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3709" w:rsidRDefault="00B03709" w:rsidP="00D80D0B">
      <w:pPr>
        <w:pStyle w:val="a7"/>
        <w:rPr>
          <w:rFonts w:ascii="Times New Roman" w:hAnsi="Times New Roman" w:cs="Times New Roman"/>
          <w:bCs/>
          <w:sz w:val="28"/>
          <w:szCs w:val="28"/>
          <w:lang w:eastAsia="ru-RU"/>
        </w:rPr>
      </w:pPr>
    </w:p>
    <w:p w:rsidR="00B03709" w:rsidRDefault="00D80D0B" w:rsidP="00B03709">
      <w:pPr>
        <w:pStyle w:val="a7"/>
        <w:jc w:val="center"/>
        <w:rPr>
          <w:rFonts w:ascii="Times New Roman" w:hAnsi="Times New Roman" w:cs="Times New Roman"/>
          <w:bCs/>
          <w:sz w:val="28"/>
          <w:szCs w:val="28"/>
          <w:lang w:eastAsia="ru-RU"/>
        </w:rPr>
      </w:pPr>
      <w:r w:rsidRPr="00D80D0B">
        <w:rPr>
          <w:rFonts w:ascii="Times New Roman" w:hAnsi="Times New Roman" w:cs="Times New Roman"/>
          <w:bCs/>
          <w:noProof/>
          <w:sz w:val="28"/>
          <w:szCs w:val="28"/>
          <w:lang w:eastAsia="ru-RU"/>
        </w:rPr>
        <w:drawing>
          <wp:inline distT="0" distB="0" distL="0" distR="0">
            <wp:extent cx="5940425" cy="8404814"/>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p>
    <w:p w:rsidR="00B03709" w:rsidRDefault="00B03709" w:rsidP="00B03709">
      <w:pPr>
        <w:pStyle w:val="a7"/>
        <w:jc w:val="center"/>
        <w:rPr>
          <w:rFonts w:ascii="Times New Roman" w:hAnsi="Times New Roman" w:cs="Times New Roman"/>
          <w:bCs/>
          <w:sz w:val="28"/>
          <w:szCs w:val="28"/>
          <w:lang w:eastAsia="ru-RU"/>
        </w:rPr>
      </w:pPr>
    </w:p>
    <w:p w:rsidR="00B03709" w:rsidRDefault="00B03709" w:rsidP="00B03709">
      <w:pPr>
        <w:pStyle w:val="a7"/>
        <w:jc w:val="center"/>
        <w:rPr>
          <w:rFonts w:ascii="Times New Roman" w:hAnsi="Times New Roman" w:cs="Times New Roman"/>
          <w:bCs/>
          <w:sz w:val="28"/>
          <w:szCs w:val="28"/>
          <w:lang w:eastAsia="ru-RU"/>
        </w:rPr>
      </w:pPr>
    </w:p>
    <w:p w:rsidR="00462A5C" w:rsidRPr="00D701A1" w:rsidRDefault="00462A5C" w:rsidP="00D701A1">
      <w:pPr>
        <w:pStyle w:val="a7"/>
        <w:jc w:val="both"/>
        <w:rPr>
          <w:rFonts w:ascii="Times New Roman" w:hAnsi="Times New Roman" w:cs="Times New Roman"/>
          <w:bCs/>
          <w:sz w:val="28"/>
          <w:szCs w:val="28"/>
          <w:lang w:eastAsia="ru-RU"/>
        </w:rPr>
      </w:pPr>
      <w:bookmarkStart w:id="0" w:name="_GoBack"/>
      <w:bookmarkEnd w:id="0"/>
    </w:p>
    <w:p w:rsidR="00D701A1" w:rsidRPr="00D701A1" w:rsidRDefault="00D701A1" w:rsidP="00C61520">
      <w:pPr>
        <w:pStyle w:val="a7"/>
        <w:jc w:val="center"/>
        <w:rPr>
          <w:rFonts w:ascii="Times New Roman" w:hAnsi="Times New Roman" w:cs="Times New Roman"/>
          <w:bCs/>
          <w:sz w:val="28"/>
          <w:szCs w:val="28"/>
          <w:lang w:eastAsia="ru-RU"/>
        </w:rPr>
      </w:pPr>
    </w:p>
    <w:p w:rsidR="00D701A1" w:rsidRPr="00B03709" w:rsidRDefault="00D701A1" w:rsidP="00C61520">
      <w:pPr>
        <w:pStyle w:val="a7"/>
        <w:jc w:val="center"/>
        <w:rPr>
          <w:rFonts w:ascii="Times New Roman" w:hAnsi="Times New Roman" w:cs="Times New Roman"/>
          <w:b/>
          <w:bCs/>
          <w:sz w:val="28"/>
          <w:szCs w:val="28"/>
          <w:lang w:eastAsia="ru-RU"/>
        </w:rPr>
      </w:pPr>
      <w:r w:rsidRPr="00B03709">
        <w:rPr>
          <w:rFonts w:ascii="Times New Roman" w:hAnsi="Times New Roman" w:cs="Times New Roman"/>
          <w:b/>
          <w:bCs/>
          <w:sz w:val="28"/>
          <w:szCs w:val="28"/>
          <w:lang w:eastAsia="ru-RU"/>
        </w:rPr>
        <w:t>Содержание</w:t>
      </w:r>
    </w:p>
    <w:p w:rsidR="00D701A1" w:rsidRPr="00D701A1" w:rsidRDefault="00D701A1" w:rsidP="00D701A1">
      <w:pPr>
        <w:pStyle w:val="a7"/>
        <w:jc w:val="both"/>
        <w:rPr>
          <w:rFonts w:ascii="Times New Roman" w:hAnsi="Times New Roman" w:cs="Times New Roman"/>
          <w:bCs/>
          <w:sz w:val="28"/>
          <w:szCs w:val="28"/>
          <w:lang w:eastAsia="ru-RU"/>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085"/>
        <w:gridCol w:w="783"/>
      </w:tblGrid>
      <w:tr w:rsidR="00D701A1" w:rsidRPr="00D701A1" w:rsidTr="00C61520">
        <w:tc>
          <w:tcPr>
            <w:tcW w:w="729"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bCs/>
                <w:sz w:val="28"/>
                <w:szCs w:val="28"/>
                <w:lang w:eastAsia="ru-RU"/>
              </w:rPr>
            </w:pPr>
            <w:r w:rsidRPr="00D701A1">
              <w:rPr>
                <w:rFonts w:ascii="Times New Roman" w:hAnsi="Times New Roman" w:cs="Times New Roman"/>
                <w:bCs/>
                <w:sz w:val="28"/>
                <w:szCs w:val="28"/>
                <w:lang w:eastAsia="ru-RU"/>
              </w:rPr>
              <w:t>1.</w:t>
            </w:r>
          </w:p>
        </w:tc>
        <w:tc>
          <w:tcPr>
            <w:tcW w:w="8085"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bCs/>
                <w:sz w:val="28"/>
                <w:szCs w:val="28"/>
                <w:lang w:eastAsia="ru-RU"/>
              </w:rPr>
            </w:pPr>
            <w:r w:rsidRPr="00D701A1">
              <w:rPr>
                <w:rFonts w:ascii="Times New Roman" w:hAnsi="Times New Roman" w:cs="Times New Roman"/>
                <w:bCs/>
                <w:sz w:val="28"/>
                <w:szCs w:val="28"/>
                <w:lang w:eastAsia="ru-RU"/>
              </w:rPr>
              <w:t>Пояснительная записка (цель, задачи, принципы, методы, возраст, особенности, сроки реализации, ожидае</w:t>
            </w:r>
            <w:r>
              <w:rPr>
                <w:rFonts w:ascii="Times New Roman" w:hAnsi="Times New Roman" w:cs="Times New Roman"/>
                <w:bCs/>
                <w:sz w:val="28"/>
                <w:szCs w:val="28"/>
                <w:lang w:eastAsia="ru-RU"/>
              </w:rPr>
              <w:t>мые результаты)</w:t>
            </w:r>
          </w:p>
        </w:tc>
        <w:tc>
          <w:tcPr>
            <w:tcW w:w="783" w:type="dxa"/>
            <w:tcBorders>
              <w:top w:val="single" w:sz="4" w:space="0" w:color="auto"/>
              <w:left w:val="single" w:sz="4" w:space="0" w:color="auto"/>
              <w:bottom w:val="single" w:sz="4" w:space="0" w:color="auto"/>
              <w:right w:val="single" w:sz="4" w:space="0" w:color="auto"/>
            </w:tcBorders>
          </w:tcPr>
          <w:p w:rsidR="00D701A1" w:rsidRPr="00D701A1" w:rsidRDefault="00C61520" w:rsidP="00D701A1">
            <w:pPr>
              <w:pStyle w:val="a7"/>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3</w:t>
            </w:r>
          </w:p>
        </w:tc>
      </w:tr>
      <w:tr w:rsidR="00D701A1" w:rsidRPr="00D701A1" w:rsidTr="00C61520">
        <w:tc>
          <w:tcPr>
            <w:tcW w:w="729"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bCs/>
                <w:sz w:val="28"/>
                <w:szCs w:val="28"/>
                <w:lang w:eastAsia="ru-RU"/>
              </w:rPr>
            </w:pPr>
            <w:r w:rsidRPr="00D701A1">
              <w:rPr>
                <w:rFonts w:ascii="Times New Roman" w:hAnsi="Times New Roman" w:cs="Times New Roman"/>
                <w:bCs/>
                <w:sz w:val="28"/>
                <w:szCs w:val="28"/>
                <w:lang w:eastAsia="ru-RU"/>
              </w:rPr>
              <w:t>2.</w:t>
            </w:r>
          </w:p>
        </w:tc>
        <w:tc>
          <w:tcPr>
            <w:tcW w:w="8085"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bCs/>
                <w:sz w:val="28"/>
                <w:szCs w:val="28"/>
                <w:lang w:eastAsia="ru-RU"/>
              </w:rPr>
            </w:pPr>
            <w:r w:rsidRPr="00D701A1">
              <w:rPr>
                <w:rFonts w:ascii="Times New Roman" w:hAnsi="Times New Roman" w:cs="Times New Roman"/>
                <w:bCs/>
                <w:sz w:val="28"/>
                <w:szCs w:val="28"/>
                <w:lang w:eastAsia="ru-RU"/>
              </w:rPr>
              <w:t>Режим и стр</w:t>
            </w:r>
            <w:r>
              <w:rPr>
                <w:rFonts w:ascii="Times New Roman" w:hAnsi="Times New Roman" w:cs="Times New Roman"/>
                <w:bCs/>
                <w:sz w:val="28"/>
                <w:szCs w:val="28"/>
                <w:lang w:eastAsia="ru-RU"/>
              </w:rPr>
              <w:t>уктура занятий…………………………………………</w:t>
            </w:r>
          </w:p>
        </w:tc>
        <w:tc>
          <w:tcPr>
            <w:tcW w:w="783" w:type="dxa"/>
            <w:tcBorders>
              <w:top w:val="single" w:sz="4" w:space="0" w:color="auto"/>
              <w:left w:val="single" w:sz="4" w:space="0" w:color="auto"/>
              <w:bottom w:val="single" w:sz="4" w:space="0" w:color="auto"/>
              <w:right w:val="single" w:sz="4" w:space="0" w:color="auto"/>
            </w:tcBorders>
          </w:tcPr>
          <w:p w:rsidR="00D701A1" w:rsidRPr="00D701A1" w:rsidRDefault="00C61520" w:rsidP="00D701A1">
            <w:pPr>
              <w:pStyle w:val="a7"/>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7</w:t>
            </w:r>
          </w:p>
        </w:tc>
      </w:tr>
      <w:tr w:rsidR="00D701A1" w:rsidRPr="00D701A1" w:rsidTr="00C61520">
        <w:tc>
          <w:tcPr>
            <w:tcW w:w="729"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bCs/>
                <w:sz w:val="28"/>
                <w:szCs w:val="28"/>
                <w:lang w:eastAsia="ru-RU"/>
              </w:rPr>
            </w:pPr>
            <w:r w:rsidRPr="00D701A1">
              <w:rPr>
                <w:rFonts w:ascii="Times New Roman" w:hAnsi="Times New Roman" w:cs="Times New Roman"/>
                <w:bCs/>
                <w:sz w:val="28"/>
                <w:szCs w:val="28"/>
                <w:lang w:eastAsia="ru-RU"/>
              </w:rPr>
              <w:t>3.</w:t>
            </w:r>
          </w:p>
        </w:tc>
        <w:tc>
          <w:tcPr>
            <w:tcW w:w="8085"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bCs/>
                <w:sz w:val="28"/>
                <w:szCs w:val="28"/>
                <w:lang w:eastAsia="ru-RU"/>
              </w:rPr>
            </w:pPr>
            <w:r w:rsidRPr="00D701A1">
              <w:rPr>
                <w:rFonts w:ascii="Times New Roman" w:hAnsi="Times New Roman" w:cs="Times New Roman"/>
                <w:bCs/>
                <w:sz w:val="28"/>
                <w:szCs w:val="28"/>
                <w:lang w:eastAsia="ru-RU"/>
              </w:rPr>
              <w:t xml:space="preserve">Виды и </w:t>
            </w:r>
            <w:r>
              <w:rPr>
                <w:rFonts w:ascii="Times New Roman" w:hAnsi="Times New Roman" w:cs="Times New Roman"/>
                <w:bCs/>
                <w:sz w:val="28"/>
                <w:szCs w:val="28"/>
                <w:lang w:eastAsia="ru-RU"/>
              </w:rPr>
              <w:t>типы занятий………………………………………………</w:t>
            </w:r>
          </w:p>
        </w:tc>
        <w:tc>
          <w:tcPr>
            <w:tcW w:w="783" w:type="dxa"/>
            <w:tcBorders>
              <w:top w:val="single" w:sz="4" w:space="0" w:color="auto"/>
              <w:left w:val="single" w:sz="4" w:space="0" w:color="auto"/>
              <w:bottom w:val="single" w:sz="4" w:space="0" w:color="auto"/>
              <w:right w:val="single" w:sz="4" w:space="0" w:color="auto"/>
            </w:tcBorders>
          </w:tcPr>
          <w:p w:rsidR="00D701A1" w:rsidRPr="00D701A1" w:rsidRDefault="00C61520" w:rsidP="00D701A1">
            <w:pPr>
              <w:pStyle w:val="a7"/>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8</w:t>
            </w:r>
          </w:p>
        </w:tc>
      </w:tr>
      <w:tr w:rsidR="00D701A1" w:rsidRPr="00D701A1" w:rsidTr="00C61520">
        <w:tc>
          <w:tcPr>
            <w:tcW w:w="729"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bCs/>
                <w:sz w:val="28"/>
                <w:szCs w:val="28"/>
                <w:lang w:eastAsia="ru-RU"/>
              </w:rPr>
            </w:pPr>
            <w:r w:rsidRPr="00D701A1">
              <w:rPr>
                <w:rFonts w:ascii="Times New Roman" w:hAnsi="Times New Roman" w:cs="Times New Roman"/>
                <w:bCs/>
                <w:sz w:val="28"/>
                <w:szCs w:val="28"/>
                <w:lang w:eastAsia="ru-RU"/>
              </w:rPr>
              <w:t>4.</w:t>
            </w:r>
          </w:p>
        </w:tc>
        <w:tc>
          <w:tcPr>
            <w:tcW w:w="8085"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bCs/>
                <w:sz w:val="28"/>
                <w:szCs w:val="28"/>
                <w:lang w:eastAsia="ru-RU"/>
              </w:rPr>
            </w:pPr>
            <w:r w:rsidRPr="00D701A1">
              <w:rPr>
                <w:rFonts w:ascii="Times New Roman" w:hAnsi="Times New Roman" w:cs="Times New Roman"/>
                <w:bCs/>
                <w:sz w:val="28"/>
                <w:szCs w:val="28"/>
                <w:lang w:eastAsia="ru-RU"/>
              </w:rPr>
              <w:t>Этапы проц</w:t>
            </w:r>
            <w:r>
              <w:rPr>
                <w:rFonts w:ascii="Times New Roman" w:hAnsi="Times New Roman" w:cs="Times New Roman"/>
                <w:bCs/>
                <w:sz w:val="28"/>
                <w:szCs w:val="28"/>
                <w:lang w:eastAsia="ru-RU"/>
              </w:rPr>
              <w:t>есса обучения……………………………………………</w:t>
            </w:r>
          </w:p>
        </w:tc>
        <w:tc>
          <w:tcPr>
            <w:tcW w:w="783" w:type="dxa"/>
            <w:tcBorders>
              <w:top w:val="single" w:sz="4" w:space="0" w:color="auto"/>
              <w:left w:val="single" w:sz="4" w:space="0" w:color="auto"/>
              <w:bottom w:val="single" w:sz="4" w:space="0" w:color="auto"/>
              <w:right w:val="single" w:sz="4" w:space="0" w:color="auto"/>
            </w:tcBorders>
          </w:tcPr>
          <w:p w:rsidR="00D701A1" w:rsidRPr="00D701A1" w:rsidRDefault="00C61520" w:rsidP="00D701A1">
            <w:pPr>
              <w:pStyle w:val="a7"/>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10</w:t>
            </w:r>
          </w:p>
        </w:tc>
      </w:tr>
      <w:tr w:rsidR="00D701A1" w:rsidRPr="00D701A1" w:rsidTr="00C61520">
        <w:tc>
          <w:tcPr>
            <w:tcW w:w="729"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bCs/>
                <w:sz w:val="28"/>
                <w:szCs w:val="28"/>
                <w:lang w:eastAsia="ru-RU"/>
              </w:rPr>
            </w:pPr>
            <w:r w:rsidRPr="00D701A1">
              <w:rPr>
                <w:rFonts w:ascii="Times New Roman" w:hAnsi="Times New Roman" w:cs="Times New Roman"/>
                <w:bCs/>
                <w:sz w:val="28"/>
                <w:szCs w:val="28"/>
                <w:lang w:eastAsia="ru-RU"/>
              </w:rPr>
              <w:t>5.</w:t>
            </w:r>
          </w:p>
        </w:tc>
        <w:tc>
          <w:tcPr>
            <w:tcW w:w="8085"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bCs/>
                <w:sz w:val="28"/>
                <w:szCs w:val="28"/>
                <w:lang w:eastAsia="ru-RU"/>
              </w:rPr>
            </w:pPr>
            <w:r w:rsidRPr="00D701A1">
              <w:rPr>
                <w:rFonts w:ascii="Times New Roman" w:hAnsi="Times New Roman" w:cs="Times New Roman"/>
                <w:bCs/>
                <w:sz w:val="28"/>
                <w:szCs w:val="28"/>
                <w:lang w:eastAsia="ru-RU"/>
              </w:rPr>
              <w:t>Формы под</w:t>
            </w:r>
            <w:r>
              <w:rPr>
                <w:rFonts w:ascii="Times New Roman" w:hAnsi="Times New Roman" w:cs="Times New Roman"/>
                <w:bCs/>
                <w:sz w:val="28"/>
                <w:szCs w:val="28"/>
                <w:lang w:eastAsia="ru-RU"/>
              </w:rPr>
              <w:t>ведения итогов…………………………………………</w:t>
            </w:r>
          </w:p>
        </w:tc>
        <w:tc>
          <w:tcPr>
            <w:tcW w:w="783" w:type="dxa"/>
            <w:tcBorders>
              <w:top w:val="single" w:sz="4" w:space="0" w:color="auto"/>
              <w:left w:val="single" w:sz="4" w:space="0" w:color="auto"/>
              <w:bottom w:val="single" w:sz="4" w:space="0" w:color="auto"/>
              <w:right w:val="single" w:sz="4" w:space="0" w:color="auto"/>
            </w:tcBorders>
          </w:tcPr>
          <w:p w:rsidR="00D701A1" w:rsidRPr="00D701A1" w:rsidRDefault="00C61520" w:rsidP="00D701A1">
            <w:pPr>
              <w:pStyle w:val="a7"/>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12</w:t>
            </w:r>
          </w:p>
        </w:tc>
      </w:tr>
      <w:tr w:rsidR="00D701A1" w:rsidRPr="00D701A1" w:rsidTr="00C61520">
        <w:tc>
          <w:tcPr>
            <w:tcW w:w="729"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bCs/>
                <w:sz w:val="28"/>
                <w:szCs w:val="28"/>
                <w:lang w:eastAsia="ru-RU"/>
              </w:rPr>
            </w:pPr>
            <w:r w:rsidRPr="00D701A1">
              <w:rPr>
                <w:rFonts w:ascii="Times New Roman" w:hAnsi="Times New Roman" w:cs="Times New Roman"/>
                <w:bCs/>
                <w:sz w:val="28"/>
                <w:szCs w:val="28"/>
                <w:lang w:eastAsia="ru-RU"/>
              </w:rPr>
              <w:t>6.</w:t>
            </w:r>
          </w:p>
        </w:tc>
        <w:tc>
          <w:tcPr>
            <w:tcW w:w="8085"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bCs/>
                <w:sz w:val="28"/>
                <w:szCs w:val="28"/>
                <w:lang w:eastAsia="ru-RU"/>
              </w:rPr>
            </w:pPr>
            <w:r w:rsidRPr="00D701A1">
              <w:rPr>
                <w:rFonts w:ascii="Times New Roman" w:hAnsi="Times New Roman" w:cs="Times New Roman"/>
                <w:bCs/>
                <w:sz w:val="28"/>
                <w:szCs w:val="28"/>
                <w:lang w:eastAsia="ru-RU"/>
              </w:rPr>
              <w:t>Ожидаемы</w:t>
            </w:r>
            <w:r>
              <w:rPr>
                <w:rFonts w:ascii="Times New Roman" w:hAnsi="Times New Roman" w:cs="Times New Roman"/>
                <w:bCs/>
                <w:sz w:val="28"/>
                <w:szCs w:val="28"/>
                <w:lang w:eastAsia="ru-RU"/>
              </w:rPr>
              <w:t>е результаты………………………………………………</w:t>
            </w:r>
          </w:p>
        </w:tc>
        <w:tc>
          <w:tcPr>
            <w:tcW w:w="783" w:type="dxa"/>
            <w:tcBorders>
              <w:top w:val="single" w:sz="4" w:space="0" w:color="auto"/>
              <w:left w:val="single" w:sz="4" w:space="0" w:color="auto"/>
              <w:bottom w:val="single" w:sz="4" w:space="0" w:color="auto"/>
              <w:right w:val="single" w:sz="4" w:space="0" w:color="auto"/>
            </w:tcBorders>
          </w:tcPr>
          <w:p w:rsidR="00D701A1" w:rsidRPr="00D701A1" w:rsidRDefault="00C61520" w:rsidP="00D701A1">
            <w:pPr>
              <w:pStyle w:val="a7"/>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12</w:t>
            </w:r>
          </w:p>
        </w:tc>
      </w:tr>
      <w:tr w:rsidR="00D701A1" w:rsidRPr="00D701A1" w:rsidTr="00C61520">
        <w:tc>
          <w:tcPr>
            <w:tcW w:w="729"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bCs/>
                <w:sz w:val="28"/>
                <w:szCs w:val="28"/>
                <w:lang w:eastAsia="ru-RU"/>
              </w:rPr>
            </w:pPr>
            <w:r w:rsidRPr="00D701A1">
              <w:rPr>
                <w:rFonts w:ascii="Times New Roman" w:hAnsi="Times New Roman" w:cs="Times New Roman"/>
                <w:bCs/>
                <w:sz w:val="28"/>
                <w:szCs w:val="28"/>
                <w:lang w:eastAsia="ru-RU"/>
              </w:rPr>
              <w:t>7.</w:t>
            </w:r>
          </w:p>
        </w:tc>
        <w:tc>
          <w:tcPr>
            <w:tcW w:w="8085"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bCs/>
                <w:sz w:val="28"/>
                <w:szCs w:val="28"/>
                <w:lang w:eastAsia="ru-RU"/>
              </w:rPr>
            </w:pPr>
            <w:r w:rsidRPr="00D701A1">
              <w:rPr>
                <w:rFonts w:ascii="Times New Roman" w:hAnsi="Times New Roman" w:cs="Times New Roman"/>
                <w:bCs/>
                <w:sz w:val="28"/>
                <w:szCs w:val="28"/>
                <w:lang w:eastAsia="ru-RU"/>
              </w:rPr>
              <w:t>Учебно-тематический план перв</w:t>
            </w:r>
            <w:r>
              <w:rPr>
                <w:rFonts w:ascii="Times New Roman" w:hAnsi="Times New Roman" w:cs="Times New Roman"/>
                <w:bCs/>
                <w:sz w:val="28"/>
                <w:szCs w:val="28"/>
                <w:lang w:eastAsia="ru-RU"/>
              </w:rPr>
              <w:t>ого года обучения (3-4 года)……</w:t>
            </w:r>
          </w:p>
        </w:tc>
        <w:tc>
          <w:tcPr>
            <w:tcW w:w="783" w:type="dxa"/>
            <w:tcBorders>
              <w:top w:val="single" w:sz="4" w:space="0" w:color="auto"/>
              <w:left w:val="single" w:sz="4" w:space="0" w:color="auto"/>
              <w:bottom w:val="single" w:sz="4" w:space="0" w:color="auto"/>
              <w:right w:val="single" w:sz="4" w:space="0" w:color="auto"/>
            </w:tcBorders>
          </w:tcPr>
          <w:p w:rsidR="00D701A1" w:rsidRPr="00D701A1" w:rsidRDefault="00B840BE" w:rsidP="00D701A1">
            <w:pPr>
              <w:pStyle w:val="a7"/>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13</w:t>
            </w:r>
          </w:p>
        </w:tc>
      </w:tr>
      <w:tr w:rsidR="00D701A1" w:rsidRPr="00D701A1" w:rsidTr="00C61520">
        <w:tc>
          <w:tcPr>
            <w:tcW w:w="729"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bCs/>
                <w:sz w:val="28"/>
                <w:szCs w:val="28"/>
                <w:lang w:eastAsia="ru-RU"/>
              </w:rPr>
            </w:pPr>
            <w:r w:rsidRPr="00D701A1">
              <w:rPr>
                <w:rFonts w:ascii="Times New Roman" w:hAnsi="Times New Roman" w:cs="Times New Roman"/>
                <w:bCs/>
                <w:sz w:val="28"/>
                <w:szCs w:val="28"/>
                <w:lang w:eastAsia="ru-RU"/>
              </w:rPr>
              <w:t>8.</w:t>
            </w:r>
          </w:p>
        </w:tc>
        <w:tc>
          <w:tcPr>
            <w:tcW w:w="8085"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bCs/>
                <w:sz w:val="28"/>
                <w:szCs w:val="28"/>
                <w:lang w:eastAsia="ru-RU"/>
              </w:rPr>
            </w:pPr>
            <w:r w:rsidRPr="00D701A1">
              <w:rPr>
                <w:rFonts w:ascii="Times New Roman" w:hAnsi="Times New Roman" w:cs="Times New Roman"/>
                <w:bCs/>
                <w:sz w:val="28"/>
                <w:szCs w:val="28"/>
                <w:lang w:eastAsia="ru-RU"/>
              </w:rPr>
              <w:t>Содержание курса пе</w:t>
            </w:r>
            <w:r>
              <w:rPr>
                <w:rFonts w:ascii="Times New Roman" w:hAnsi="Times New Roman" w:cs="Times New Roman"/>
                <w:bCs/>
                <w:sz w:val="28"/>
                <w:szCs w:val="28"/>
                <w:lang w:eastAsia="ru-RU"/>
              </w:rPr>
              <w:t>рвого года обучения………………………</w:t>
            </w:r>
          </w:p>
        </w:tc>
        <w:tc>
          <w:tcPr>
            <w:tcW w:w="783" w:type="dxa"/>
            <w:tcBorders>
              <w:top w:val="single" w:sz="4" w:space="0" w:color="auto"/>
              <w:left w:val="single" w:sz="4" w:space="0" w:color="auto"/>
              <w:bottom w:val="single" w:sz="4" w:space="0" w:color="auto"/>
              <w:right w:val="single" w:sz="4" w:space="0" w:color="auto"/>
            </w:tcBorders>
          </w:tcPr>
          <w:p w:rsidR="00D701A1" w:rsidRPr="00D701A1" w:rsidRDefault="00C61520" w:rsidP="00D701A1">
            <w:pPr>
              <w:pStyle w:val="a7"/>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14</w:t>
            </w:r>
          </w:p>
        </w:tc>
      </w:tr>
      <w:tr w:rsidR="00D701A1" w:rsidRPr="00D701A1" w:rsidTr="00C61520">
        <w:tc>
          <w:tcPr>
            <w:tcW w:w="729"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bCs/>
                <w:sz w:val="28"/>
                <w:szCs w:val="28"/>
                <w:lang w:eastAsia="ru-RU"/>
              </w:rPr>
            </w:pPr>
            <w:r w:rsidRPr="00D701A1">
              <w:rPr>
                <w:rFonts w:ascii="Times New Roman" w:hAnsi="Times New Roman" w:cs="Times New Roman"/>
                <w:bCs/>
                <w:sz w:val="28"/>
                <w:szCs w:val="28"/>
                <w:lang w:eastAsia="ru-RU"/>
              </w:rPr>
              <w:t>9.</w:t>
            </w:r>
          </w:p>
        </w:tc>
        <w:tc>
          <w:tcPr>
            <w:tcW w:w="8085"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bCs/>
                <w:sz w:val="28"/>
                <w:szCs w:val="28"/>
                <w:lang w:eastAsia="ru-RU"/>
              </w:rPr>
            </w:pPr>
            <w:r w:rsidRPr="00D701A1">
              <w:rPr>
                <w:rFonts w:ascii="Times New Roman" w:hAnsi="Times New Roman" w:cs="Times New Roman"/>
                <w:bCs/>
                <w:sz w:val="28"/>
                <w:szCs w:val="28"/>
                <w:lang w:eastAsia="ru-RU"/>
              </w:rPr>
              <w:t xml:space="preserve">Учебно-тематический план второго </w:t>
            </w:r>
            <w:r>
              <w:rPr>
                <w:rFonts w:ascii="Times New Roman" w:hAnsi="Times New Roman" w:cs="Times New Roman"/>
                <w:bCs/>
                <w:sz w:val="28"/>
                <w:szCs w:val="28"/>
                <w:lang w:eastAsia="ru-RU"/>
              </w:rPr>
              <w:t>года обучения (4-5 лет)….</w:t>
            </w:r>
          </w:p>
        </w:tc>
        <w:tc>
          <w:tcPr>
            <w:tcW w:w="783" w:type="dxa"/>
            <w:tcBorders>
              <w:top w:val="single" w:sz="4" w:space="0" w:color="auto"/>
              <w:left w:val="single" w:sz="4" w:space="0" w:color="auto"/>
              <w:bottom w:val="single" w:sz="4" w:space="0" w:color="auto"/>
              <w:right w:val="single" w:sz="4" w:space="0" w:color="auto"/>
            </w:tcBorders>
          </w:tcPr>
          <w:p w:rsidR="00D701A1" w:rsidRPr="00D701A1" w:rsidRDefault="00C61520" w:rsidP="00D701A1">
            <w:pPr>
              <w:pStyle w:val="a7"/>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17</w:t>
            </w:r>
          </w:p>
        </w:tc>
      </w:tr>
      <w:tr w:rsidR="00D701A1" w:rsidRPr="00D701A1" w:rsidTr="00C61520">
        <w:tc>
          <w:tcPr>
            <w:tcW w:w="729"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bCs/>
                <w:sz w:val="28"/>
                <w:szCs w:val="28"/>
                <w:lang w:eastAsia="ru-RU"/>
              </w:rPr>
            </w:pPr>
            <w:r w:rsidRPr="00D701A1">
              <w:rPr>
                <w:rFonts w:ascii="Times New Roman" w:hAnsi="Times New Roman" w:cs="Times New Roman"/>
                <w:bCs/>
                <w:sz w:val="28"/>
                <w:szCs w:val="28"/>
                <w:lang w:eastAsia="ru-RU"/>
              </w:rPr>
              <w:t>10.</w:t>
            </w:r>
          </w:p>
        </w:tc>
        <w:tc>
          <w:tcPr>
            <w:tcW w:w="8085"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bCs/>
                <w:sz w:val="28"/>
                <w:szCs w:val="28"/>
                <w:lang w:eastAsia="ru-RU"/>
              </w:rPr>
            </w:pPr>
            <w:r w:rsidRPr="00D701A1">
              <w:rPr>
                <w:rFonts w:ascii="Times New Roman" w:hAnsi="Times New Roman" w:cs="Times New Roman"/>
                <w:bCs/>
                <w:sz w:val="28"/>
                <w:szCs w:val="28"/>
                <w:lang w:eastAsia="ru-RU"/>
              </w:rPr>
              <w:t>Содержание курса вт</w:t>
            </w:r>
            <w:r>
              <w:rPr>
                <w:rFonts w:ascii="Times New Roman" w:hAnsi="Times New Roman" w:cs="Times New Roman"/>
                <w:bCs/>
                <w:sz w:val="28"/>
                <w:szCs w:val="28"/>
                <w:lang w:eastAsia="ru-RU"/>
              </w:rPr>
              <w:t>орого года обучения………………………</w:t>
            </w:r>
          </w:p>
        </w:tc>
        <w:tc>
          <w:tcPr>
            <w:tcW w:w="783" w:type="dxa"/>
            <w:tcBorders>
              <w:top w:val="single" w:sz="4" w:space="0" w:color="auto"/>
              <w:left w:val="single" w:sz="4" w:space="0" w:color="auto"/>
              <w:bottom w:val="single" w:sz="4" w:space="0" w:color="auto"/>
              <w:right w:val="single" w:sz="4" w:space="0" w:color="auto"/>
            </w:tcBorders>
          </w:tcPr>
          <w:p w:rsidR="00D701A1" w:rsidRPr="00D701A1" w:rsidRDefault="00C61520" w:rsidP="00D701A1">
            <w:pPr>
              <w:pStyle w:val="a7"/>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18</w:t>
            </w:r>
          </w:p>
        </w:tc>
      </w:tr>
      <w:tr w:rsidR="00D701A1" w:rsidRPr="00D701A1" w:rsidTr="00C61520">
        <w:tc>
          <w:tcPr>
            <w:tcW w:w="729"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bCs/>
                <w:sz w:val="28"/>
                <w:szCs w:val="28"/>
                <w:lang w:eastAsia="ru-RU"/>
              </w:rPr>
            </w:pPr>
            <w:r w:rsidRPr="00D701A1">
              <w:rPr>
                <w:rFonts w:ascii="Times New Roman" w:hAnsi="Times New Roman" w:cs="Times New Roman"/>
                <w:bCs/>
                <w:sz w:val="28"/>
                <w:szCs w:val="28"/>
                <w:lang w:eastAsia="ru-RU"/>
              </w:rPr>
              <w:t>11.</w:t>
            </w:r>
          </w:p>
        </w:tc>
        <w:tc>
          <w:tcPr>
            <w:tcW w:w="8085"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bCs/>
                <w:sz w:val="28"/>
                <w:szCs w:val="28"/>
                <w:lang w:eastAsia="ru-RU"/>
              </w:rPr>
            </w:pPr>
            <w:r w:rsidRPr="00D701A1">
              <w:rPr>
                <w:rFonts w:ascii="Times New Roman" w:hAnsi="Times New Roman" w:cs="Times New Roman"/>
                <w:bCs/>
                <w:sz w:val="28"/>
                <w:szCs w:val="28"/>
                <w:lang w:eastAsia="ru-RU"/>
              </w:rPr>
              <w:t>Учебно-тематический план трет</w:t>
            </w:r>
            <w:r>
              <w:rPr>
                <w:rFonts w:ascii="Times New Roman" w:hAnsi="Times New Roman" w:cs="Times New Roman"/>
                <w:bCs/>
                <w:sz w:val="28"/>
                <w:szCs w:val="28"/>
                <w:lang w:eastAsia="ru-RU"/>
              </w:rPr>
              <w:t>ьего года обучения (5-6 лет)…….</w:t>
            </w:r>
          </w:p>
        </w:tc>
        <w:tc>
          <w:tcPr>
            <w:tcW w:w="783" w:type="dxa"/>
            <w:tcBorders>
              <w:top w:val="single" w:sz="4" w:space="0" w:color="auto"/>
              <w:left w:val="single" w:sz="4" w:space="0" w:color="auto"/>
              <w:bottom w:val="single" w:sz="4" w:space="0" w:color="auto"/>
              <w:right w:val="single" w:sz="4" w:space="0" w:color="auto"/>
            </w:tcBorders>
          </w:tcPr>
          <w:p w:rsidR="00D701A1" w:rsidRPr="00D701A1" w:rsidRDefault="00C61520" w:rsidP="00D701A1">
            <w:pPr>
              <w:pStyle w:val="a7"/>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21</w:t>
            </w:r>
          </w:p>
        </w:tc>
      </w:tr>
      <w:tr w:rsidR="00D701A1" w:rsidRPr="00D701A1" w:rsidTr="00C61520">
        <w:tc>
          <w:tcPr>
            <w:tcW w:w="729"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bCs/>
                <w:sz w:val="28"/>
                <w:szCs w:val="28"/>
                <w:lang w:eastAsia="ru-RU"/>
              </w:rPr>
            </w:pPr>
            <w:r w:rsidRPr="00D701A1">
              <w:rPr>
                <w:rFonts w:ascii="Times New Roman" w:hAnsi="Times New Roman" w:cs="Times New Roman"/>
                <w:bCs/>
                <w:sz w:val="28"/>
                <w:szCs w:val="28"/>
                <w:lang w:eastAsia="ru-RU"/>
              </w:rPr>
              <w:t>12.</w:t>
            </w:r>
          </w:p>
        </w:tc>
        <w:tc>
          <w:tcPr>
            <w:tcW w:w="8085"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bCs/>
                <w:sz w:val="28"/>
                <w:szCs w:val="28"/>
                <w:lang w:eastAsia="ru-RU"/>
              </w:rPr>
            </w:pPr>
            <w:r w:rsidRPr="00D701A1">
              <w:rPr>
                <w:rFonts w:ascii="Times New Roman" w:hAnsi="Times New Roman" w:cs="Times New Roman"/>
                <w:bCs/>
                <w:sz w:val="28"/>
                <w:szCs w:val="28"/>
                <w:lang w:eastAsia="ru-RU"/>
              </w:rPr>
              <w:t>Содержание курса тр</w:t>
            </w:r>
            <w:r>
              <w:rPr>
                <w:rFonts w:ascii="Times New Roman" w:hAnsi="Times New Roman" w:cs="Times New Roman"/>
                <w:bCs/>
                <w:sz w:val="28"/>
                <w:szCs w:val="28"/>
                <w:lang w:eastAsia="ru-RU"/>
              </w:rPr>
              <w:t>етьего года обучения………………………..</w:t>
            </w:r>
          </w:p>
        </w:tc>
        <w:tc>
          <w:tcPr>
            <w:tcW w:w="783" w:type="dxa"/>
            <w:tcBorders>
              <w:top w:val="single" w:sz="4" w:space="0" w:color="auto"/>
              <w:left w:val="single" w:sz="4" w:space="0" w:color="auto"/>
              <w:bottom w:val="single" w:sz="4" w:space="0" w:color="auto"/>
              <w:right w:val="single" w:sz="4" w:space="0" w:color="auto"/>
            </w:tcBorders>
          </w:tcPr>
          <w:p w:rsidR="00D701A1" w:rsidRPr="00D701A1" w:rsidRDefault="00C61520" w:rsidP="00D701A1">
            <w:pPr>
              <w:pStyle w:val="a7"/>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22</w:t>
            </w:r>
          </w:p>
        </w:tc>
      </w:tr>
      <w:tr w:rsidR="00D701A1" w:rsidRPr="00D701A1" w:rsidTr="00C61520">
        <w:tc>
          <w:tcPr>
            <w:tcW w:w="729"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bCs/>
                <w:sz w:val="28"/>
                <w:szCs w:val="28"/>
                <w:lang w:eastAsia="ru-RU"/>
              </w:rPr>
            </w:pPr>
            <w:r w:rsidRPr="00D701A1">
              <w:rPr>
                <w:rFonts w:ascii="Times New Roman" w:hAnsi="Times New Roman" w:cs="Times New Roman"/>
                <w:bCs/>
                <w:sz w:val="28"/>
                <w:szCs w:val="28"/>
                <w:lang w:eastAsia="ru-RU"/>
              </w:rPr>
              <w:t>13.</w:t>
            </w:r>
          </w:p>
        </w:tc>
        <w:tc>
          <w:tcPr>
            <w:tcW w:w="8085"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bCs/>
                <w:sz w:val="28"/>
                <w:szCs w:val="28"/>
                <w:lang w:eastAsia="ru-RU"/>
              </w:rPr>
            </w:pPr>
            <w:r w:rsidRPr="00D701A1">
              <w:rPr>
                <w:rFonts w:ascii="Times New Roman" w:hAnsi="Times New Roman" w:cs="Times New Roman"/>
                <w:bCs/>
                <w:sz w:val="28"/>
                <w:szCs w:val="28"/>
                <w:lang w:eastAsia="ru-RU"/>
              </w:rPr>
              <w:t>Учебно-тематический план четвертого го</w:t>
            </w:r>
            <w:r>
              <w:rPr>
                <w:rFonts w:ascii="Times New Roman" w:hAnsi="Times New Roman" w:cs="Times New Roman"/>
                <w:bCs/>
                <w:sz w:val="28"/>
                <w:szCs w:val="28"/>
                <w:lang w:eastAsia="ru-RU"/>
              </w:rPr>
              <w:t>да обучения (6-7 лет)….</w:t>
            </w:r>
          </w:p>
        </w:tc>
        <w:tc>
          <w:tcPr>
            <w:tcW w:w="783" w:type="dxa"/>
            <w:tcBorders>
              <w:top w:val="single" w:sz="4" w:space="0" w:color="auto"/>
              <w:left w:val="single" w:sz="4" w:space="0" w:color="auto"/>
              <w:bottom w:val="single" w:sz="4" w:space="0" w:color="auto"/>
              <w:right w:val="single" w:sz="4" w:space="0" w:color="auto"/>
            </w:tcBorders>
          </w:tcPr>
          <w:p w:rsidR="00D701A1" w:rsidRPr="00D701A1" w:rsidRDefault="00B840BE" w:rsidP="00D701A1">
            <w:pPr>
              <w:pStyle w:val="a7"/>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26</w:t>
            </w:r>
          </w:p>
        </w:tc>
      </w:tr>
      <w:tr w:rsidR="00D701A1" w:rsidRPr="00D701A1" w:rsidTr="00C61520">
        <w:tc>
          <w:tcPr>
            <w:tcW w:w="729"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bCs/>
                <w:sz w:val="28"/>
                <w:szCs w:val="28"/>
                <w:lang w:eastAsia="ru-RU"/>
              </w:rPr>
            </w:pPr>
            <w:r w:rsidRPr="00D701A1">
              <w:rPr>
                <w:rFonts w:ascii="Times New Roman" w:hAnsi="Times New Roman" w:cs="Times New Roman"/>
                <w:bCs/>
                <w:sz w:val="28"/>
                <w:szCs w:val="28"/>
                <w:lang w:eastAsia="ru-RU"/>
              </w:rPr>
              <w:t>14.</w:t>
            </w:r>
          </w:p>
        </w:tc>
        <w:tc>
          <w:tcPr>
            <w:tcW w:w="8085"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bCs/>
                <w:sz w:val="28"/>
                <w:szCs w:val="28"/>
                <w:lang w:eastAsia="ru-RU"/>
              </w:rPr>
            </w:pPr>
            <w:r w:rsidRPr="00D701A1">
              <w:rPr>
                <w:rFonts w:ascii="Times New Roman" w:hAnsi="Times New Roman" w:cs="Times New Roman"/>
                <w:bCs/>
                <w:sz w:val="28"/>
                <w:szCs w:val="28"/>
                <w:lang w:eastAsia="ru-RU"/>
              </w:rPr>
              <w:t>Содержание курса чет</w:t>
            </w:r>
            <w:r>
              <w:rPr>
                <w:rFonts w:ascii="Times New Roman" w:hAnsi="Times New Roman" w:cs="Times New Roman"/>
                <w:bCs/>
                <w:sz w:val="28"/>
                <w:szCs w:val="28"/>
                <w:lang w:eastAsia="ru-RU"/>
              </w:rPr>
              <w:t>вертого года обучения……………………</w:t>
            </w:r>
          </w:p>
        </w:tc>
        <w:tc>
          <w:tcPr>
            <w:tcW w:w="783" w:type="dxa"/>
            <w:tcBorders>
              <w:top w:val="single" w:sz="4" w:space="0" w:color="auto"/>
              <w:left w:val="single" w:sz="4" w:space="0" w:color="auto"/>
              <w:bottom w:val="single" w:sz="4" w:space="0" w:color="auto"/>
              <w:right w:val="single" w:sz="4" w:space="0" w:color="auto"/>
            </w:tcBorders>
          </w:tcPr>
          <w:p w:rsidR="00D701A1" w:rsidRPr="00D701A1" w:rsidRDefault="00C61520" w:rsidP="00D701A1">
            <w:pPr>
              <w:pStyle w:val="a7"/>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27</w:t>
            </w:r>
          </w:p>
        </w:tc>
      </w:tr>
      <w:tr w:rsidR="00702317" w:rsidRPr="00D701A1" w:rsidTr="00C61520">
        <w:tc>
          <w:tcPr>
            <w:tcW w:w="729" w:type="dxa"/>
            <w:tcBorders>
              <w:top w:val="single" w:sz="4" w:space="0" w:color="auto"/>
              <w:left w:val="single" w:sz="4" w:space="0" w:color="auto"/>
              <w:bottom w:val="single" w:sz="4" w:space="0" w:color="auto"/>
              <w:right w:val="single" w:sz="4" w:space="0" w:color="auto"/>
            </w:tcBorders>
          </w:tcPr>
          <w:p w:rsidR="00702317" w:rsidRPr="00D701A1" w:rsidRDefault="00702317" w:rsidP="00D701A1">
            <w:pPr>
              <w:pStyle w:val="a7"/>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15.</w:t>
            </w:r>
          </w:p>
        </w:tc>
        <w:tc>
          <w:tcPr>
            <w:tcW w:w="8085" w:type="dxa"/>
            <w:tcBorders>
              <w:top w:val="single" w:sz="4" w:space="0" w:color="auto"/>
              <w:left w:val="single" w:sz="4" w:space="0" w:color="auto"/>
              <w:bottom w:val="single" w:sz="4" w:space="0" w:color="auto"/>
              <w:right w:val="single" w:sz="4" w:space="0" w:color="auto"/>
            </w:tcBorders>
          </w:tcPr>
          <w:p w:rsidR="00702317" w:rsidRPr="00D701A1" w:rsidRDefault="00C61520" w:rsidP="00D701A1">
            <w:pPr>
              <w:pStyle w:val="a7"/>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Требования к уровню подготовки воспитанников………………</w:t>
            </w:r>
          </w:p>
        </w:tc>
        <w:tc>
          <w:tcPr>
            <w:tcW w:w="783" w:type="dxa"/>
            <w:tcBorders>
              <w:top w:val="single" w:sz="4" w:space="0" w:color="auto"/>
              <w:left w:val="single" w:sz="4" w:space="0" w:color="auto"/>
              <w:bottom w:val="single" w:sz="4" w:space="0" w:color="auto"/>
              <w:right w:val="single" w:sz="4" w:space="0" w:color="auto"/>
            </w:tcBorders>
          </w:tcPr>
          <w:p w:rsidR="00702317" w:rsidRPr="00D701A1" w:rsidRDefault="00C61520" w:rsidP="00D701A1">
            <w:pPr>
              <w:pStyle w:val="a7"/>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33</w:t>
            </w:r>
          </w:p>
        </w:tc>
      </w:tr>
      <w:tr w:rsidR="00702317" w:rsidRPr="00D701A1" w:rsidTr="00C61520">
        <w:tc>
          <w:tcPr>
            <w:tcW w:w="729" w:type="dxa"/>
            <w:tcBorders>
              <w:top w:val="single" w:sz="4" w:space="0" w:color="auto"/>
              <w:left w:val="single" w:sz="4" w:space="0" w:color="auto"/>
              <w:bottom w:val="single" w:sz="4" w:space="0" w:color="auto"/>
              <w:right w:val="single" w:sz="4" w:space="0" w:color="auto"/>
            </w:tcBorders>
          </w:tcPr>
          <w:p w:rsidR="00702317" w:rsidRPr="00D701A1" w:rsidRDefault="00702317" w:rsidP="00D701A1">
            <w:pPr>
              <w:pStyle w:val="a7"/>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16.</w:t>
            </w:r>
          </w:p>
        </w:tc>
        <w:tc>
          <w:tcPr>
            <w:tcW w:w="8085" w:type="dxa"/>
            <w:tcBorders>
              <w:top w:val="single" w:sz="4" w:space="0" w:color="auto"/>
              <w:left w:val="single" w:sz="4" w:space="0" w:color="auto"/>
              <w:bottom w:val="single" w:sz="4" w:space="0" w:color="auto"/>
              <w:right w:val="single" w:sz="4" w:space="0" w:color="auto"/>
            </w:tcBorders>
          </w:tcPr>
          <w:p w:rsidR="00702317" w:rsidRPr="00D701A1" w:rsidRDefault="00C61520" w:rsidP="00D701A1">
            <w:pPr>
              <w:pStyle w:val="a7"/>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Определение уровня освоения воспитанниками данной рабочей программы. Диагностическая карта………………………………</w:t>
            </w:r>
          </w:p>
        </w:tc>
        <w:tc>
          <w:tcPr>
            <w:tcW w:w="783" w:type="dxa"/>
            <w:tcBorders>
              <w:top w:val="single" w:sz="4" w:space="0" w:color="auto"/>
              <w:left w:val="single" w:sz="4" w:space="0" w:color="auto"/>
              <w:bottom w:val="single" w:sz="4" w:space="0" w:color="auto"/>
              <w:right w:val="single" w:sz="4" w:space="0" w:color="auto"/>
            </w:tcBorders>
          </w:tcPr>
          <w:p w:rsidR="00702317" w:rsidRPr="00D701A1" w:rsidRDefault="00C61520" w:rsidP="00D701A1">
            <w:pPr>
              <w:pStyle w:val="a7"/>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33</w:t>
            </w:r>
          </w:p>
        </w:tc>
      </w:tr>
      <w:tr w:rsidR="00702317" w:rsidRPr="00D701A1" w:rsidTr="00C61520">
        <w:tc>
          <w:tcPr>
            <w:tcW w:w="729" w:type="dxa"/>
            <w:tcBorders>
              <w:top w:val="single" w:sz="4" w:space="0" w:color="auto"/>
              <w:left w:val="single" w:sz="4" w:space="0" w:color="auto"/>
              <w:bottom w:val="single" w:sz="4" w:space="0" w:color="auto"/>
              <w:right w:val="single" w:sz="4" w:space="0" w:color="auto"/>
            </w:tcBorders>
          </w:tcPr>
          <w:p w:rsidR="00702317" w:rsidRPr="00D701A1" w:rsidRDefault="00702317" w:rsidP="00D701A1">
            <w:pPr>
              <w:pStyle w:val="a7"/>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17.</w:t>
            </w:r>
          </w:p>
        </w:tc>
        <w:tc>
          <w:tcPr>
            <w:tcW w:w="8085" w:type="dxa"/>
            <w:tcBorders>
              <w:top w:val="single" w:sz="4" w:space="0" w:color="auto"/>
              <w:left w:val="single" w:sz="4" w:space="0" w:color="auto"/>
              <w:bottom w:val="single" w:sz="4" w:space="0" w:color="auto"/>
              <w:right w:val="single" w:sz="4" w:space="0" w:color="auto"/>
            </w:tcBorders>
          </w:tcPr>
          <w:p w:rsidR="00702317" w:rsidRPr="00D701A1" w:rsidRDefault="00C61520" w:rsidP="00D701A1">
            <w:pPr>
              <w:pStyle w:val="a7"/>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Учебно- методическое обеспечение………………………………</w:t>
            </w:r>
          </w:p>
        </w:tc>
        <w:tc>
          <w:tcPr>
            <w:tcW w:w="783" w:type="dxa"/>
            <w:tcBorders>
              <w:top w:val="single" w:sz="4" w:space="0" w:color="auto"/>
              <w:left w:val="single" w:sz="4" w:space="0" w:color="auto"/>
              <w:bottom w:val="single" w:sz="4" w:space="0" w:color="auto"/>
              <w:right w:val="single" w:sz="4" w:space="0" w:color="auto"/>
            </w:tcBorders>
          </w:tcPr>
          <w:p w:rsidR="00702317" w:rsidRPr="00D701A1" w:rsidRDefault="00C61520" w:rsidP="00D701A1">
            <w:pPr>
              <w:pStyle w:val="a7"/>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34</w:t>
            </w:r>
          </w:p>
        </w:tc>
      </w:tr>
      <w:tr w:rsidR="00702317" w:rsidRPr="00D701A1" w:rsidTr="00C61520">
        <w:tc>
          <w:tcPr>
            <w:tcW w:w="729" w:type="dxa"/>
            <w:tcBorders>
              <w:top w:val="single" w:sz="4" w:space="0" w:color="auto"/>
              <w:left w:val="single" w:sz="4" w:space="0" w:color="auto"/>
              <w:bottom w:val="single" w:sz="4" w:space="0" w:color="auto"/>
              <w:right w:val="single" w:sz="4" w:space="0" w:color="auto"/>
            </w:tcBorders>
          </w:tcPr>
          <w:p w:rsidR="00702317" w:rsidRPr="00D701A1" w:rsidRDefault="00702317" w:rsidP="00D701A1">
            <w:pPr>
              <w:pStyle w:val="a7"/>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18.</w:t>
            </w:r>
          </w:p>
        </w:tc>
        <w:tc>
          <w:tcPr>
            <w:tcW w:w="8085" w:type="dxa"/>
            <w:tcBorders>
              <w:top w:val="single" w:sz="4" w:space="0" w:color="auto"/>
              <w:left w:val="single" w:sz="4" w:space="0" w:color="auto"/>
              <w:bottom w:val="single" w:sz="4" w:space="0" w:color="auto"/>
              <w:right w:val="single" w:sz="4" w:space="0" w:color="auto"/>
            </w:tcBorders>
          </w:tcPr>
          <w:p w:rsidR="00702317" w:rsidRPr="00D701A1" w:rsidRDefault="00C61520" w:rsidP="00D701A1">
            <w:pPr>
              <w:pStyle w:val="a7"/>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Список используемой литературы…………………………………..</w:t>
            </w:r>
          </w:p>
        </w:tc>
        <w:tc>
          <w:tcPr>
            <w:tcW w:w="783" w:type="dxa"/>
            <w:tcBorders>
              <w:top w:val="single" w:sz="4" w:space="0" w:color="auto"/>
              <w:left w:val="single" w:sz="4" w:space="0" w:color="auto"/>
              <w:bottom w:val="single" w:sz="4" w:space="0" w:color="auto"/>
              <w:right w:val="single" w:sz="4" w:space="0" w:color="auto"/>
            </w:tcBorders>
          </w:tcPr>
          <w:p w:rsidR="00702317" w:rsidRPr="00D701A1" w:rsidRDefault="00C61520" w:rsidP="00D701A1">
            <w:pPr>
              <w:pStyle w:val="a7"/>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34</w:t>
            </w:r>
          </w:p>
        </w:tc>
      </w:tr>
    </w:tbl>
    <w:p w:rsidR="00D701A1" w:rsidRPr="00D701A1" w:rsidRDefault="00D701A1" w:rsidP="00D701A1">
      <w:pPr>
        <w:pStyle w:val="a7"/>
        <w:jc w:val="both"/>
        <w:rPr>
          <w:rFonts w:ascii="Times New Roman" w:hAnsi="Times New Roman" w:cs="Times New Roman"/>
          <w:bCs/>
          <w:sz w:val="28"/>
          <w:szCs w:val="28"/>
          <w:lang w:eastAsia="ru-RU"/>
        </w:rPr>
      </w:pPr>
    </w:p>
    <w:p w:rsidR="00D701A1" w:rsidRDefault="00D701A1" w:rsidP="00D701A1">
      <w:pPr>
        <w:pStyle w:val="a7"/>
        <w:jc w:val="both"/>
        <w:rPr>
          <w:rFonts w:ascii="Times New Roman" w:hAnsi="Times New Roman" w:cs="Times New Roman"/>
          <w:bCs/>
          <w:sz w:val="28"/>
          <w:szCs w:val="28"/>
          <w:lang w:eastAsia="ru-RU"/>
        </w:rPr>
      </w:pPr>
    </w:p>
    <w:p w:rsidR="00B03709" w:rsidRDefault="00B03709" w:rsidP="00D701A1">
      <w:pPr>
        <w:pStyle w:val="a7"/>
        <w:jc w:val="both"/>
        <w:rPr>
          <w:rFonts w:ascii="Times New Roman" w:hAnsi="Times New Roman" w:cs="Times New Roman"/>
          <w:bCs/>
          <w:sz w:val="28"/>
          <w:szCs w:val="28"/>
          <w:lang w:eastAsia="ru-RU"/>
        </w:rPr>
      </w:pPr>
    </w:p>
    <w:p w:rsidR="00B03709" w:rsidRDefault="00B03709" w:rsidP="00D701A1">
      <w:pPr>
        <w:pStyle w:val="a7"/>
        <w:jc w:val="both"/>
        <w:rPr>
          <w:rFonts w:ascii="Times New Roman" w:hAnsi="Times New Roman" w:cs="Times New Roman"/>
          <w:bCs/>
          <w:sz w:val="28"/>
          <w:szCs w:val="28"/>
          <w:lang w:eastAsia="ru-RU"/>
        </w:rPr>
      </w:pPr>
    </w:p>
    <w:p w:rsidR="00B03709" w:rsidRDefault="00B03709" w:rsidP="00D701A1">
      <w:pPr>
        <w:pStyle w:val="a7"/>
        <w:jc w:val="both"/>
        <w:rPr>
          <w:rFonts w:ascii="Times New Roman" w:hAnsi="Times New Roman" w:cs="Times New Roman"/>
          <w:bCs/>
          <w:sz w:val="28"/>
          <w:szCs w:val="28"/>
          <w:lang w:eastAsia="ru-RU"/>
        </w:rPr>
      </w:pPr>
    </w:p>
    <w:p w:rsidR="00B03709" w:rsidRDefault="00B03709" w:rsidP="00D701A1">
      <w:pPr>
        <w:pStyle w:val="a7"/>
        <w:jc w:val="both"/>
        <w:rPr>
          <w:rFonts w:ascii="Times New Roman" w:hAnsi="Times New Roman" w:cs="Times New Roman"/>
          <w:bCs/>
          <w:sz w:val="28"/>
          <w:szCs w:val="28"/>
          <w:lang w:eastAsia="ru-RU"/>
        </w:rPr>
      </w:pPr>
    </w:p>
    <w:p w:rsidR="00B03709" w:rsidRDefault="00B03709" w:rsidP="00D701A1">
      <w:pPr>
        <w:pStyle w:val="a7"/>
        <w:jc w:val="both"/>
        <w:rPr>
          <w:rFonts w:ascii="Times New Roman" w:hAnsi="Times New Roman" w:cs="Times New Roman"/>
          <w:bCs/>
          <w:sz w:val="28"/>
          <w:szCs w:val="28"/>
          <w:lang w:eastAsia="ru-RU"/>
        </w:rPr>
      </w:pPr>
    </w:p>
    <w:p w:rsidR="00B03709" w:rsidRDefault="00B03709" w:rsidP="00D701A1">
      <w:pPr>
        <w:pStyle w:val="a7"/>
        <w:jc w:val="both"/>
        <w:rPr>
          <w:rFonts w:ascii="Times New Roman" w:hAnsi="Times New Roman" w:cs="Times New Roman"/>
          <w:bCs/>
          <w:sz w:val="28"/>
          <w:szCs w:val="28"/>
          <w:lang w:eastAsia="ru-RU"/>
        </w:rPr>
      </w:pPr>
    </w:p>
    <w:p w:rsidR="00B03709" w:rsidRDefault="00B03709" w:rsidP="00D701A1">
      <w:pPr>
        <w:pStyle w:val="a7"/>
        <w:jc w:val="both"/>
        <w:rPr>
          <w:rFonts w:ascii="Times New Roman" w:hAnsi="Times New Roman" w:cs="Times New Roman"/>
          <w:bCs/>
          <w:sz w:val="28"/>
          <w:szCs w:val="28"/>
          <w:lang w:eastAsia="ru-RU"/>
        </w:rPr>
      </w:pPr>
    </w:p>
    <w:p w:rsidR="00B03709" w:rsidRDefault="00B03709" w:rsidP="00D701A1">
      <w:pPr>
        <w:pStyle w:val="a7"/>
        <w:jc w:val="both"/>
        <w:rPr>
          <w:rFonts w:ascii="Times New Roman" w:hAnsi="Times New Roman" w:cs="Times New Roman"/>
          <w:bCs/>
          <w:sz w:val="28"/>
          <w:szCs w:val="28"/>
          <w:lang w:eastAsia="ru-RU"/>
        </w:rPr>
      </w:pPr>
    </w:p>
    <w:p w:rsidR="00B03709" w:rsidRDefault="00B03709" w:rsidP="00D701A1">
      <w:pPr>
        <w:pStyle w:val="a7"/>
        <w:jc w:val="both"/>
        <w:rPr>
          <w:rFonts w:ascii="Times New Roman" w:hAnsi="Times New Roman" w:cs="Times New Roman"/>
          <w:bCs/>
          <w:sz w:val="28"/>
          <w:szCs w:val="28"/>
          <w:lang w:eastAsia="ru-RU"/>
        </w:rPr>
      </w:pPr>
    </w:p>
    <w:p w:rsidR="00B03709" w:rsidRDefault="00B03709" w:rsidP="00D701A1">
      <w:pPr>
        <w:pStyle w:val="a7"/>
        <w:jc w:val="both"/>
        <w:rPr>
          <w:rFonts w:ascii="Times New Roman" w:hAnsi="Times New Roman" w:cs="Times New Roman"/>
          <w:bCs/>
          <w:sz w:val="28"/>
          <w:szCs w:val="28"/>
          <w:lang w:eastAsia="ru-RU"/>
        </w:rPr>
      </w:pPr>
    </w:p>
    <w:p w:rsidR="00B03709" w:rsidRDefault="00B03709" w:rsidP="00D701A1">
      <w:pPr>
        <w:pStyle w:val="a7"/>
        <w:jc w:val="both"/>
        <w:rPr>
          <w:rFonts w:ascii="Times New Roman" w:hAnsi="Times New Roman" w:cs="Times New Roman"/>
          <w:bCs/>
          <w:sz w:val="28"/>
          <w:szCs w:val="28"/>
          <w:lang w:eastAsia="ru-RU"/>
        </w:rPr>
      </w:pPr>
    </w:p>
    <w:p w:rsidR="00B03709" w:rsidRDefault="00B03709" w:rsidP="00D701A1">
      <w:pPr>
        <w:pStyle w:val="a7"/>
        <w:jc w:val="both"/>
        <w:rPr>
          <w:rFonts w:ascii="Times New Roman" w:hAnsi="Times New Roman" w:cs="Times New Roman"/>
          <w:bCs/>
          <w:sz w:val="28"/>
          <w:szCs w:val="28"/>
          <w:lang w:eastAsia="ru-RU"/>
        </w:rPr>
      </w:pPr>
    </w:p>
    <w:p w:rsidR="00B03709" w:rsidRDefault="00B03709" w:rsidP="00D701A1">
      <w:pPr>
        <w:pStyle w:val="a7"/>
        <w:jc w:val="both"/>
        <w:rPr>
          <w:rFonts w:ascii="Times New Roman" w:hAnsi="Times New Roman" w:cs="Times New Roman"/>
          <w:bCs/>
          <w:sz w:val="28"/>
          <w:szCs w:val="28"/>
          <w:lang w:eastAsia="ru-RU"/>
        </w:rPr>
      </w:pPr>
    </w:p>
    <w:p w:rsidR="00B03709" w:rsidRDefault="00B03709" w:rsidP="00D701A1">
      <w:pPr>
        <w:pStyle w:val="a7"/>
        <w:jc w:val="both"/>
        <w:rPr>
          <w:rFonts w:ascii="Times New Roman" w:hAnsi="Times New Roman" w:cs="Times New Roman"/>
          <w:bCs/>
          <w:sz w:val="28"/>
          <w:szCs w:val="28"/>
          <w:lang w:eastAsia="ru-RU"/>
        </w:rPr>
      </w:pPr>
    </w:p>
    <w:p w:rsidR="00B03709" w:rsidRDefault="00B03709" w:rsidP="00D701A1">
      <w:pPr>
        <w:pStyle w:val="a7"/>
        <w:jc w:val="both"/>
        <w:rPr>
          <w:rFonts w:ascii="Times New Roman" w:hAnsi="Times New Roman" w:cs="Times New Roman"/>
          <w:bCs/>
          <w:sz w:val="28"/>
          <w:szCs w:val="28"/>
          <w:lang w:eastAsia="ru-RU"/>
        </w:rPr>
      </w:pPr>
    </w:p>
    <w:p w:rsidR="00B03709" w:rsidRDefault="00B03709" w:rsidP="00D701A1">
      <w:pPr>
        <w:pStyle w:val="a7"/>
        <w:jc w:val="both"/>
        <w:rPr>
          <w:rFonts w:ascii="Times New Roman" w:hAnsi="Times New Roman" w:cs="Times New Roman"/>
          <w:bCs/>
          <w:sz w:val="28"/>
          <w:szCs w:val="28"/>
          <w:lang w:eastAsia="ru-RU"/>
        </w:rPr>
      </w:pPr>
    </w:p>
    <w:p w:rsidR="00D701A1" w:rsidRPr="00D701A1" w:rsidRDefault="00D701A1" w:rsidP="00D701A1">
      <w:pPr>
        <w:pStyle w:val="a7"/>
        <w:jc w:val="both"/>
        <w:rPr>
          <w:rFonts w:ascii="Times New Roman" w:hAnsi="Times New Roman" w:cs="Times New Roman"/>
          <w:bCs/>
          <w:sz w:val="28"/>
          <w:szCs w:val="28"/>
          <w:lang w:eastAsia="ru-RU"/>
        </w:rPr>
      </w:pPr>
    </w:p>
    <w:p w:rsidR="00D701A1" w:rsidRPr="00D701A1" w:rsidRDefault="00D701A1" w:rsidP="00D701A1">
      <w:pPr>
        <w:pStyle w:val="a7"/>
        <w:jc w:val="both"/>
        <w:rPr>
          <w:rFonts w:ascii="Times New Roman" w:hAnsi="Times New Roman" w:cs="Times New Roman"/>
          <w:bCs/>
          <w:sz w:val="28"/>
          <w:szCs w:val="28"/>
          <w:lang w:eastAsia="ru-RU"/>
        </w:rPr>
      </w:pPr>
    </w:p>
    <w:p w:rsidR="00D701A1" w:rsidRPr="00B03709" w:rsidRDefault="00B03709" w:rsidP="00D701A1">
      <w:pPr>
        <w:pStyle w:val="a7"/>
        <w:jc w:val="both"/>
        <w:rPr>
          <w:rFonts w:ascii="Times New Roman" w:hAnsi="Times New Roman" w:cs="Times New Roman"/>
          <w:b/>
          <w:sz w:val="28"/>
          <w:szCs w:val="28"/>
          <w:lang w:eastAsia="ru-RU"/>
        </w:rPr>
      </w:pPr>
      <w:r>
        <w:rPr>
          <w:rFonts w:ascii="Times New Roman" w:hAnsi="Times New Roman" w:cs="Times New Roman"/>
          <w:b/>
          <w:sz w:val="28"/>
          <w:szCs w:val="28"/>
          <w:lang w:eastAsia="ru-RU"/>
        </w:rPr>
        <w:lastRenderedPageBreak/>
        <w:t>ПОЯСНИТЕЛЬНАЯ ЗАПИСКА</w:t>
      </w:r>
    </w:p>
    <w:p w:rsidR="00D701A1" w:rsidRPr="00D701A1" w:rsidRDefault="00D701A1" w:rsidP="00D701A1">
      <w:pPr>
        <w:pStyle w:val="a7"/>
        <w:jc w:val="both"/>
        <w:rPr>
          <w:rFonts w:ascii="Times New Roman" w:hAnsi="Times New Roman" w:cs="Times New Roman"/>
          <w:spacing w:val="-7"/>
          <w:sz w:val="28"/>
          <w:szCs w:val="28"/>
          <w:lang w:eastAsia="ru-RU"/>
        </w:rPr>
      </w:pPr>
      <w:r w:rsidRPr="00D701A1">
        <w:rPr>
          <w:rFonts w:ascii="Times New Roman" w:hAnsi="Times New Roman" w:cs="Times New Roman"/>
          <w:spacing w:val="-7"/>
          <w:sz w:val="28"/>
          <w:szCs w:val="28"/>
          <w:lang w:eastAsia="ru-RU"/>
        </w:rPr>
        <w:t>Программа дополнительного образования х</w:t>
      </w:r>
      <w:r w:rsidR="008711AF">
        <w:rPr>
          <w:rFonts w:ascii="Times New Roman" w:hAnsi="Times New Roman" w:cs="Times New Roman"/>
          <w:spacing w:val="-7"/>
          <w:sz w:val="28"/>
          <w:szCs w:val="28"/>
          <w:lang w:eastAsia="ru-RU"/>
        </w:rPr>
        <w:t>ореографического кружка «Каблучок</w:t>
      </w:r>
      <w:r w:rsidRPr="00D701A1">
        <w:rPr>
          <w:rFonts w:ascii="Times New Roman" w:hAnsi="Times New Roman" w:cs="Times New Roman"/>
          <w:spacing w:val="-7"/>
          <w:sz w:val="28"/>
          <w:szCs w:val="28"/>
          <w:lang w:eastAsia="ru-RU"/>
        </w:rPr>
        <w:t>» разработана музыкальным р</w:t>
      </w:r>
      <w:r w:rsidR="008711AF">
        <w:rPr>
          <w:rFonts w:ascii="Times New Roman" w:hAnsi="Times New Roman" w:cs="Times New Roman"/>
          <w:spacing w:val="-7"/>
          <w:sz w:val="28"/>
          <w:szCs w:val="28"/>
          <w:lang w:eastAsia="ru-RU"/>
        </w:rPr>
        <w:t xml:space="preserve">уководителем Скибой Т.И. </w:t>
      </w:r>
      <w:r w:rsidRPr="00D701A1">
        <w:rPr>
          <w:rFonts w:ascii="Times New Roman" w:hAnsi="Times New Roman" w:cs="Times New Roman"/>
          <w:spacing w:val="-7"/>
          <w:sz w:val="28"/>
          <w:szCs w:val="28"/>
          <w:lang w:eastAsia="ru-RU"/>
        </w:rPr>
        <w:t>в соответствии с особенностями ее функционирования на базе М</w:t>
      </w:r>
      <w:r w:rsidR="008711AF">
        <w:rPr>
          <w:rFonts w:ascii="Times New Roman" w:hAnsi="Times New Roman" w:cs="Times New Roman"/>
          <w:spacing w:val="-7"/>
          <w:sz w:val="28"/>
          <w:szCs w:val="28"/>
          <w:lang w:eastAsia="ru-RU"/>
        </w:rPr>
        <w:t>БДОУ детский сад № 6 «Ромашка»</w:t>
      </w:r>
      <w:r w:rsidRPr="00D701A1">
        <w:rPr>
          <w:rFonts w:ascii="Times New Roman" w:hAnsi="Times New Roman" w:cs="Times New Roman"/>
          <w:spacing w:val="-7"/>
          <w:sz w:val="28"/>
          <w:szCs w:val="28"/>
          <w:lang w:eastAsia="ru-RU"/>
        </w:rPr>
        <w:t xml:space="preserve"> с учетом возрастных и индивидуальных особенностей детей.</w:t>
      </w:r>
    </w:p>
    <w:p w:rsidR="00D701A1" w:rsidRPr="00D701A1" w:rsidRDefault="00D701A1" w:rsidP="00D701A1">
      <w:pPr>
        <w:pStyle w:val="a7"/>
        <w:jc w:val="both"/>
        <w:rPr>
          <w:rFonts w:ascii="Times New Roman" w:hAnsi="Times New Roman" w:cs="Times New Roman"/>
          <w:spacing w:val="-7"/>
          <w:sz w:val="28"/>
          <w:szCs w:val="28"/>
          <w:lang w:eastAsia="ru-RU"/>
        </w:rPr>
      </w:pPr>
      <w:r w:rsidRPr="00D701A1">
        <w:rPr>
          <w:rFonts w:ascii="Times New Roman" w:hAnsi="Times New Roman" w:cs="Times New Roman"/>
          <w:spacing w:val="-7"/>
          <w:sz w:val="28"/>
          <w:szCs w:val="28"/>
          <w:lang w:eastAsia="ru-RU"/>
        </w:rPr>
        <w:t>В основу положена программа «Ритмическая мозаика», разработанная А.И. Бурениной, рекомендованная Министерством образования Российской Федерации в качестве программы воспитания, обучения и развития детей дошкольного и младшего школьного возраста.</w:t>
      </w:r>
    </w:p>
    <w:p w:rsidR="00D701A1" w:rsidRPr="00D701A1" w:rsidRDefault="00D701A1" w:rsidP="00D701A1">
      <w:pPr>
        <w:pStyle w:val="a7"/>
        <w:jc w:val="both"/>
        <w:rPr>
          <w:rFonts w:ascii="Times New Roman" w:hAnsi="Times New Roman" w:cs="Times New Roman"/>
          <w:spacing w:val="-7"/>
          <w:sz w:val="28"/>
          <w:szCs w:val="28"/>
          <w:u w:val="single"/>
          <w:lang w:eastAsia="ru-RU"/>
        </w:rPr>
      </w:pPr>
      <w:r w:rsidRPr="00D701A1">
        <w:rPr>
          <w:rFonts w:ascii="Times New Roman" w:hAnsi="Times New Roman" w:cs="Times New Roman"/>
          <w:spacing w:val="-7"/>
          <w:sz w:val="28"/>
          <w:szCs w:val="28"/>
          <w:u w:val="single"/>
          <w:lang w:eastAsia="ru-RU"/>
        </w:rPr>
        <w:t xml:space="preserve">Направленность программы – художественно-эстетическая. </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Обучение детей по</w:t>
      </w:r>
      <w:r w:rsidR="008711AF">
        <w:rPr>
          <w:rFonts w:ascii="Times New Roman" w:hAnsi="Times New Roman" w:cs="Times New Roman"/>
          <w:sz w:val="28"/>
          <w:szCs w:val="28"/>
          <w:lang w:eastAsia="ru-RU"/>
        </w:rPr>
        <w:t xml:space="preserve"> программе «Хореография</w:t>
      </w:r>
      <w:r w:rsidRPr="00D701A1">
        <w:rPr>
          <w:rFonts w:ascii="Times New Roman" w:hAnsi="Times New Roman" w:cs="Times New Roman"/>
          <w:sz w:val="28"/>
          <w:szCs w:val="28"/>
          <w:lang w:eastAsia="ru-RU"/>
        </w:rPr>
        <w:t>», предполагающей изучение основ танцевальной культуры, умение красиво и пластично двигаться под различные танцевальные ритмы и темпы музыки, сопутствует физическому развитию и повышению уровня общего образования и культуры детей. Если образовательное учреждение может предоставить своим воспитанникам возможность приобщения к прекрасному миру танца, то детство, обогащённое соприкосновением с этим светлым и радостным искусством, позволит детям расти и развиваться не только физически, но и духовно.</w:t>
      </w:r>
    </w:p>
    <w:p w:rsidR="00D701A1" w:rsidRPr="00D701A1" w:rsidRDefault="00D701A1" w:rsidP="00D701A1">
      <w:pPr>
        <w:pStyle w:val="a7"/>
        <w:jc w:val="both"/>
        <w:rPr>
          <w:rFonts w:ascii="Times New Roman" w:hAnsi="Times New Roman" w:cs="Times New Roman"/>
          <w:spacing w:val="-7"/>
          <w:sz w:val="28"/>
          <w:szCs w:val="28"/>
          <w:u w:val="single"/>
          <w:lang w:eastAsia="ru-RU"/>
        </w:rPr>
      </w:pPr>
      <w:r w:rsidRPr="00D701A1">
        <w:rPr>
          <w:rFonts w:ascii="Times New Roman" w:hAnsi="Times New Roman" w:cs="Times New Roman"/>
          <w:spacing w:val="-7"/>
          <w:sz w:val="28"/>
          <w:szCs w:val="28"/>
          <w:u w:val="single"/>
          <w:lang w:eastAsia="ru-RU"/>
        </w:rPr>
        <w:t>Актуальность хореографического образования</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pacing w:val="-7"/>
          <w:sz w:val="28"/>
          <w:szCs w:val="28"/>
          <w:lang w:eastAsia="ru-RU"/>
        </w:rPr>
        <w:t>Хореография как никакое другое искусство обладает огромными воз</w:t>
      </w:r>
      <w:r w:rsidRPr="00D701A1">
        <w:rPr>
          <w:rFonts w:ascii="Times New Roman" w:hAnsi="Times New Roman" w:cs="Times New Roman"/>
          <w:spacing w:val="-9"/>
          <w:sz w:val="28"/>
          <w:szCs w:val="28"/>
          <w:lang w:eastAsia="ru-RU"/>
        </w:rPr>
        <w:t>можностями для полноценного эстетического совершенствования ребенка, для его гар</w:t>
      </w:r>
      <w:r w:rsidRPr="00D701A1">
        <w:rPr>
          <w:rFonts w:ascii="Times New Roman" w:hAnsi="Times New Roman" w:cs="Times New Roman"/>
          <w:spacing w:val="-9"/>
          <w:sz w:val="28"/>
          <w:szCs w:val="28"/>
          <w:lang w:eastAsia="ru-RU"/>
        </w:rPr>
        <w:softHyphen/>
      </w:r>
      <w:r w:rsidRPr="00D701A1">
        <w:rPr>
          <w:rFonts w:ascii="Times New Roman" w:hAnsi="Times New Roman" w:cs="Times New Roman"/>
          <w:spacing w:val="-10"/>
          <w:sz w:val="28"/>
          <w:szCs w:val="28"/>
          <w:lang w:eastAsia="ru-RU"/>
        </w:rPr>
        <w:t xml:space="preserve">моничного духовного и физического развития. Танец является богатейшим источником </w:t>
      </w:r>
      <w:r w:rsidRPr="00D701A1">
        <w:rPr>
          <w:rFonts w:ascii="Times New Roman" w:hAnsi="Times New Roman" w:cs="Times New Roman"/>
          <w:spacing w:val="-9"/>
          <w:sz w:val="28"/>
          <w:szCs w:val="28"/>
          <w:lang w:eastAsia="ru-RU"/>
        </w:rPr>
        <w:t>эстетических впечатлений ребенка, формирует его художественное «я» как составную часть орудия общества.</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Танец органично сочетает в себе различные виды искусства, в частности, музыку, песню, элементы театрального искусства, фольклор. Он воздействует на нравственный, эстетический, духовный мир людей различного возраста. Что же касается непосредственно детей, то танец, без преувеличения, развивает ребенка всесторонне.</w:t>
      </w:r>
    </w:p>
    <w:p w:rsidR="00D701A1" w:rsidRPr="00D701A1" w:rsidRDefault="00D701A1" w:rsidP="00D701A1">
      <w:pPr>
        <w:pStyle w:val="a7"/>
        <w:jc w:val="both"/>
        <w:rPr>
          <w:rFonts w:ascii="Times New Roman" w:hAnsi="Times New Roman" w:cs="Times New Roman"/>
          <w:sz w:val="28"/>
          <w:szCs w:val="28"/>
          <w:lang w:eastAsia="ru-RU"/>
        </w:rPr>
      </w:pPr>
      <w:proofErr w:type="spellStart"/>
      <w:r w:rsidRPr="00D701A1">
        <w:rPr>
          <w:rFonts w:ascii="Times New Roman" w:hAnsi="Times New Roman" w:cs="Times New Roman"/>
          <w:spacing w:val="-6"/>
          <w:sz w:val="28"/>
          <w:szCs w:val="28"/>
          <w:lang w:eastAsia="ru-RU"/>
        </w:rPr>
        <w:t>Синкретичность</w:t>
      </w:r>
      <w:proofErr w:type="spellEnd"/>
      <w:r w:rsidRPr="00D701A1">
        <w:rPr>
          <w:rFonts w:ascii="Times New Roman" w:hAnsi="Times New Roman" w:cs="Times New Roman"/>
          <w:spacing w:val="-6"/>
          <w:sz w:val="28"/>
          <w:szCs w:val="28"/>
          <w:lang w:eastAsia="ru-RU"/>
        </w:rPr>
        <w:t xml:space="preserve"> танцевального искусства подразумевает развитие чувства ритма, </w:t>
      </w:r>
      <w:r w:rsidRPr="00D701A1">
        <w:rPr>
          <w:rFonts w:ascii="Times New Roman" w:hAnsi="Times New Roman" w:cs="Times New Roman"/>
          <w:spacing w:val="-11"/>
          <w:sz w:val="28"/>
          <w:szCs w:val="28"/>
          <w:lang w:eastAsia="ru-RU"/>
        </w:rPr>
        <w:t xml:space="preserve">умения слышать и понимать музыку, согласовывать с ней свои движения, одновременно </w:t>
      </w:r>
      <w:r w:rsidRPr="00D701A1">
        <w:rPr>
          <w:rFonts w:ascii="Times New Roman" w:hAnsi="Times New Roman" w:cs="Times New Roman"/>
          <w:sz w:val="28"/>
          <w:szCs w:val="28"/>
          <w:lang w:eastAsia="ru-RU"/>
        </w:rPr>
        <w:t xml:space="preserve">развивать и тренировать мышечную силу корпуса и ног, пластику рук, грацию </w:t>
      </w:r>
      <w:r w:rsidRPr="00D701A1">
        <w:rPr>
          <w:rFonts w:ascii="Times New Roman" w:hAnsi="Times New Roman" w:cs="Times New Roman"/>
          <w:spacing w:val="-8"/>
          <w:sz w:val="28"/>
          <w:szCs w:val="28"/>
          <w:lang w:eastAsia="ru-RU"/>
        </w:rPr>
        <w:t>и выразительность. Занятия танцем дают организму физическую нагрузку, рав</w:t>
      </w:r>
      <w:r w:rsidRPr="00D701A1">
        <w:rPr>
          <w:rFonts w:ascii="Times New Roman" w:hAnsi="Times New Roman" w:cs="Times New Roman"/>
          <w:spacing w:val="-8"/>
          <w:sz w:val="28"/>
          <w:szCs w:val="28"/>
          <w:lang w:eastAsia="ru-RU"/>
        </w:rPr>
        <w:softHyphen/>
      </w:r>
      <w:r w:rsidRPr="00D701A1">
        <w:rPr>
          <w:rFonts w:ascii="Times New Roman" w:hAnsi="Times New Roman" w:cs="Times New Roman"/>
          <w:spacing w:val="-10"/>
          <w:sz w:val="28"/>
          <w:szCs w:val="28"/>
          <w:lang w:eastAsia="ru-RU"/>
        </w:rPr>
        <w:t>ную сочетанию нескольких видов спорта. Используемые в хореографии, ритмике движения, про</w:t>
      </w:r>
      <w:r w:rsidRPr="00D701A1">
        <w:rPr>
          <w:rFonts w:ascii="Times New Roman" w:hAnsi="Times New Roman" w:cs="Times New Roman"/>
          <w:spacing w:val="-10"/>
          <w:sz w:val="28"/>
          <w:szCs w:val="28"/>
          <w:lang w:eastAsia="ru-RU"/>
        </w:rPr>
        <w:softHyphen/>
      </w:r>
      <w:r w:rsidRPr="00D701A1">
        <w:rPr>
          <w:rFonts w:ascii="Times New Roman" w:hAnsi="Times New Roman" w:cs="Times New Roman"/>
          <w:spacing w:val="-9"/>
          <w:sz w:val="28"/>
          <w:szCs w:val="28"/>
          <w:lang w:eastAsia="ru-RU"/>
        </w:rPr>
        <w:t>шедшие длительный отбор, безусловно, оказывают положительное воздействие на здо</w:t>
      </w:r>
      <w:r w:rsidRPr="00D701A1">
        <w:rPr>
          <w:rFonts w:ascii="Times New Roman" w:hAnsi="Times New Roman" w:cs="Times New Roman"/>
          <w:spacing w:val="-9"/>
          <w:sz w:val="28"/>
          <w:szCs w:val="28"/>
          <w:lang w:eastAsia="ru-RU"/>
        </w:rPr>
        <w:softHyphen/>
      </w:r>
      <w:r w:rsidRPr="00D701A1">
        <w:rPr>
          <w:rFonts w:ascii="Times New Roman" w:hAnsi="Times New Roman" w:cs="Times New Roman"/>
          <w:spacing w:val="-10"/>
          <w:sz w:val="28"/>
          <w:szCs w:val="28"/>
          <w:lang w:eastAsia="ru-RU"/>
        </w:rPr>
        <w:t>ровье детей</w:t>
      </w:r>
      <w:r w:rsidRPr="00D701A1">
        <w:rPr>
          <w:rFonts w:ascii="Times New Roman" w:hAnsi="Times New Roman" w:cs="Times New Roman"/>
          <w:sz w:val="28"/>
          <w:szCs w:val="28"/>
          <w:lang w:eastAsia="ru-RU"/>
        </w:rPr>
        <w:t>.</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Искусство танца – это синтез эстетического и физического развития человека. Общеразвивающие упражнения, упражнения партерной гимнастики, элементы танца исполняются под музыкальное сопровождение. Образность, различный характер музыки, многообразие её жанров повышает эмоциональность детей, питает воображение. Увлекательно, в процессе игры, выполняя различные движения и упражнения, укрепляется опорно-двигательный аппарат, формируется правильная осанка, развиваются координация движений и ориентация в пространстве.</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lastRenderedPageBreak/>
        <w:t>Проблема развития творческих способностей у детей состоит в том, что необходимо продолжать развивать у дошкольников музыкально-ритмические и танцевальные движения, заложенные природой, т.к. музыкально-ритмическое творчество может успешно развиться только при условии целенаправленного руководства со стороны педагога, а правильная организация и проведение данного вида творчества помогут ребенку развить свои творческие способности.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xml:space="preserve">Музыкально-ритмическая деятельность привлекает детей своей эмоциональностью, возможностью активно выразить свое отношение к музыке в движении. Учитывая возрастные особенности детей, их запросы и интересы занятия хореографией проводятся в игровой форме, большое внимание уделяется музыкальным играм, импровизации. В музыкальных играх, создавая тот или иной образ, дети слышат в музыке и передают в движении разнообразные чувства. </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xml:space="preserve">Система упражнений выстроена от простого к сложному, с учетом всех необходимых музыкально-ритмических навыков и навыков выразительного движения при условии многократного повторения заданий, что помогает успешному выполнению требований Программы. </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pacing w:val="-8"/>
          <w:sz w:val="28"/>
          <w:szCs w:val="28"/>
          <w:lang w:eastAsia="ru-RU"/>
        </w:rPr>
        <w:t>Танец имеет огромное значение как средство воспитания нравственного самосозна</w:t>
      </w:r>
      <w:r w:rsidRPr="00D701A1">
        <w:rPr>
          <w:rFonts w:ascii="Times New Roman" w:hAnsi="Times New Roman" w:cs="Times New Roman"/>
          <w:spacing w:val="-8"/>
          <w:sz w:val="28"/>
          <w:szCs w:val="28"/>
          <w:lang w:eastAsia="ru-RU"/>
        </w:rPr>
        <w:softHyphen/>
      </w:r>
      <w:r w:rsidRPr="00D701A1">
        <w:rPr>
          <w:rFonts w:ascii="Times New Roman" w:hAnsi="Times New Roman" w:cs="Times New Roman"/>
          <w:spacing w:val="-11"/>
          <w:sz w:val="28"/>
          <w:szCs w:val="28"/>
          <w:lang w:eastAsia="ru-RU"/>
        </w:rPr>
        <w:t>ния. Получение сведений о танцах разных народов и различных эпох столь же необходи</w:t>
      </w:r>
      <w:r w:rsidRPr="00D701A1">
        <w:rPr>
          <w:rFonts w:ascii="Times New Roman" w:hAnsi="Times New Roman" w:cs="Times New Roman"/>
          <w:spacing w:val="-11"/>
          <w:sz w:val="28"/>
          <w:szCs w:val="28"/>
          <w:lang w:eastAsia="ru-RU"/>
        </w:rPr>
        <w:softHyphen/>
        <w:t>мо, как изучение всемирной истории и этапов развития мировой художественной культу</w:t>
      </w:r>
      <w:r w:rsidRPr="00D701A1">
        <w:rPr>
          <w:rFonts w:ascii="Times New Roman" w:hAnsi="Times New Roman" w:cs="Times New Roman"/>
          <w:spacing w:val="-11"/>
          <w:sz w:val="28"/>
          <w:szCs w:val="28"/>
          <w:lang w:eastAsia="ru-RU"/>
        </w:rPr>
        <w:softHyphen/>
      </w:r>
      <w:r w:rsidRPr="00D701A1">
        <w:rPr>
          <w:rFonts w:ascii="Times New Roman" w:hAnsi="Times New Roman" w:cs="Times New Roman"/>
          <w:spacing w:val="-10"/>
          <w:sz w:val="28"/>
          <w:szCs w:val="28"/>
          <w:lang w:eastAsia="ru-RU"/>
        </w:rPr>
        <w:t xml:space="preserve">ры, ибо каждый народ имеет свои, только ему присущие танцы, в которых отражены его </w:t>
      </w:r>
      <w:r w:rsidRPr="00D701A1">
        <w:rPr>
          <w:rFonts w:ascii="Times New Roman" w:hAnsi="Times New Roman" w:cs="Times New Roman"/>
          <w:spacing w:val="-9"/>
          <w:sz w:val="28"/>
          <w:szCs w:val="28"/>
          <w:lang w:eastAsia="ru-RU"/>
        </w:rPr>
        <w:t xml:space="preserve">душа, его история, его обычаи и характер. Изучение танцев своего народа должно стать </w:t>
      </w:r>
      <w:r w:rsidRPr="00D701A1">
        <w:rPr>
          <w:rFonts w:ascii="Times New Roman" w:hAnsi="Times New Roman" w:cs="Times New Roman"/>
          <w:spacing w:val="-7"/>
          <w:sz w:val="28"/>
          <w:szCs w:val="28"/>
          <w:lang w:eastAsia="ru-RU"/>
        </w:rPr>
        <w:t>такой же потребностью, как и изучение родного языка, мелодий, песен, традиций, ибо</w:t>
      </w:r>
      <w:r w:rsidRPr="00D701A1">
        <w:rPr>
          <w:rFonts w:ascii="Times New Roman" w:hAnsi="Times New Roman" w:cs="Times New Roman"/>
          <w:sz w:val="28"/>
          <w:szCs w:val="28"/>
          <w:lang w:eastAsia="ru-RU"/>
        </w:rPr>
        <w:t xml:space="preserve"> </w:t>
      </w:r>
      <w:r w:rsidRPr="00D701A1">
        <w:rPr>
          <w:rFonts w:ascii="Times New Roman" w:hAnsi="Times New Roman" w:cs="Times New Roman"/>
          <w:spacing w:val="-8"/>
          <w:sz w:val="28"/>
          <w:szCs w:val="28"/>
          <w:lang w:eastAsia="ru-RU"/>
        </w:rPr>
        <w:t>в этом заключены основы национального характера, этнической самобытности, выра</w:t>
      </w:r>
      <w:r w:rsidRPr="00D701A1">
        <w:rPr>
          <w:rFonts w:ascii="Times New Roman" w:hAnsi="Times New Roman" w:cs="Times New Roman"/>
          <w:spacing w:val="-8"/>
          <w:sz w:val="28"/>
          <w:szCs w:val="28"/>
          <w:lang w:eastAsia="ru-RU"/>
        </w:rPr>
        <w:softHyphen/>
      </w:r>
      <w:r w:rsidRPr="00D701A1">
        <w:rPr>
          <w:rFonts w:ascii="Times New Roman" w:hAnsi="Times New Roman" w:cs="Times New Roman"/>
          <w:sz w:val="28"/>
          <w:szCs w:val="28"/>
          <w:lang w:eastAsia="ru-RU"/>
        </w:rPr>
        <w:t>ботанные в течение многих веков.</w:t>
      </w:r>
    </w:p>
    <w:p w:rsid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pacing w:val="-10"/>
          <w:sz w:val="28"/>
          <w:szCs w:val="28"/>
          <w:lang w:eastAsia="ru-RU"/>
        </w:rPr>
        <w:t>Предлагаемая Программа сориен</w:t>
      </w:r>
      <w:r w:rsidRPr="00D701A1">
        <w:rPr>
          <w:rFonts w:ascii="Times New Roman" w:hAnsi="Times New Roman" w:cs="Times New Roman"/>
          <w:spacing w:val="-10"/>
          <w:sz w:val="28"/>
          <w:szCs w:val="28"/>
          <w:lang w:eastAsia="ru-RU"/>
        </w:rPr>
        <w:softHyphen/>
      </w:r>
      <w:r w:rsidRPr="00D701A1">
        <w:rPr>
          <w:rFonts w:ascii="Times New Roman" w:hAnsi="Times New Roman" w:cs="Times New Roman"/>
          <w:spacing w:val="-11"/>
          <w:sz w:val="28"/>
          <w:szCs w:val="28"/>
          <w:lang w:eastAsia="ru-RU"/>
        </w:rPr>
        <w:t>тирует педагогов на работу с детьми, независимо от наличия у них специальных физичес</w:t>
      </w:r>
      <w:r w:rsidRPr="00D701A1">
        <w:rPr>
          <w:rFonts w:ascii="Times New Roman" w:hAnsi="Times New Roman" w:cs="Times New Roman"/>
          <w:spacing w:val="-11"/>
          <w:sz w:val="28"/>
          <w:szCs w:val="28"/>
          <w:lang w:eastAsia="ru-RU"/>
        </w:rPr>
        <w:softHyphen/>
      </w:r>
      <w:r w:rsidRPr="00D701A1">
        <w:rPr>
          <w:rFonts w:ascii="Times New Roman" w:hAnsi="Times New Roman" w:cs="Times New Roman"/>
          <w:spacing w:val="-9"/>
          <w:sz w:val="28"/>
          <w:szCs w:val="28"/>
          <w:lang w:eastAsia="ru-RU"/>
        </w:rPr>
        <w:t xml:space="preserve">ких данных, на воспитание хореографической культуры и привитие начальных навыков </w:t>
      </w:r>
      <w:r w:rsidRPr="00D701A1">
        <w:rPr>
          <w:rFonts w:ascii="Times New Roman" w:hAnsi="Times New Roman" w:cs="Times New Roman"/>
          <w:sz w:val="28"/>
          <w:szCs w:val="28"/>
          <w:lang w:eastAsia="ru-RU"/>
        </w:rPr>
        <w:t>в искусстве танца.</w:t>
      </w:r>
    </w:p>
    <w:p w:rsidR="008711AF" w:rsidRPr="00D701A1" w:rsidRDefault="008711AF" w:rsidP="00D701A1">
      <w:pPr>
        <w:pStyle w:val="a7"/>
        <w:jc w:val="both"/>
        <w:rPr>
          <w:rFonts w:ascii="Times New Roman" w:hAnsi="Times New Roman" w:cs="Times New Roman"/>
          <w:sz w:val="28"/>
          <w:szCs w:val="28"/>
          <w:lang w:eastAsia="ru-RU"/>
        </w:rPr>
      </w:pPr>
    </w:p>
    <w:p w:rsidR="00D701A1" w:rsidRPr="008711AF" w:rsidRDefault="00D701A1" w:rsidP="00D701A1">
      <w:pPr>
        <w:pStyle w:val="a7"/>
        <w:jc w:val="both"/>
        <w:rPr>
          <w:rFonts w:ascii="Times New Roman" w:hAnsi="Times New Roman" w:cs="Times New Roman"/>
          <w:b/>
          <w:sz w:val="28"/>
          <w:szCs w:val="28"/>
          <w:lang w:eastAsia="ru-RU"/>
        </w:rPr>
      </w:pPr>
      <w:r w:rsidRPr="008711AF">
        <w:rPr>
          <w:rFonts w:ascii="Times New Roman" w:hAnsi="Times New Roman" w:cs="Times New Roman"/>
          <w:b/>
          <w:sz w:val="28"/>
          <w:szCs w:val="28"/>
          <w:lang w:eastAsia="ru-RU"/>
        </w:rPr>
        <w:t>ЦЕЛЬ ПРОГРАММЫ</w:t>
      </w:r>
    </w:p>
    <w:p w:rsid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xml:space="preserve">Формировать у детей творческие способности через развитие музыкально-ритмических и танцевальных движений. </w:t>
      </w:r>
    </w:p>
    <w:p w:rsidR="008711AF" w:rsidRPr="00D701A1" w:rsidRDefault="008711AF" w:rsidP="00D701A1">
      <w:pPr>
        <w:pStyle w:val="a7"/>
        <w:jc w:val="both"/>
        <w:rPr>
          <w:rFonts w:ascii="Times New Roman" w:hAnsi="Times New Roman" w:cs="Times New Roman"/>
          <w:sz w:val="28"/>
          <w:szCs w:val="28"/>
          <w:lang w:eastAsia="ru-RU"/>
        </w:rPr>
      </w:pPr>
    </w:p>
    <w:p w:rsidR="00D701A1" w:rsidRPr="008711AF" w:rsidRDefault="00D701A1" w:rsidP="00D701A1">
      <w:pPr>
        <w:pStyle w:val="a7"/>
        <w:jc w:val="both"/>
        <w:rPr>
          <w:rFonts w:ascii="Times New Roman" w:hAnsi="Times New Roman" w:cs="Times New Roman"/>
          <w:b/>
          <w:sz w:val="28"/>
          <w:szCs w:val="28"/>
          <w:lang w:eastAsia="ru-RU"/>
        </w:rPr>
      </w:pPr>
      <w:r w:rsidRPr="008711AF">
        <w:rPr>
          <w:rFonts w:ascii="Times New Roman" w:hAnsi="Times New Roman" w:cs="Times New Roman"/>
          <w:b/>
          <w:sz w:val="28"/>
          <w:szCs w:val="28"/>
          <w:lang w:eastAsia="ru-RU"/>
        </w:rPr>
        <w:t>ЗАДАЧИ ПРОГРАММЫ</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Образовательные:</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через образы дать возможность выразить собственное восприятие музыки;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расширение музыкального кругозора, пополнение словарного запаса;</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умение отмечать в движении метр (сильную долю такта), простейший ритмический рисунок;</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умение менять движения в соответствии с двух- и трехчастной формой, и музыкальными фразами.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Развивающие:</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lastRenderedPageBreak/>
        <w:t>- развитие координации, гибкости, пластичности, выразительности и точности движений;</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умение ритмично двигаться в соответствии с различным характером музыки, динамикой;</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координация и укрепление опорно-двигательного аппарата;</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приобщение к совместному движению с педагогом.</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Воспитательные:</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воспитание у детей интереса к занятиям хореографией путем создания положительного эмоционального настроя;</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психологическое раскрепощение ребенка;</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xml:space="preserve">- воспитание умения работать в паре, коллективе, </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понимать и исполнять ритмические движения, названия которых даются педагогом на французском языке.</w:t>
      </w:r>
    </w:p>
    <w:p w:rsid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Успешное решение поставленных задач на занятиях хореографией с дошкольниками возможно только при использовании педагогических принципов и методов обучения.</w:t>
      </w:r>
    </w:p>
    <w:p w:rsidR="008711AF" w:rsidRPr="00D701A1" w:rsidRDefault="008711AF" w:rsidP="00D701A1">
      <w:pPr>
        <w:pStyle w:val="a7"/>
        <w:jc w:val="both"/>
        <w:rPr>
          <w:rFonts w:ascii="Times New Roman" w:hAnsi="Times New Roman" w:cs="Times New Roman"/>
          <w:sz w:val="28"/>
          <w:szCs w:val="28"/>
          <w:lang w:eastAsia="ru-RU"/>
        </w:rPr>
      </w:pPr>
    </w:p>
    <w:p w:rsidR="00D701A1" w:rsidRPr="008711AF" w:rsidRDefault="00D701A1" w:rsidP="00D701A1">
      <w:pPr>
        <w:pStyle w:val="a7"/>
        <w:jc w:val="both"/>
        <w:rPr>
          <w:rFonts w:ascii="Times New Roman" w:hAnsi="Times New Roman" w:cs="Times New Roman"/>
          <w:b/>
          <w:sz w:val="28"/>
          <w:szCs w:val="28"/>
          <w:lang w:eastAsia="ru-RU"/>
        </w:rPr>
      </w:pPr>
      <w:r w:rsidRPr="008711AF">
        <w:rPr>
          <w:rFonts w:ascii="Times New Roman" w:hAnsi="Times New Roman" w:cs="Times New Roman"/>
          <w:b/>
          <w:sz w:val="28"/>
          <w:szCs w:val="28"/>
          <w:lang w:eastAsia="ru-RU"/>
        </w:rPr>
        <w:t>ПРИНЦИПЫ:</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индивидуализации (определение посильных заданий с учётом возможностей ребёнка);</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систематичности (непрерывность и регулярность занятий);</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наглядности (безукоризненный показ движений педагогом);</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повторяемости материала (повторение вырабатываемых двигательных навыков);</w:t>
      </w:r>
    </w:p>
    <w:p w:rsid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xml:space="preserve">сознательности </w:t>
      </w:r>
      <w:r w:rsidR="00C02FBA" w:rsidRPr="00D701A1">
        <w:rPr>
          <w:rFonts w:ascii="Times New Roman" w:hAnsi="Times New Roman" w:cs="Times New Roman"/>
          <w:sz w:val="28"/>
          <w:szCs w:val="28"/>
          <w:lang w:eastAsia="ru-RU"/>
        </w:rPr>
        <w:t>и активности</w:t>
      </w:r>
      <w:r w:rsidRPr="00D701A1">
        <w:rPr>
          <w:rFonts w:ascii="Times New Roman" w:hAnsi="Times New Roman" w:cs="Times New Roman"/>
          <w:sz w:val="28"/>
          <w:szCs w:val="28"/>
          <w:lang w:eastAsia="ru-RU"/>
        </w:rPr>
        <w:t xml:space="preserve"> (обучение, опирающееся на сознательное и заинтересованное </w:t>
      </w:r>
      <w:r w:rsidR="00C02FBA" w:rsidRPr="00D701A1">
        <w:rPr>
          <w:rFonts w:ascii="Times New Roman" w:hAnsi="Times New Roman" w:cs="Times New Roman"/>
          <w:sz w:val="28"/>
          <w:szCs w:val="28"/>
          <w:lang w:eastAsia="ru-RU"/>
        </w:rPr>
        <w:t>отношение воспитанника</w:t>
      </w:r>
      <w:r w:rsidRPr="00D701A1">
        <w:rPr>
          <w:rFonts w:ascii="Times New Roman" w:hAnsi="Times New Roman" w:cs="Times New Roman"/>
          <w:sz w:val="28"/>
          <w:szCs w:val="28"/>
          <w:lang w:eastAsia="ru-RU"/>
        </w:rPr>
        <w:t xml:space="preserve"> к своим действиям).</w:t>
      </w:r>
    </w:p>
    <w:p w:rsidR="008711AF" w:rsidRPr="008711AF" w:rsidRDefault="008711AF" w:rsidP="00D701A1">
      <w:pPr>
        <w:pStyle w:val="a7"/>
        <w:jc w:val="both"/>
        <w:rPr>
          <w:rFonts w:ascii="Times New Roman" w:hAnsi="Times New Roman" w:cs="Times New Roman"/>
          <w:b/>
          <w:sz w:val="28"/>
          <w:szCs w:val="28"/>
          <w:lang w:eastAsia="ru-RU"/>
        </w:rPr>
      </w:pPr>
    </w:p>
    <w:p w:rsidR="00D701A1" w:rsidRPr="00D701A1" w:rsidRDefault="00D701A1" w:rsidP="00D701A1">
      <w:pPr>
        <w:pStyle w:val="a7"/>
        <w:jc w:val="both"/>
        <w:rPr>
          <w:rFonts w:ascii="Times New Roman" w:hAnsi="Times New Roman" w:cs="Times New Roman"/>
          <w:sz w:val="28"/>
          <w:szCs w:val="28"/>
          <w:lang w:eastAsia="ru-RU"/>
        </w:rPr>
      </w:pPr>
      <w:r w:rsidRPr="008711AF">
        <w:rPr>
          <w:rFonts w:ascii="Times New Roman" w:hAnsi="Times New Roman" w:cs="Times New Roman"/>
          <w:b/>
          <w:sz w:val="28"/>
          <w:szCs w:val="28"/>
          <w:lang w:eastAsia="ru-RU"/>
        </w:rPr>
        <w:t>МЕТОДИЧЕСКИЕ ПРИЕМЫ:</w:t>
      </w:r>
      <w:r w:rsidRPr="00D701A1">
        <w:rPr>
          <w:rFonts w:ascii="Times New Roman" w:hAnsi="Times New Roman" w:cs="Times New Roman"/>
          <w:sz w:val="28"/>
          <w:szCs w:val="28"/>
          <w:lang w:eastAsia="ru-RU"/>
        </w:rPr>
        <w:tab/>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xml:space="preserve">Игровой метод. Основным методом обучения хореографии детей дошкольного возраста является </w:t>
      </w:r>
      <w:r w:rsidRPr="00D701A1">
        <w:rPr>
          <w:rFonts w:ascii="Times New Roman" w:hAnsi="Times New Roman" w:cs="Times New Roman"/>
          <w:i/>
          <w:sz w:val="28"/>
          <w:szCs w:val="28"/>
          <w:lang w:eastAsia="ru-RU"/>
        </w:rPr>
        <w:t>игра</w:t>
      </w:r>
      <w:r w:rsidRPr="00D701A1">
        <w:rPr>
          <w:rFonts w:ascii="Times New Roman" w:hAnsi="Times New Roman" w:cs="Times New Roman"/>
          <w:sz w:val="28"/>
          <w:szCs w:val="28"/>
          <w:lang w:eastAsia="ru-RU"/>
        </w:rPr>
        <w:t>, так как игра – это основная деятельность, естественное состояние детей дошкольного возраста.</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Речь идет не о применении игры как средства разрядки и отдыха на уроке, а о том, чтобы пронизывать урок игровым началом, сделать игру его органическим компонентом. Каждая ритмическая игра имеет в своей основе определенную цель, какое-либо задание. В процессе игры дети знакомятся с окружающей жизнью, уточняют и осмысливают свои представления о мире.</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Наглядный метод – выразительный показ под счет, с музыкой.</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Метод аналогий. В программе обучения широко используется метод аналогий с животным и растительным миром (образ, поза, двигательная имитация), где педагог-режиссер, используя игровую атрибутику, образ, активизирует работу правого полушария головного мозга ребенка, его пространственно-образное мышление, способствуя высвобождению скрытых творческих возможностей подсознания.</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lastRenderedPageBreak/>
        <w:t xml:space="preserve">Словесный   метод. </w:t>
      </w:r>
      <w:r w:rsidR="00C02FBA" w:rsidRPr="00D701A1">
        <w:rPr>
          <w:rFonts w:ascii="Times New Roman" w:hAnsi="Times New Roman" w:cs="Times New Roman"/>
          <w:sz w:val="28"/>
          <w:szCs w:val="28"/>
          <w:lang w:eastAsia="ru-RU"/>
        </w:rPr>
        <w:t>Это беседа</w:t>
      </w:r>
      <w:r w:rsidRPr="00D701A1">
        <w:rPr>
          <w:rFonts w:ascii="Times New Roman" w:hAnsi="Times New Roman" w:cs="Times New Roman"/>
          <w:sz w:val="28"/>
          <w:szCs w:val="28"/>
          <w:lang w:eastAsia="ru-RU"/>
        </w:rPr>
        <w:t xml:space="preserve">   о   характере   </w:t>
      </w:r>
      <w:r w:rsidR="00C02FBA" w:rsidRPr="00D701A1">
        <w:rPr>
          <w:rFonts w:ascii="Times New Roman" w:hAnsi="Times New Roman" w:cs="Times New Roman"/>
          <w:sz w:val="28"/>
          <w:szCs w:val="28"/>
          <w:lang w:eastAsia="ru-RU"/>
        </w:rPr>
        <w:t>музыки, средствах</w:t>
      </w:r>
      <w:r w:rsidRPr="00D701A1">
        <w:rPr>
          <w:rFonts w:ascii="Times New Roman" w:hAnsi="Times New Roman" w:cs="Times New Roman"/>
          <w:sz w:val="28"/>
          <w:szCs w:val="28"/>
          <w:lang w:eastAsia="ru-RU"/>
        </w:rPr>
        <w:t xml:space="preserve">   ее выразительности, объяснение методики   исполнения движений, оценка.</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Практический метод заключается в многократном выполнении конкретного музыкально-ритмического движения.</w:t>
      </w:r>
    </w:p>
    <w:p w:rsidR="00D701A1" w:rsidRPr="00D701A1" w:rsidRDefault="00D701A1" w:rsidP="00D701A1">
      <w:pPr>
        <w:pStyle w:val="a7"/>
        <w:jc w:val="both"/>
        <w:rPr>
          <w:rFonts w:ascii="Times New Roman" w:hAnsi="Times New Roman" w:cs="Times New Roman"/>
          <w:bCs/>
          <w:sz w:val="28"/>
          <w:szCs w:val="28"/>
          <w:lang w:eastAsia="ru-RU"/>
        </w:rPr>
      </w:pPr>
    </w:p>
    <w:p w:rsidR="00D701A1" w:rsidRPr="008711AF" w:rsidRDefault="00D701A1" w:rsidP="00D701A1">
      <w:pPr>
        <w:pStyle w:val="a7"/>
        <w:jc w:val="both"/>
        <w:rPr>
          <w:rFonts w:ascii="Times New Roman" w:hAnsi="Times New Roman" w:cs="Times New Roman"/>
          <w:b/>
          <w:sz w:val="28"/>
          <w:szCs w:val="28"/>
          <w:lang w:eastAsia="ru-RU"/>
        </w:rPr>
      </w:pPr>
      <w:r w:rsidRPr="008711AF">
        <w:rPr>
          <w:rFonts w:ascii="Times New Roman" w:hAnsi="Times New Roman" w:cs="Times New Roman"/>
          <w:b/>
          <w:sz w:val="28"/>
          <w:szCs w:val="28"/>
          <w:lang w:eastAsia="ru-RU"/>
        </w:rPr>
        <w:t>ОТЛИ</w:t>
      </w:r>
      <w:r w:rsidR="008711AF">
        <w:rPr>
          <w:rFonts w:ascii="Times New Roman" w:hAnsi="Times New Roman" w:cs="Times New Roman"/>
          <w:b/>
          <w:sz w:val="28"/>
          <w:szCs w:val="28"/>
          <w:lang w:eastAsia="ru-RU"/>
        </w:rPr>
        <w:t>ЧИТЕЛЬНЫЕ ОСОБЕННОСТИ ПРОГРАММЫ</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Отличительной особенностью программы является комплексность подхода при реализации учебно-воспитательных задач, предполагающих, в первую очередь, развивающую направленность программы. Данная комплексность основывается на следующих принципах:</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развитие воображения ребёнка через особые формы двигательной активности (изучение простейших танцевальных движений, составляющих основу детских танцев);</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формирование осмысленной моторики, которое предполагает развитие координации ребёнка и способность на определённом этапе изучения танцевальных движений не только узнавать мелодию и ритм танца, но и умение реализовывать их в простейших комбинациях танцевальных движений;</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формирование у детей способностей к взаимодействию в паре и в группе, навыкам выступления, умению понимать друг друга в процессе исполнения танца;</w:t>
      </w:r>
    </w:p>
    <w:p w:rsid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формирование навыков коллективного взаимодействия и взаимного уважения при постановке танцев и подготовке публичного выступления.</w:t>
      </w:r>
    </w:p>
    <w:p w:rsidR="008711AF" w:rsidRPr="00D701A1" w:rsidRDefault="008711AF" w:rsidP="00D701A1">
      <w:pPr>
        <w:pStyle w:val="a7"/>
        <w:jc w:val="both"/>
        <w:rPr>
          <w:rFonts w:ascii="Times New Roman" w:hAnsi="Times New Roman" w:cs="Times New Roman"/>
          <w:sz w:val="28"/>
          <w:szCs w:val="28"/>
          <w:lang w:eastAsia="ru-RU"/>
        </w:rPr>
      </w:pPr>
    </w:p>
    <w:p w:rsidR="00D701A1" w:rsidRPr="008711AF" w:rsidRDefault="00D701A1" w:rsidP="00D701A1">
      <w:pPr>
        <w:pStyle w:val="a7"/>
        <w:jc w:val="both"/>
        <w:rPr>
          <w:rFonts w:ascii="Times New Roman" w:hAnsi="Times New Roman" w:cs="Times New Roman"/>
          <w:b/>
          <w:sz w:val="28"/>
          <w:szCs w:val="28"/>
          <w:lang w:eastAsia="ru-RU"/>
        </w:rPr>
      </w:pPr>
      <w:r w:rsidRPr="008711AF">
        <w:rPr>
          <w:rFonts w:ascii="Times New Roman" w:hAnsi="Times New Roman" w:cs="Times New Roman"/>
          <w:b/>
          <w:sz w:val="28"/>
          <w:szCs w:val="28"/>
          <w:lang w:eastAsia="ru-RU"/>
        </w:rPr>
        <w:t>ВОЗРАСТ ДЕТЕЙ</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Данная программа предусматривает построение процесса обучения по спирали с усовершенствованием на каждом этапе до качественно нового уровня знаний. Один и тот же учебный материал для различного возраста обучаемых и на разных годах обучения может использоваться в различных пропорциях.</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1 год обучения: 3-4 года</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2 год обучения: 4-5 лет</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3 год обучения: 5-6 лет</w:t>
      </w:r>
    </w:p>
    <w:p w:rsid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xml:space="preserve">4 год </w:t>
      </w:r>
      <w:r w:rsidR="00C02FBA" w:rsidRPr="00D701A1">
        <w:rPr>
          <w:rFonts w:ascii="Times New Roman" w:hAnsi="Times New Roman" w:cs="Times New Roman"/>
          <w:sz w:val="28"/>
          <w:szCs w:val="28"/>
          <w:lang w:eastAsia="ru-RU"/>
        </w:rPr>
        <w:t>обучения:</w:t>
      </w:r>
      <w:r w:rsidRPr="00D701A1">
        <w:rPr>
          <w:rFonts w:ascii="Times New Roman" w:hAnsi="Times New Roman" w:cs="Times New Roman"/>
          <w:sz w:val="28"/>
          <w:szCs w:val="28"/>
          <w:lang w:eastAsia="ru-RU"/>
        </w:rPr>
        <w:t xml:space="preserve"> 6-7 лет</w:t>
      </w:r>
    </w:p>
    <w:p w:rsidR="008711AF" w:rsidRPr="008711AF" w:rsidRDefault="008711AF" w:rsidP="00D701A1">
      <w:pPr>
        <w:pStyle w:val="a7"/>
        <w:jc w:val="both"/>
        <w:rPr>
          <w:rFonts w:ascii="Times New Roman" w:hAnsi="Times New Roman" w:cs="Times New Roman"/>
          <w:b/>
          <w:sz w:val="28"/>
          <w:szCs w:val="28"/>
          <w:lang w:eastAsia="ru-RU"/>
        </w:rPr>
      </w:pPr>
    </w:p>
    <w:p w:rsidR="00D701A1" w:rsidRPr="008711AF" w:rsidRDefault="00D701A1" w:rsidP="00D701A1">
      <w:pPr>
        <w:pStyle w:val="a7"/>
        <w:jc w:val="both"/>
        <w:rPr>
          <w:rFonts w:ascii="Times New Roman" w:hAnsi="Times New Roman" w:cs="Times New Roman"/>
          <w:b/>
          <w:sz w:val="28"/>
          <w:szCs w:val="28"/>
          <w:lang w:eastAsia="ru-RU"/>
        </w:rPr>
      </w:pPr>
      <w:r w:rsidRPr="008711AF">
        <w:rPr>
          <w:rFonts w:ascii="Times New Roman" w:hAnsi="Times New Roman" w:cs="Times New Roman"/>
          <w:b/>
          <w:sz w:val="28"/>
          <w:szCs w:val="28"/>
          <w:lang w:eastAsia="ru-RU"/>
        </w:rPr>
        <w:t>СРОКИ РЕАЛИЗАЦИИ ПРОГРАММЫ</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xml:space="preserve">Программа предназначена для обучения детей 3 – 7 лет и рассчитана на четыре учебных года. Этот период можно </w:t>
      </w:r>
      <w:r w:rsidR="00C02FBA" w:rsidRPr="00D701A1">
        <w:rPr>
          <w:rFonts w:ascii="Times New Roman" w:hAnsi="Times New Roman" w:cs="Times New Roman"/>
          <w:sz w:val="28"/>
          <w:szCs w:val="28"/>
          <w:lang w:eastAsia="ru-RU"/>
        </w:rPr>
        <w:t>определить,</w:t>
      </w:r>
      <w:r w:rsidRPr="00D701A1">
        <w:rPr>
          <w:rFonts w:ascii="Times New Roman" w:hAnsi="Times New Roman" w:cs="Times New Roman"/>
          <w:sz w:val="28"/>
          <w:szCs w:val="28"/>
          <w:lang w:eastAsia="ru-RU"/>
        </w:rPr>
        <w:t xml:space="preserve"> как первый этап в освоении азов ритмики, азбуки классического, русского и бального танцев.</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Долгосрочность освоения программы определяется:</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постепенным характером формирования физического аппарата ребенка для освоения и в связи с этим постепенное усложнение образовательной программы;</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процессами психического развития ребенка;</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lastRenderedPageBreak/>
        <w:t xml:space="preserve">- большим объемом материала, </w:t>
      </w:r>
      <w:proofErr w:type="spellStart"/>
      <w:r w:rsidRPr="00D701A1">
        <w:rPr>
          <w:rFonts w:ascii="Times New Roman" w:hAnsi="Times New Roman" w:cs="Times New Roman"/>
          <w:sz w:val="28"/>
          <w:szCs w:val="28"/>
          <w:lang w:eastAsia="ru-RU"/>
        </w:rPr>
        <w:t>многопредметностью</w:t>
      </w:r>
      <w:proofErr w:type="spellEnd"/>
      <w:r w:rsidRPr="00D701A1">
        <w:rPr>
          <w:rFonts w:ascii="Times New Roman" w:hAnsi="Times New Roman" w:cs="Times New Roman"/>
          <w:sz w:val="28"/>
          <w:szCs w:val="28"/>
          <w:lang w:eastAsia="ru-RU"/>
        </w:rPr>
        <w:t>;</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групповым характером освоения программы и предъявления образовательного результата.</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Занятия проводя</w:t>
      </w:r>
      <w:r w:rsidR="003A521E">
        <w:rPr>
          <w:rFonts w:ascii="Times New Roman" w:hAnsi="Times New Roman" w:cs="Times New Roman"/>
          <w:sz w:val="28"/>
          <w:szCs w:val="28"/>
          <w:lang w:eastAsia="ru-RU"/>
        </w:rPr>
        <w:t>тся: на первом году обучения – 2</w:t>
      </w:r>
      <w:r w:rsidRPr="00D701A1">
        <w:rPr>
          <w:rFonts w:ascii="Times New Roman" w:hAnsi="Times New Roman" w:cs="Times New Roman"/>
          <w:sz w:val="28"/>
          <w:szCs w:val="28"/>
          <w:lang w:eastAsia="ru-RU"/>
        </w:rPr>
        <w:t xml:space="preserve"> раз в неделю, во второй половине дня. Длительность занятий на первом году обучения – 15-20 минут, на втором – 20-25 минут, на третьем и четвертом – 25-30 минут.</w:t>
      </w:r>
    </w:p>
    <w:p w:rsidR="00D701A1" w:rsidRPr="00D701A1" w:rsidRDefault="00D701A1" w:rsidP="00D701A1">
      <w:pPr>
        <w:pStyle w:val="a7"/>
        <w:jc w:val="both"/>
        <w:rPr>
          <w:rFonts w:ascii="Times New Roman" w:hAnsi="Times New Roman" w:cs="Times New Roman"/>
          <w:sz w:val="28"/>
          <w:szCs w:val="28"/>
          <w:lang w:eastAsia="ru-RU"/>
        </w:rPr>
      </w:pPr>
    </w:p>
    <w:p w:rsidR="00D701A1" w:rsidRPr="008711AF" w:rsidRDefault="00D701A1" w:rsidP="00D701A1">
      <w:pPr>
        <w:pStyle w:val="a7"/>
        <w:jc w:val="both"/>
        <w:rPr>
          <w:rFonts w:ascii="Times New Roman" w:hAnsi="Times New Roman" w:cs="Times New Roman"/>
          <w:b/>
          <w:color w:val="000000"/>
          <w:sz w:val="28"/>
          <w:szCs w:val="28"/>
          <w:lang w:eastAsia="ru-RU"/>
        </w:rPr>
      </w:pPr>
      <w:r w:rsidRPr="008711AF">
        <w:rPr>
          <w:rFonts w:ascii="Times New Roman" w:hAnsi="Times New Roman" w:cs="Times New Roman"/>
          <w:b/>
          <w:color w:val="000000"/>
          <w:sz w:val="28"/>
          <w:szCs w:val="28"/>
          <w:lang w:eastAsia="ru-RU"/>
        </w:rPr>
        <w:t>РЕЖИМ ЗАНЯТИЙ</w:t>
      </w:r>
    </w:p>
    <w:p w:rsidR="00D701A1" w:rsidRPr="00D701A1" w:rsidRDefault="00D701A1" w:rsidP="00D701A1">
      <w:pPr>
        <w:pStyle w:val="a7"/>
        <w:jc w:val="both"/>
        <w:rPr>
          <w:rFonts w:ascii="Times New Roman" w:hAnsi="Times New Roman" w:cs="Times New Roman"/>
          <w:color w:val="000000"/>
          <w:sz w:val="28"/>
          <w:szCs w:val="28"/>
          <w:lang w:eastAsia="ru-RU"/>
        </w:rPr>
      </w:pPr>
    </w:p>
    <w:p w:rsidR="00D701A1" w:rsidRPr="00D701A1" w:rsidRDefault="00447248" w:rsidP="00D701A1">
      <w:pPr>
        <w:pStyle w:val="a7"/>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1 год обучения: 72 часа в год (36</w:t>
      </w:r>
      <w:r w:rsidR="003A521E">
        <w:rPr>
          <w:rFonts w:ascii="Times New Roman" w:hAnsi="Times New Roman" w:cs="Times New Roman"/>
          <w:color w:val="000000"/>
          <w:sz w:val="28"/>
          <w:szCs w:val="28"/>
          <w:lang w:eastAsia="ru-RU"/>
        </w:rPr>
        <w:t xml:space="preserve"> недель), по 1 часу 2</w:t>
      </w:r>
      <w:r w:rsidR="00D701A1" w:rsidRPr="00D701A1">
        <w:rPr>
          <w:rFonts w:ascii="Times New Roman" w:hAnsi="Times New Roman" w:cs="Times New Roman"/>
          <w:color w:val="000000"/>
          <w:sz w:val="28"/>
          <w:szCs w:val="28"/>
          <w:lang w:eastAsia="ru-RU"/>
        </w:rPr>
        <w:t xml:space="preserve"> раз</w:t>
      </w:r>
      <w:r w:rsidR="003A521E">
        <w:rPr>
          <w:rFonts w:ascii="Times New Roman" w:hAnsi="Times New Roman" w:cs="Times New Roman"/>
          <w:color w:val="000000"/>
          <w:sz w:val="28"/>
          <w:szCs w:val="28"/>
          <w:lang w:eastAsia="ru-RU"/>
        </w:rPr>
        <w:t xml:space="preserve">а в неделю по 15 </w:t>
      </w:r>
      <w:r w:rsidR="00D701A1" w:rsidRPr="00D701A1">
        <w:rPr>
          <w:rFonts w:ascii="Times New Roman" w:hAnsi="Times New Roman" w:cs="Times New Roman"/>
          <w:color w:val="000000"/>
          <w:sz w:val="28"/>
          <w:szCs w:val="28"/>
          <w:lang w:eastAsia="ru-RU"/>
        </w:rPr>
        <w:t>минут</w:t>
      </w:r>
    </w:p>
    <w:p w:rsidR="00D701A1" w:rsidRPr="00D701A1" w:rsidRDefault="00D701A1" w:rsidP="00D701A1">
      <w:pPr>
        <w:pStyle w:val="a7"/>
        <w:jc w:val="both"/>
        <w:rPr>
          <w:rFonts w:ascii="Times New Roman" w:hAnsi="Times New Roman" w:cs="Times New Roman"/>
          <w:color w:val="000000"/>
          <w:sz w:val="28"/>
          <w:szCs w:val="28"/>
          <w:lang w:eastAsia="ru-RU"/>
        </w:rPr>
      </w:pPr>
      <w:r w:rsidRPr="00D701A1">
        <w:rPr>
          <w:rFonts w:ascii="Times New Roman" w:hAnsi="Times New Roman" w:cs="Times New Roman"/>
          <w:color w:val="000000"/>
          <w:sz w:val="28"/>
          <w:szCs w:val="28"/>
          <w:lang w:eastAsia="ru-RU"/>
        </w:rPr>
        <w:t xml:space="preserve">2 </w:t>
      </w:r>
      <w:r w:rsidR="00447248">
        <w:rPr>
          <w:rFonts w:ascii="Times New Roman" w:hAnsi="Times New Roman" w:cs="Times New Roman"/>
          <w:color w:val="000000"/>
          <w:sz w:val="28"/>
          <w:szCs w:val="28"/>
          <w:lang w:eastAsia="ru-RU"/>
        </w:rPr>
        <w:t>год обучения: 72</w:t>
      </w:r>
      <w:r w:rsidR="003A521E">
        <w:rPr>
          <w:rFonts w:ascii="Times New Roman" w:hAnsi="Times New Roman" w:cs="Times New Roman"/>
          <w:color w:val="000000"/>
          <w:sz w:val="28"/>
          <w:szCs w:val="28"/>
          <w:lang w:eastAsia="ru-RU"/>
        </w:rPr>
        <w:t xml:space="preserve"> часов в</w:t>
      </w:r>
      <w:r w:rsidR="00447248">
        <w:rPr>
          <w:rFonts w:ascii="Times New Roman" w:hAnsi="Times New Roman" w:cs="Times New Roman"/>
          <w:color w:val="000000"/>
          <w:sz w:val="28"/>
          <w:szCs w:val="28"/>
          <w:lang w:eastAsia="ru-RU"/>
        </w:rPr>
        <w:t xml:space="preserve"> год (36</w:t>
      </w:r>
      <w:r w:rsidRPr="00D701A1">
        <w:rPr>
          <w:rFonts w:ascii="Times New Roman" w:hAnsi="Times New Roman" w:cs="Times New Roman"/>
          <w:color w:val="000000"/>
          <w:sz w:val="28"/>
          <w:szCs w:val="28"/>
          <w:lang w:eastAsia="ru-RU"/>
        </w:rPr>
        <w:t xml:space="preserve"> недель), </w:t>
      </w:r>
      <w:r w:rsidR="003A521E">
        <w:rPr>
          <w:rFonts w:ascii="Times New Roman" w:hAnsi="Times New Roman" w:cs="Times New Roman"/>
          <w:color w:val="000000"/>
          <w:sz w:val="28"/>
          <w:szCs w:val="28"/>
          <w:lang w:eastAsia="ru-RU"/>
        </w:rPr>
        <w:t>по 1 часу 2 раза в неделю, по 20</w:t>
      </w:r>
      <w:r w:rsidRPr="00D701A1">
        <w:rPr>
          <w:rFonts w:ascii="Times New Roman" w:hAnsi="Times New Roman" w:cs="Times New Roman"/>
          <w:color w:val="000000"/>
          <w:sz w:val="28"/>
          <w:szCs w:val="28"/>
          <w:lang w:eastAsia="ru-RU"/>
        </w:rPr>
        <w:t xml:space="preserve"> минут каждое;</w:t>
      </w:r>
    </w:p>
    <w:p w:rsidR="00D701A1" w:rsidRPr="00D701A1" w:rsidRDefault="00447248" w:rsidP="00D701A1">
      <w:pPr>
        <w:pStyle w:val="a7"/>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3 год обучения: 72 часов в год (36</w:t>
      </w:r>
      <w:r w:rsidR="00D701A1" w:rsidRPr="00D701A1">
        <w:rPr>
          <w:rFonts w:ascii="Times New Roman" w:hAnsi="Times New Roman" w:cs="Times New Roman"/>
          <w:color w:val="000000"/>
          <w:sz w:val="28"/>
          <w:szCs w:val="28"/>
          <w:lang w:eastAsia="ru-RU"/>
        </w:rPr>
        <w:t xml:space="preserve"> недель), </w:t>
      </w:r>
      <w:r w:rsidR="003A521E">
        <w:rPr>
          <w:rFonts w:ascii="Times New Roman" w:hAnsi="Times New Roman" w:cs="Times New Roman"/>
          <w:color w:val="000000"/>
          <w:sz w:val="28"/>
          <w:szCs w:val="28"/>
          <w:lang w:eastAsia="ru-RU"/>
        </w:rPr>
        <w:t>по 1 часу 2 раза в неделю, по 25</w:t>
      </w:r>
      <w:r w:rsidR="00D701A1" w:rsidRPr="00D701A1">
        <w:rPr>
          <w:rFonts w:ascii="Times New Roman" w:hAnsi="Times New Roman" w:cs="Times New Roman"/>
          <w:color w:val="000000"/>
          <w:sz w:val="28"/>
          <w:szCs w:val="28"/>
          <w:lang w:eastAsia="ru-RU"/>
        </w:rPr>
        <w:t xml:space="preserve"> минут каждое;</w:t>
      </w:r>
    </w:p>
    <w:p w:rsidR="00D701A1" w:rsidRPr="00D701A1" w:rsidRDefault="00447248" w:rsidP="00D701A1">
      <w:pPr>
        <w:pStyle w:val="a7"/>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4 год обучения: 72 часов в год (36</w:t>
      </w:r>
      <w:r w:rsidR="00D701A1" w:rsidRPr="00D701A1">
        <w:rPr>
          <w:rFonts w:ascii="Times New Roman" w:hAnsi="Times New Roman" w:cs="Times New Roman"/>
          <w:color w:val="000000"/>
          <w:sz w:val="28"/>
          <w:szCs w:val="28"/>
          <w:lang w:eastAsia="ru-RU"/>
        </w:rPr>
        <w:t xml:space="preserve"> недель), по 1 часу 2 раза в неделю, по 30 минут каждое.</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Обязательными условиями проведения занятий в музыкальном зале являются:</w:t>
      </w:r>
    </w:p>
    <w:p w:rsidR="00D701A1" w:rsidRPr="00D701A1" w:rsidRDefault="008711AF" w:rsidP="00D701A1">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701A1" w:rsidRPr="00D701A1">
        <w:rPr>
          <w:rFonts w:ascii="Times New Roman" w:hAnsi="Times New Roman" w:cs="Times New Roman"/>
          <w:sz w:val="28"/>
          <w:szCs w:val="28"/>
          <w:lang w:eastAsia="ru-RU"/>
        </w:rPr>
        <w:t>соответствие зала и занятий санитарным нормам и правилам;</w:t>
      </w:r>
    </w:p>
    <w:p w:rsidR="00D701A1" w:rsidRPr="00D701A1" w:rsidRDefault="008711AF" w:rsidP="00D701A1">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701A1" w:rsidRPr="00D701A1">
        <w:rPr>
          <w:rFonts w:ascii="Times New Roman" w:hAnsi="Times New Roman" w:cs="Times New Roman"/>
          <w:sz w:val="28"/>
          <w:szCs w:val="28"/>
          <w:lang w:eastAsia="ru-RU"/>
        </w:rPr>
        <w:t>наличие формы;</w:t>
      </w:r>
    </w:p>
    <w:p w:rsidR="00D701A1" w:rsidRPr="00D701A1" w:rsidRDefault="008711AF" w:rsidP="00D701A1">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701A1" w:rsidRPr="00D701A1">
        <w:rPr>
          <w:rFonts w:ascii="Times New Roman" w:hAnsi="Times New Roman" w:cs="Times New Roman"/>
          <w:sz w:val="28"/>
          <w:szCs w:val="28"/>
          <w:lang w:eastAsia="ru-RU"/>
        </w:rPr>
        <w:t>наполняемость групп не менее 5 человек.</w:t>
      </w:r>
    </w:p>
    <w:p w:rsidR="00D701A1" w:rsidRPr="00D701A1" w:rsidRDefault="00D701A1" w:rsidP="00D701A1">
      <w:pPr>
        <w:pStyle w:val="a7"/>
        <w:jc w:val="both"/>
        <w:rPr>
          <w:rFonts w:ascii="Times New Roman" w:hAnsi="Times New Roman" w:cs="Times New Roman"/>
          <w:sz w:val="28"/>
          <w:szCs w:val="28"/>
          <w:lang w:eastAsia="ru-RU"/>
        </w:rPr>
      </w:pPr>
    </w:p>
    <w:p w:rsidR="00D701A1" w:rsidRPr="008711AF" w:rsidRDefault="00D701A1" w:rsidP="00D701A1">
      <w:pPr>
        <w:pStyle w:val="a7"/>
        <w:jc w:val="both"/>
        <w:rPr>
          <w:rFonts w:ascii="Times New Roman" w:hAnsi="Times New Roman" w:cs="Times New Roman"/>
          <w:b/>
          <w:sz w:val="28"/>
          <w:szCs w:val="28"/>
          <w:lang w:eastAsia="ru-RU"/>
        </w:rPr>
      </w:pPr>
      <w:r w:rsidRPr="008711AF">
        <w:rPr>
          <w:rFonts w:ascii="Times New Roman" w:hAnsi="Times New Roman" w:cs="Times New Roman"/>
          <w:b/>
          <w:sz w:val="28"/>
          <w:szCs w:val="28"/>
          <w:lang w:eastAsia="ru-RU"/>
        </w:rPr>
        <w:t>СТРУКТУРА ЗАНЯТИЯ</w:t>
      </w:r>
    </w:p>
    <w:p w:rsidR="00D701A1" w:rsidRPr="00D701A1" w:rsidRDefault="00D701A1" w:rsidP="00D701A1">
      <w:pPr>
        <w:pStyle w:val="a7"/>
        <w:jc w:val="both"/>
        <w:rPr>
          <w:rFonts w:ascii="Times New Roman" w:hAnsi="Times New Roman" w:cs="Times New Roman"/>
          <w:sz w:val="28"/>
          <w:szCs w:val="28"/>
          <w:lang w:eastAsia="ru-RU"/>
        </w:rPr>
      </w:pP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Занятие состоит из подготовительной (вводной), основной и заключительной частей и начинается с поклона.</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xml:space="preserve">Вводную часть составляют упражнения и движения динамического характера, воздействующие на весь организм: ходьба, бег, прыжки. Затем следует основная часть, в которой реализуются задачи этапов обучения. Третья часть занятия - музыкально-ритмическая – наиболее динамична. Здесь включены танцевальные движения, творческие задания, танцевальные композиции, хороводы, задания на построение и перестроение. В этой части задания дети самостоятельно могут создавать музыкальные образы. </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xml:space="preserve">Упражнения распределяются с учетом возрастания физиологической нагрузки в основной части занятия: в подготовительной части объединяются упражнения простые по координации, малые по амплитуде и выполняемые в медленном умеренном темпе; постепенное увеличение этих параметров движения и темпа приводит к усилению нагрузки в основной части; в заключительной части нагрузка постепенно снижается. </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Музыка на занятии доступна восприятию ребенка. Используются детские песни, песни из мультфильмов, эстрадные и классические произведения.</w:t>
      </w:r>
    </w:p>
    <w:p w:rsid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Музыкальные стили и темп на протяжении занятия меняются, но основной темп – умеренный.</w:t>
      </w:r>
    </w:p>
    <w:p w:rsidR="003D2F10" w:rsidRDefault="003D2F10" w:rsidP="00D701A1">
      <w:pPr>
        <w:pStyle w:val="a7"/>
        <w:jc w:val="both"/>
        <w:rPr>
          <w:rFonts w:ascii="Times New Roman" w:hAnsi="Times New Roman" w:cs="Times New Roman"/>
          <w:sz w:val="28"/>
          <w:szCs w:val="28"/>
          <w:lang w:eastAsia="ru-RU"/>
        </w:rPr>
      </w:pPr>
    </w:p>
    <w:p w:rsidR="008711AF" w:rsidRPr="00D701A1" w:rsidRDefault="008711AF" w:rsidP="00D701A1">
      <w:pPr>
        <w:pStyle w:val="a7"/>
        <w:jc w:val="both"/>
        <w:rPr>
          <w:rFonts w:ascii="Times New Roman" w:hAnsi="Times New Roman" w:cs="Times New Roman"/>
          <w:sz w:val="28"/>
          <w:szCs w:val="28"/>
          <w:lang w:eastAsia="ru-RU"/>
        </w:rPr>
      </w:pPr>
    </w:p>
    <w:p w:rsidR="00D701A1" w:rsidRPr="008711AF" w:rsidRDefault="00D701A1" w:rsidP="00D701A1">
      <w:pPr>
        <w:pStyle w:val="a7"/>
        <w:jc w:val="both"/>
        <w:rPr>
          <w:rFonts w:ascii="Times New Roman" w:hAnsi="Times New Roman" w:cs="Times New Roman"/>
          <w:b/>
          <w:sz w:val="28"/>
          <w:szCs w:val="28"/>
          <w:lang w:eastAsia="ru-RU"/>
        </w:rPr>
      </w:pPr>
      <w:r w:rsidRPr="008711AF">
        <w:rPr>
          <w:rFonts w:ascii="Times New Roman" w:hAnsi="Times New Roman" w:cs="Times New Roman"/>
          <w:b/>
          <w:sz w:val="28"/>
          <w:szCs w:val="28"/>
          <w:lang w:eastAsia="ru-RU"/>
        </w:rPr>
        <w:lastRenderedPageBreak/>
        <w:t>ВИДЫ И ТИПЫ ЗАНЯТИЙ</w:t>
      </w:r>
    </w:p>
    <w:p w:rsidR="00D701A1" w:rsidRPr="00D701A1" w:rsidRDefault="008711AF" w:rsidP="00D701A1">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З</w:t>
      </w:r>
      <w:r w:rsidR="00D701A1" w:rsidRPr="00D701A1">
        <w:rPr>
          <w:rFonts w:ascii="Times New Roman" w:hAnsi="Times New Roman" w:cs="Times New Roman"/>
          <w:sz w:val="28"/>
          <w:szCs w:val="28"/>
          <w:lang w:eastAsia="ru-RU"/>
        </w:rPr>
        <w:t>анятия проводятся с применением различных структур:</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I. Традиционное занятие</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II. Тематическое занятие</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III. Сюжетное занятие</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IV. Игровое занятие</w:t>
      </w:r>
    </w:p>
    <w:p w:rsid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xml:space="preserve">V. Занятие </w:t>
      </w:r>
      <w:r w:rsidR="008711AF">
        <w:rPr>
          <w:rFonts w:ascii="Times New Roman" w:hAnsi="Times New Roman" w:cs="Times New Roman"/>
          <w:sz w:val="28"/>
          <w:szCs w:val="28"/>
          <w:lang w:eastAsia="ru-RU"/>
        </w:rPr>
        <w:t>–</w:t>
      </w:r>
      <w:r w:rsidRPr="00D701A1">
        <w:rPr>
          <w:rFonts w:ascii="Times New Roman" w:hAnsi="Times New Roman" w:cs="Times New Roman"/>
          <w:sz w:val="28"/>
          <w:szCs w:val="28"/>
          <w:lang w:eastAsia="ru-RU"/>
        </w:rPr>
        <w:t xml:space="preserve"> импровизация</w:t>
      </w:r>
    </w:p>
    <w:p w:rsidR="008711AF" w:rsidRPr="00D701A1" w:rsidRDefault="008711AF" w:rsidP="00D701A1">
      <w:pPr>
        <w:pStyle w:val="a7"/>
        <w:jc w:val="both"/>
        <w:rPr>
          <w:rFonts w:ascii="Times New Roman" w:hAnsi="Times New Roman" w:cs="Times New Roman"/>
          <w:sz w:val="28"/>
          <w:szCs w:val="28"/>
          <w:lang w:eastAsia="ru-RU"/>
        </w:rPr>
      </w:pP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Ниже приводится краткая характеристика каждому виду занятия.</w:t>
      </w:r>
    </w:p>
    <w:p w:rsidR="00D701A1" w:rsidRPr="008711AF" w:rsidRDefault="00D701A1" w:rsidP="00D701A1">
      <w:pPr>
        <w:pStyle w:val="a7"/>
        <w:jc w:val="both"/>
        <w:rPr>
          <w:rFonts w:ascii="Times New Roman" w:hAnsi="Times New Roman" w:cs="Times New Roman"/>
          <w:b/>
          <w:sz w:val="28"/>
          <w:szCs w:val="28"/>
          <w:lang w:eastAsia="ru-RU"/>
        </w:rPr>
      </w:pPr>
      <w:r w:rsidRPr="008711AF">
        <w:rPr>
          <w:rFonts w:ascii="Times New Roman" w:hAnsi="Times New Roman" w:cs="Times New Roman"/>
          <w:b/>
          <w:sz w:val="28"/>
          <w:szCs w:val="28"/>
          <w:lang w:eastAsia="ru-RU"/>
        </w:rPr>
        <w:t>I. Традиционные занятия делятся на:</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обучающие;</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закрепляющие;</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итоговые.</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xml:space="preserve">1. Обучающие занятия. На занятиях детально разбирается движение. Обучение начинается с раскладки и разучивания упражнений в медленном темпе. Объясняется прием его исполнения. На занятии может быть введено не более 2-3 комбинаций. </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xml:space="preserve">2. Закрепляющие занятия. Предполагают повтор движений или комбинаций не менее 3-4 раз. Первые повторы исполняются вместе с педагогом. При повторах выбирается кто-то из ребят, выполняющих движение правильно, лучше других, или идет соревнование - игра между второй и первой линиями. И в этом и в другом случае дети играют роль солиста или как бы помощника педагога. </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xml:space="preserve">3. Итоговые занятия. Дети практически самостоятельно, без подсказки, должны уметь выполнять все заученные ими движения и танцевальные комбинации. </w:t>
      </w:r>
    </w:p>
    <w:p w:rsidR="00D701A1" w:rsidRPr="008711AF" w:rsidRDefault="00D701A1" w:rsidP="00D701A1">
      <w:pPr>
        <w:pStyle w:val="a7"/>
        <w:jc w:val="both"/>
        <w:rPr>
          <w:rFonts w:ascii="Times New Roman" w:hAnsi="Times New Roman" w:cs="Times New Roman"/>
          <w:b/>
          <w:sz w:val="28"/>
          <w:szCs w:val="28"/>
          <w:lang w:eastAsia="ru-RU"/>
        </w:rPr>
      </w:pPr>
      <w:r w:rsidRPr="008711AF">
        <w:rPr>
          <w:rFonts w:ascii="Times New Roman" w:hAnsi="Times New Roman" w:cs="Times New Roman"/>
          <w:b/>
          <w:sz w:val="28"/>
          <w:szCs w:val="28"/>
          <w:lang w:eastAsia="ru-RU"/>
        </w:rPr>
        <w:t>II. Тематическое занятие</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Оно состоит из подготовительной, основной и заключительной частей.</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Цель занятия: Воспитание интереса, потребности в движениях под музыку, развитие гибкости, пластичности, развитие способности к выразительному исполнению движений.</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На занятии используются:</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1. Основные виды движений:</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xml:space="preserve">а) ходьба бодрая, спокойная, на </w:t>
      </w:r>
      <w:proofErr w:type="spellStart"/>
      <w:r w:rsidRPr="00D701A1">
        <w:rPr>
          <w:rFonts w:ascii="Times New Roman" w:hAnsi="Times New Roman" w:cs="Times New Roman"/>
          <w:sz w:val="28"/>
          <w:szCs w:val="28"/>
          <w:lang w:eastAsia="ru-RU"/>
        </w:rPr>
        <w:t>полупальцах</w:t>
      </w:r>
      <w:proofErr w:type="spellEnd"/>
      <w:r w:rsidRPr="00D701A1">
        <w:rPr>
          <w:rFonts w:ascii="Times New Roman" w:hAnsi="Times New Roman" w:cs="Times New Roman"/>
          <w:sz w:val="28"/>
          <w:szCs w:val="28"/>
          <w:lang w:eastAsia="ru-RU"/>
        </w:rPr>
        <w:t xml:space="preserve">, на носках, топающим шагом, вперед и назад (спиной), </w:t>
      </w:r>
      <w:r w:rsidR="00C02FBA" w:rsidRPr="00D701A1">
        <w:rPr>
          <w:rFonts w:ascii="Times New Roman" w:hAnsi="Times New Roman" w:cs="Times New Roman"/>
          <w:sz w:val="28"/>
          <w:szCs w:val="28"/>
          <w:lang w:eastAsia="ru-RU"/>
        </w:rPr>
        <w:t>с высоко подниманием</w:t>
      </w:r>
      <w:r w:rsidRPr="00D701A1">
        <w:rPr>
          <w:rFonts w:ascii="Times New Roman" w:hAnsi="Times New Roman" w:cs="Times New Roman"/>
          <w:sz w:val="28"/>
          <w:szCs w:val="28"/>
          <w:lang w:eastAsia="ru-RU"/>
        </w:rPr>
        <w:t xml:space="preserve"> колена (высокий шаг) в разном темпе и ритме, ходьба гусиным шагом </w:t>
      </w:r>
      <w:r w:rsidR="00C02FBA" w:rsidRPr="00D701A1">
        <w:rPr>
          <w:rFonts w:ascii="Times New Roman" w:hAnsi="Times New Roman" w:cs="Times New Roman"/>
          <w:sz w:val="28"/>
          <w:szCs w:val="28"/>
          <w:lang w:eastAsia="ru-RU"/>
        </w:rPr>
        <w:t>и др.</w:t>
      </w:r>
      <w:r w:rsidRPr="00D701A1">
        <w:rPr>
          <w:rFonts w:ascii="Times New Roman" w:hAnsi="Times New Roman" w:cs="Times New Roman"/>
          <w:sz w:val="28"/>
          <w:szCs w:val="28"/>
          <w:lang w:eastAsia="ru-RU"/>
        </w:rPr>
        <w:t>;</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б) бег – легкий, ритмичный, передающий различный образ («бабочки», «птички», «ручейки» и т.д.), широкий («волк»), острый (бежим по «горячему песку») и др.;</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xml:space="preserve">в) прыжковые движения – на двух ногах на месте, с продвижением вперед, прямой галоп – «лошадки», легкое </w:t>
      </w:r>
      <w:proofErr w:type="spellStart"/>
      <w:r w:rsidRPr="00D701A1">
        <w:rPr>
          <w:rFonts w:ascii="Times New Roman" w:hAnsi="Times New Roman" w:cs="Times New Roman"/>
          <w:sz w:val="28"/>
          <w:szCs w:val="28"/>
          <w:lang w:eastAsia="ru-RU"/>
        </w:rPr>
        <w:t>поскакивание</w:t>
      </w:r>
      <w:proofErr w:type="spellEnd"/>
      <w:r w:rsidRPr="00D701A1">
        <w:rPr>
          <w:rFonts w:ascii="Times New Roman" w:hAnsi="Times New Roman" w:cs="Times New Roman"/>
          <w:sz w:val="28"/>
          <w:szCs w:val="28"/>
          <w:lang w:eastAsia="ru-RU"/>
        </w:rPr>
        <w:t xml:space="preserve"> и др.</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2. Общеразвивающие упражнения на различные группы мышц:</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упражнения на развитие гибкости, пластичности, точности и ловкости движений, координации рук и ног.</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lastRenderedPageBreak/>
        <w:t>2. Плясовые движения:</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xml:space="preserve">– элементы народных плясок, доступных по координации. Например, поочередное выставление ноги на пятку, притопывание одной ногой «выбрасывание» ног, полуприседание для девочек, и </w:t>
      </w:r>
      <w:proofErr w:type="spellStart"/>
      <w:r w:rsidRPr="00D701A1">
        <w:rPr>
          <w:rFonts w:ascii="Times New Roman" w:hAnsi="Times New Roman" w:cs="Times New Roman"/>
          <w:sz w:val="28"/>
          <w:szCs w:val="28"/>
          <w:lang w:eastAsia="ru-RU"/>
        </w:rPr>
        <w:t>полуприсядка</w:t>
      </w:r>
      <w:proofErr w:type="spellEnd"/>
      <w:r w:rsidRPr="00D701A1">
        <w:rPr>
          <w:rFonts w:ascii="Times New Roman" w:hAnsi="Times New Roman" w:cs="Times New Roman"/>
          <w:sz w:val="28"/>
          <w:szCs w:val="28"/>
          <w:lang w:eastAsia="ru-RU"/>
        </w:rPr>
        <w:t xml:space="preserve"> для мальчиков и др.;</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разучивание танцевальных упражнений: шаг польки, приставной шаг, поскоки и др., а также разучивание музыкально-ритмических композиций.</w:t>
      </w:r>
    </w:p>
    <w:p w:rsidR="00D701A1" w:rsidRPr="008711AF" w:rsidRDefault="00D701A1" w:rsidP="00D701A1">
      <w:pPr>
        <w:pStyle w:val="a7"/>
        <w:jc w:val="both"/>
        <w:rPr>
          <w:rFonts w:ascii="Times New Roman" w:hAnsi="Times New Roman" w:cs="Times New Roman"/>
          <w:b/>
          <w:sz w:val="28"/>
          <w:szCs w:val="28"/>
          <w:lang w:eastAsia="ru-RU"/>
        </w:rPr>
      </w:pPr>
      <w:r w:rsidRPr="008711AF">
        <w:rPr>
          <w:rFonts w:ascii="Times New Roman" w:hAnsi="Times New Roman" w:cs="Times New Roman"/>
          <w:b/>
          <w:sz w:val="28"/>
          <w:szCs w:val="28"/>
          <w:lang w:eastAsia="ru-RU"/>
        </w:rPr>
        <w:t>III. Сюжетное занятие</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Сюжетное занятие выстраивается в соответствии с содержанием русских и зарубежных сказок.</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В сюжетном занятии преобладают имитационные движения – разнообразные, образно-игровые движения, жесты раскрывающие понятный детям образ, динамику его настроений или состояний (в природе, в настроениях человека и животных, в вымышленных игровых ситуациях)</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xml:space="preserve">Цель занятия: развивать у детей умение сочувствовать, сопереживать другим людям и животным – персонажем сказок. </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xml:space="preserve">Развивать художественно-творческие способности </w:t>
      </w:r>
      <w:r w:rsidR="00C02FBA" w:rsidRPr="00D701A1">
        <w:rPr>
          <w:rFonts w:ascii="Times New Roman" w:hAnsi="Times New Roman" w:cs="Times New Roman"/>
          <w:sz w:val="28"/>
          <w:szCs w:val="28"/>
          <w:lang w:eastAsia="ru-RU"/>
        </w:rPr>
        <w:t>по средству</w:t>
      </w:r>
      <w:r w:rsidRPr="00D701A1">
        <w:rPr>
          <w:rFonts w:ascii="Times New Roman" w:hAnsi="Times New Roman" w:cs="Times New Roman"/>
          <w:sz w:val="28"/>
          <w:szCs w:val="28"/>
          <w:lang w:eastAsia="ru-RU"/>
        </w:rPr>
        <w:t xml:space="preserve"> ритмической пластики.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Сюжетное занятие проводится по заданному сценарию сказки, или произведения.</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Занятие состоит из основных трех частей.</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Подготовительная часть: сюда входят разминка и общеразвивающие упражнения, в которых отражен сюжет занятия, т.е. «сказочная зарядка».</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Основная часть: это кульминация – наивысшая точка развития сюжета. В основную часть входят музыкально-ритмические композиции, соответствующие сценарию.</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Заключительная часть – развязка на достижение целей, которые были поставлены в начале занятия перед детьми.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Можно исполь</w:t>
      </w:r>
      <w:r w:rsidR="008711AF">
        <w:rPr>
          <w:rFonts w:ascii="Times New Roman" w:hAnsi="Times New Roman" w:cs="Times New Roman"/>
          <w:sz w:val="28"/>
          <w:szCs w:val="28"/>
          <w:lang w:eastAsia="ru-RU"/>
        </w:rPr>
        <w:t xml:space="preserve">зовать следующие сюжетные темы: </w:t>
      </w:r>
      <w:r w:rsidRPr="00D701A1">
        <w:rPr>
          <w:rFonts w:ascii="Times New Roman" w:hAnsi="Times New Roman" w:cs="Times New Roman"/>
          <w:sz w:val="28"/>
          <w:szCs w:val="28"/>
          <w:lang w:eastAsia="ru-RU"/>
        </w:rPr>
        <w:t>«На лесной опушке», «Новогодняя сказка», «Путешествие по сказкам», «Теремок», «Осень в гости к нам пришла», «Весенняя карусель».</w:t>
      </w:r>
    </w:p>
    <w:p w:rsidR="00D701A1" w:rsidRPr="008711AF" w:rsidRDefault="00D701A1" w:rsidP="00D701A1">
      <w:pPr>
        <w:pStyle w:val="a7"/>
        <w:jc w:val="both"/>
        <w:rPr>
          <w:rFonts w:ascii="Times New Roman" w:hAnsi="Times New Roman" w:cs="Times New Roman"/>
          <w:b/>
          <w:sz w:val="28"/>
          <w:szCs w:val="28"/>
          <w:lang w:eastAsia="ru-RU"/>
        </w:rPr>
      </w:pPr>
      <w:r w:rsidRPr="008711AF">
        <w:rPr>
          <w:rFonts w:ascii="Times New Roman" w:hAnsi="Times New Roman" w:cs="Times New Roman"/>
          <w:b/>
          <w:sz w:val="28"/>
          <w:szCs w:val="28"/>
          <w:lang w:eastAsia="ru-RU"/>
        </w:rPr>
        <w:t>IV. Игровое занятие</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Игровое занятие по структуре напоминает сюжетное занятие.</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xml:space="preserve">Цель занятия: способствовать развитию у детей творческих и физических способностей. Содействовать развитию прыгучести, ловкости, координации движений, ориентирование в пространстве. </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Занятие состоит из трех частей: подготовительная, основная, заключительная.</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В подготовительной части проводится разминка и общеразвивающие упражнения. Характер упражнений соответствует теме, предлагаемой педагогом по типу зарядки.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Основная часть занятия включает в себя подвижные игры, отражающие тему занятия.</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В заключительной части используются музыкально-ритмические композиции, соответствующие данной теме занятия.</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lastRenderedPageBreak/>
        <w:t>Можно использовать следующие темы игровых занятий:</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«В гостях у трех поросят», «Путешествие в Морское царство», «Поход в зоопарк», «В гости к Чебурашке» и др.</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Возможно итоговое занятие, которое проводится в виде диагностики развития музыкальных и двигательных способностей по всем видам деятельности музыкального движения, усвоенному в какой-то определенный отрезок времени: например, гимнастический комплекс, элементы русского народного танца, ритмические рисунки и т. д., для достижения наибольшей эффективности результатов необходима строгая продуманность каждого занятия, отдельных его частей, использование широкого арсенала методических приемов обучения, индивидуальный подход.</w:t>
      </w:r>
    </w:p>
    <w:p w:rsidR="00D701A1" w:rsidRPr="008711AF" w:rsidRDefault="00D701A1" w:rsidP="00D701A1">
      <w:pPr>
        <w:pStyle w:val="a7"/>
        <w:jc w:val="both"/>
        <w:rPr>
          <w:rFonts w:ascii="Times New Roman" w:hAnsi="Times New Roman" w:cs="Times New Roman"/>
          <w:b/>
          <w:sz w:val="28"/>
          <w:szCs w:val="28"/>
          <w:lang w:eastAsia="ru-RU"/>
        </w:rPr>
      </w:pPr>
      <w:r w:rsidRPr="008711AF">
        <w:rPr>
          <w:rFonts w:ascii="Times New Roman" w:hAnsi="Times New Roman" w:cs="Times New Roman"/>
          <w:b/>
          <w:sz w:val="28"/>
          <w:szCs w:val="28"/>
          <w:lang w:eastAsia="ru-RU"/>
        </w:rPr>
        <w:t>V. Занятие - импровизация</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xml:space="preserve">На этих занятиях дети танцуют придуманные ими вариации или сочиняют танец на тему, данную им педагогом. Такие задания развивают фантазию. Ребенок через пластику своего тела пытается показать, изобразить, передать свое видение образа. </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Занятие-импровизация, как правило, проходит в конце учебного года. У детей развиты двигательные навыки, накоплен разнообразный музыкально- ритмический репертуар, что способствует творческому мышлению, воображению и фантазии.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Занятие-импровизация проходит в свободной импровизированной форме.</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xml:space="preserve">Цель занятия: повторить изученный материал по ритмическим танцам. Учить импровизировать под музыку. Способствовать развитию импровизации, творческих способностей детей. </w:t>
      </w:r>
    </w:p>
    <w:p w:rsidR="00D701A1" w:rsidRPr="00D701A1" w:rsidRDefault="00D701A1" w:rsidP="00D701A1">
      <w:pPr>
        <w:pStyle w:val="a7"/>
        <w:jc w:val="both"/>
        <w:rPr>
          <w:rFonts w:ascii="Times New Roman" w:hAnsi="Times New Roman" w:cs="Times New Roman"/>
          <w:sz w:val="28"/>
          <w:szCs w:val="28"/>
          <w:lang w:eastAsia="ru-RU"/>
        </w:rPr>
      </w:pPr>
    </w:p>
    <w:p w:rsidR="00D701A1" w:rsidRDefault="00D701A1" w:rsidP="00D701A1">
      <w:pPr>
        <w:pStyle w:val="a7"/>
        <w:jc w:val="both"/>
        <w:rPr>
          <w:rFonts w:ascii="Times New Roman" w:hAnsi="Times New Roman" w:cs="Times New Roman"/>
          <w:i/>
          <w:sz w:val="28"/>
          <w:szCs w:val="28"/>
          <w:lang w:eastAsia="ru-RU"/>
        </w:rPr>
      </w:pPr>
      <w:r w:rsidRPr="00D701A1">
        <w:rPr>
          <w:rFonts w:ascii="Times New Roman" w:hAnsi="Times New Roman" w:cs="Times New Roman"/>
          <w:i/>
          <w:sz w:val="28"/>
          <w:szCs w:val="28"/>
          <w:lang w:eastAsia="ru-RU"/>
        </w:rPr>
        <w:t>Следует помнить о физической, психической, эмоциональной нагрузках, стараться не переутомлять детей большим количеством материала, избегать однообразных заданий. Занятия должны приносить детям радость, удовлетворение от преодоления трудностей, раскрывать их творческий потенциал. Надо шире привлекать их к показу движений, объяснению двигательных заданий и правил игры, оценки деятельности друг друга.</w:t>
      </w:r>
    </w:p>
    <w:p w:rsidR="008711AF" w:rsidRPr="00D701A1" w:rsidRDefault="008711AF" w:rsidP="00D701A1">
      <w:pPr>
        <w:pStyle w:val="a7"/>
        <w:jc w:val="both"/>
        <w:rPr>
          <w:rFonts w:ascii="Times New Roman" w:hAnsi="Times New Roman" w:cs="Times New Roman"/>
          <w:i/>
          <w:sz w:val="28"/>
          <w:szCs w:val="28"/>
          <w:lang w:eastAsia="ru-RU"/>
        </w:rPr>
      </w:pPr>
    </w:p>
    <w:p w:rsidR="00D701A1" w:rsidRPr="008711AF" w:rsidRDefault="00D701A1" w:rsidP="00D701A1">
      <w:pPr>
        <w:pStyle w:val="a7"/>
        <w:jc w:val="both"/>
        <w:rPr>
          <w:rFonts w:ascii="Times New Roman" w:hAnsi="Times New Roman" w:cs="Times New Roman"/>
          <w:b/>
          <w:sz w:val="28"/>
          <w:szCs w:val="28"/>
          <w:lang w:eastAsia="ru-RU"/>
        </w:rPr>
      </w:pPr>
      <w:r w:rsidRPr="008711AF">
        <w:rPr>
          <w:rFonts w:ascii="Times New Roman" w:hAnsi="Times New Roman" w:cs="Times New Roman"/>
          <w:b/>
          <w:sz w:val="28"/>
          <w:szCs w:val="28"/>
          <w:lang w:eastAsia="ru-RU"/>
        </w:rPr>
        <w:t>ЭТАПЫ ПРОЦЕССА ОБУЧЕНИЯ</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Целостный процесс обучения танцам можно условно разделить на три этапа:</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xml:space="preserve">Начальный этап - обучению упражнению (отдельному движению); </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xml:space="preserve">Этап углубленного разучивания упражнения; </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xml:space="preserve">Этап закрепления и совершенствования упражнения. </w:t>
      </w:r>
    </w:p>
    <w:p w:rsidR="00D701A1" w:rsidRPr="00D701A1" w:rsidRDefault="00D701A1" w:rsidP="00D701A1">
      <w:pPr>
        <w:pStyle w:val="a7"/>
        <w:jc w:val="both"/>
        <w:rPr>
          <w:rFonts w:ascii="Times New Roman" w:hAnsi="Times New Roman" w:cs="Times New Roman"/>
          <w:sz w:val="28"/>
          <w:szCs w:val="28"/>
          <w:lang w:eastAsia="ru-RU"/>
        </w:rPr>
      </w:pPr>
      <w:r w:rsidRPr="008711AF">
        <w:rPr>
          <w:rFonts w:ascii="Times New Roman" w:hAnsi="Times New Roman" w:cs="Times New Roman"/>
          <w:b/>
          <w:sz w:val="28"/>
          <w:szCs w:val="28"/>
          <w:u w:val="single"/>
          <w:lang w:eastAsia="ru-RU"/>
        </w:rPr>
        <w:t>Начальный этап</w:t>
      </w:r>
      <w:r w:rsidRPr="00D701A1">
        <w:rPr>
          <w:rFonts w:ascii="Times New Roman" w:hAnsi="Times New Roman" w:cs="Times New Roman"/>
          <w:sz w:val="28"/>
          <w:szCs w:val="28"/>
          <w:lang w:eastAsia="ru-RU"/>
        </w:rPr>
        <w:t xml:space="preserve"> обучения характеризуется созданием предварительного представления об упражнении. На этом этапе обучения педагог рассказывает, объясняет и демонстрирует упражнения, </w:t>
      </w:r>
      <w:r w:rsidR="00C02FBA" w:rsidRPr="00D701A1">
        <w:rPr>
          <w:rFonts w:ascii="Times New Roman" w:hAnsi="Times New Roman" w:cs="Times New Roman"/>
          <w:sz w:val="28"/>
          <w:szCs w:val="28"/>
          <w:lang w:eastAsia="ru-RU"/>
        </w:rPr>
        <w:t>у детей</w:t>
      </w:r>
      <w:r w:rsidRPr="00D701A1">
        <w:rPr>
          <w:rFonts w:ascii="Times New Roman" w:hAnsi="Times New Roman" w:cs="Times New Roman"/>
          <w:sz w:val="28"/>
          <w:szCs w:val="28"/>
          <w:lang w:eastAsia="ru-RU"/>
        </w:rPr>
        <w:t xml:space="preserve"> пытаются воссоздать увиденное, </w:t>
      </w:r>
      <w:proofErr w:type="spellStart"/>
      <w:r w:rsidRPr="00D701A1">
        <w:rPr>
          <w:rFonts w:ascii="Times New Roman" w:hAnsi="Times New Roman" w:cs="Times New Roman"/>
          <w:sz w:val="28"/>
          <w:szCs w:val="28"/>
          <w:lang w:eastAsia="ru-RU"/>
        </w:rPr>
        <w:t>опробывают</w:t>
      </w:r>
      <w:proofErr w:type="spellEnd"/>
      <w:r w:rsidRPr="00D701A1">
        <w:rPr>
          <w:rFonts w:ascii="Times New Roman" w:hAnsi="Times New Roman" w:cs="Times New Roman"/>
          <w:sz w:val="28"/>
          <w:szCs w:val="28"/>
          <w:lang w:eastAsia="ru-RU"/>
        </w:rPr>
        <w:t xml:space="preserve"> упражнение, подражая педагогу.</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Название упражнений, вводимое педагогом на начальном этапе, создает условия для формирования его образа, активизирует работу центральной нервной системы детей.</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lastRenderedPageBreak/>
        <w:t>Показ упражнения происходит в зеркальном изображении.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Объяснение техники исполнения упражнения дополняет ту информацию, которую ребенок получил при просмотре. Первые попытки опробования упражнения имеют большое значение при дальнейшем формировании двигательного навыка.</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xml:space="preserve">При обучении несложным упражнениям (например, основные движения руками, ногами, головой, туловищем, простейшие прыжки и др.) начальный этап обучения может закончиться уже на первых попытках. При обучении сложным движениям (например, разнонаправленные движения руками, ногами, головой в упражнениях танцевального характера) педагог должен выбрать наиболее рациональные методы и приемы дальнейшего формирования представления о технической основе упражнения. Если упражнение можно разделить на составные части, целесообразно применять расчлененный метод. </w:t>
      </w:r>
      <w:proofErr w:type="gramStart"/>
      <w:r w:rsidRPr="00D701A1">
        <w:rPr>
          <w:rFonts w:ascii="Times New Roman" w:hAnsi="Times New Roman" w:cs="Times New Roman"/>
          <w:sz w:val="28"/>
          <w:szCs w:val="28"/>
          <w:lang w:eastAsia="ru-RU"/>
        </w:rPr>
        <w:t>Например</w:t>
      </w:r>
      <w:proofErr w:type="gramEnd"/>
      <w:r w:rsidRPr="00D701A1">
        <w:rPr>
          <w:rFonts w:ascii="Times New Roman" w:hAnsi="Times New Roman" w:cs="Times New Roman"/>
          <w:sz w:val="28"/>
          <w:szCs w:val="28"/>
          <w:lang w:eastAsia="ru-RU"/>
        </w:rPr>
        <w:t>: изучить сначала движение только ногами, затем руками, далее соединить эти движения вместе и только после этого продолжить дальнейшее обучение упражнению.</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Успех начального этапа обучения зависит от умелого предупреждения и исправления ошибок. При удачном выполнении упражнения целесообразно его повторить несколько раз, закрепив тем самым предварительное представление о нем.</w:t>
      </w:r>
    </w:p>
    <w:p w:rsidR="00D701A1" w:rsidRPr="00D701A1" w:rsidRDefault="00D701A1" w:rsidP="00D701A1">
      <w:pPr>
        <w:pStyle w:val="a7"/>
        <w:jc w:val="both"/>
        <w:rPr>
          <w:rFonts w:ascii="Times New Roman" w:hAnsi="Times New Roman" w:cs="Times New Roman"/>
          <w:sz w:val="28"/>
          <w:szCs w:val="28"/>
          <w:lang w:eastAsia="ru-RU"/>
        </w:rPr>
      </w:pPr>
      <w:r w:rsidRPr="008711AF">
        <w:rPr>
          <w:rFonts w:ascii="Times New Roman" w:hAnsi="Times New Roman" w:cs="Times New Roman"/>
          <w:b/>
          <w:sz w:val="28"/>
          <w:szCs w:val="28"/>
          <w:u w:val="single"/>
          <w:lang w:eastAsia="ru-RU"/>
        </w:rPr>
        <w:t>Этап углубленного разучивания</w:t>
      </w:r>
      <w:r w:rsidRPr="00D701A1">
        <w:rPr>
          <w:rFonts w:ascii="Times New Roman" w:hAnsi="Times New Roman" w:cs="Times New Roman"/>
          <w:sz w:val="28"/>
          <w:szCs w:val="28"/>
          <w:lang w:eastAsia="ru-RU"/>
        </w:rPr>
        <w:t xml:space="preserve"> упражнения характеризуется уточнением и совершенствованием деталей техники его выполнения. Основная задача этапа сводится к уточнению двигательных действий, пониманию закономерностей движения, усовершенствования ритма, свободного и слитного выполнения упражнения.</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xml:space="preserve">Главным условием обучения на этом этапе является целостное выполнение упражнения. Количество повторений в занятии увеличивается, по сравнению с предыдущим этапом. На этапе углубленного разучивания дети приобретают некоторый опыт в исполнении движений по показу педагога и запоминают несколько композиций. Все это способствует развитию у детей самостоятельно выполнять выученные упражнения в целом. </w:t>
      </w:r>
    </w:p>
    <w:p w:rsidR="00D701A1" w:rsidRPr="00D701A1" w:rsidRDefault="00D701A1" w:rsidP="00D701A1">
      <w:pPr>
        <w:pStyle w:val="a7"/>
        <w:jc w:val="both"/>
        <w:rPr>
          <w:rFonts w:ascii="Times New Roman" w:hAnsi="Times New Roman" w:cs="Times New Roman"/>
          <w:sz w:val="28"/>
          <w:szCs w:val="28"/>
          <w:lang w:eastAsia="ru-RU"/>
        </w:rPr>
      </w:pPr>
      <w:r w:rsidRPr="008711AF">
        <w:rPr>
          <w:rFonts w:ascii="Times New Roman" w:hAnsi="Times New Roman" w:cs="Times New Roman"/>
          <w:b/>
          <w:sz w:val="28"/>
          <w:szCs w:val="28"/>
          <w:u w:val="single"/>
          <w:lang w:eastAsia="ru-RU"/>
        </w:rPr>
        <w:t>Этап закрепления и совершенствования</w:t>
      </w:r>
      <w:r w:rsidRPr="00D701A1">
        <w:rPr>
          <w:rFonts w:ascii="Times New Roman" w:hAnsi="Times New Roman" w:cs="Times New Roman"/>
          <w:sz w:val="28"/>
          <w:szCs w:val="28"/>
          <w:lang w:eastAsia="ru-RU"/>
        </w:rPr>
        <w:t xml:space="preserve"> характеризуется образованием двигательного навыка, переходом его к творческому самовыражению в движении под музыку.</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Задача педагога на этом этапе состоит не только в закреплении двигательного навыка у детей, но и в создании условий для формирования движений более высокого уровня, выполнение которых можно было бы использовать в комбинации с другими упражнениями.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На этом этапе необходимо совершенствовать качество исполнения упражнений и формировать у детей индивидуальный стиль.</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xml:space="preserve">Этап совершенствования упражнений можно считать завершенным лишь только тогда, когда дети начнут свободно двигаться с полной эмоциональной и эстетической отдачей. Только после этого данное упражнение можно </w:t>
      </w:r>
      <w:r w:rsidRPr="00D701A1">
        <w:rPr>
          <w:rFonts w:ascii="Times New Roman" w:hAnsi="Times New Roman" w:cs="Times New Roman"/>
          <w:sz w:val="28"/>
          <w:szCs w:val="28"/>
          <w:lang w:eastAsia="ru-RU"/>
        </w:rPr>
        <w:lastRenderedPageBreak/>
        <w:t>применить с другими, ранее изученными упражнениями, в различных комбинациях, комплексах и танцах.</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На занятиях хореографией подбор упражнений соответствует возможности и подготовленности детей.</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В процессе изучения курса дети знакомятся с основами танцевального искусства, осваивают репертуар, показывают свое мастерство на детских праздниках и концертах.</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Репертуар к программе подобран для каждого возраста детей.</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Главным возбудителем фантазии ребенка является музыка. Поэтому музыкальный материал подбирается особенно тщательно, по следующим принципам:</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соответствие возрасту;</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художественность музыкальных произведений, яркость, динамичность их образов;</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моторный характер музыкального произведения, побуждающий к движениям («</w:t>
      </w:r>
      <w:proofErr w:type="spellStart"/>
      <w:r w:rsidRPr="00D701A1">
        <w:rPr>
          <w:rFonts w:ascii="Times New Roman" w:hAnsi="Times New Roman" w:cs="Times New Roman"/>
          <w:sz w:val="28"/>
          <w:szCs w:val="28"/>
          <w:lang w:eastAsia="ru-RU"/>
        </w:rPr>
        <w:t>дансантность</w:t>
      </w:r>
      <w:proofErr w:type="spellEnd"/>
      <w:r w:rsidRPr="00D701A1">
        <w:rPr>
          <w:rFonts w:ascii="Times New Roman" w:hAnsi="Times New Roman" w:cs="Times New Roman"/>
          <w:sz w:val="28"/>
          <w:szCs w:val="28"/>
          <w:lang w:eastAsia="ru-RU"/>
        </w:rPr>
        <w:t>»);</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разнообразие тематики, жанров, характера музыкальных произведений на примерах народной, классической и современной музыки, детских песен, музыки из мультфильмов.</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На основе подобранного музыкального материала создается танцевальный репертуар.</w:t>
      </w:r>
    </w:p>
    <w:p w:rsid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Важно, чтобы в процессе занятий по хореографии, приобретение знаний, умений и навыков не являлось самоцелью, а развивало музыкально-танцевальные и общие способности, творчество, формировало основы духовной культуры детей.</w:t>
      </w:r>
    </w:p>
    <w:p w:rsidR="008711AF" w:rsidRPr="00D701A1" w:rsidRDefault="008711AF" w:rsidP="00D701A1">
      <w:pPr>
        <w:pStyle w:val="a7"/>
        <w:jc w:val="both"/>
        <w:rPr>
          <w:rFonts w:ascii="Times New Roman" w:hAnsi="Times New Roman" w:cs="Times New Roman"/>
          <w:sz w:val="28"/>
          <w:szCs w:val="28"/>
          <w:lang w:eastAsia="ru-RU"/>
        </w:rPr>
      </w:pPr>
    </w:p>
    <w:p w:rsidR="00D701A1" w:rsidRPr="008711AF" w:rsidRDefault="00D701A1" w:rsidP="00D701A1">
      <w:pPr>
        <w:pStyle w:val="a7"/>
        <w:jc w:val="both"/>
        <w:rPr>
          <w:rFonts w:ascii="Times New Roman" w:hAnsi="Times New Roman" w:cs="Times New Roman"/>
          <w:b/>
          <w:color w:val="000000"/>
          <w:sz w:val="28"/>
          <w:szCs w:val="28"/>
          <w:lang w:eastAsia="ru-RU"/>
        </w:rPr>
      </w:pPr>
      <w:r w:rsidRPr="008711AF">
        <w:rPr>
          <w:rFonts w:ascii="Times New Roman" w:hAnsi="Times New Roman" w:cs="Times New Roman"/>
          <w:b/>
          <w:color w:val="000000"/>
          <w:sz w:val="28"/>
          <w:szCs w:val="28"/>
          <w:lang w:eastAsia="ru-RU"/>
        </w:rPr>
        <w:t>ФОРМЫ ПОДВЕДЕНИЯ ИТОГОВ</w:t>
      </w:r>
    </w:p>
    <w:p w:rsidR="00D701A1" w:rsidRPr="00D701A1" w:rsidRDefault="00D701A1" w:rsidP="00D701A1">
      <w:pPr>
        <w:pStyle w:val="a7"/>
        <w:jc w:val="both"/>
        <w:rPr>
          <w:rFonts w:ascii="Times New Roman" w:hAnsi="Times New Roman" w:cs="Times New Roman"/>
          <w:color w:val="000000"/>
          <w:sz w:val="28"/>
          <w:szCs w:val="28"/>
          <w:lang w:eastAsia="ru-RU"/>
        </w:rPr>
      </w:pPr>
      <w:r w:rsidRPr="00D701A1">
        <w:rPr>
          <w:rFonts w:ascii="Times New Roman" w:hAnsi="Times New Roman" w:cs="Times New Roman"/>
          <w:color w:val="000000"/>
          <w:sz w:val="28"/>
          <w:szCs w:val="28"/>
          <w:lang w:eastAsia="ru-RU"/>
        </w:rPr>
        <w:t>- выступления детей на открытых мероприятиях;</w:t>
      </w:r>
    </w:p>
    <w:p w:rsidR="00D701A1" w:rsidRPr="00D701A1" w:rsidRDefault="00D701A1" w:rsidP="00D701A1">
      <w:pPr>
        <w:pStyle w:val="a7"/>
        <w:jc w:val="both"/>
        <w:rPr>
          <w:rFonts w:ascii="Times New Roman" w:hAnsi="Times New Roman" w:cs="Times New Roman"/>
          <w:color w:val="000000"/>
          <w:sz w:val="28"/>
          <w:szCs w:val="28"/>
          <w:lang w:eastAsia="ru-RU"/>
        </w:rPr>
      </w:pPr>
      <w:r w:rsidRPr="00D701A1">
        <w:rPr>
          <w:rFonts w:ascii="Times New Roman" w:hAnsi="Times New Roman" w:cs="Times New Roman"/>
          <w:color w:val="000000"/>
          <w:sz w:val="28"/>
          <w:szCs w:val="28"/>
          <w:lang w:eastAsia="ru-RU"/>
        </w:rPr>
        <w:t>- участие в тематических праздниках;</w:t>
      </w:r>
    </w:p>
    <w:p w:rsidR="00D701A1" w:rsidRPr="00D701A1" w:rsidRDefault="00D701A1" w:rsidP="00D701A1">
      <w:pPr>
        <w:pStyle w:val="a7"/>
        <w:jc w:val="both"/>
        <w:rPr>
          <w:rFonts w:ascii="Times New Roman" w:hAnsi="Times New Roman" w:cs="Times New Roman"/>
          <w:color w:val="000000"/>
          <w:sz w:val="28"/>
          <w:szCs w:val="28"/>
          <w:lang w:eastAsia="ru-RU"/>
        </w:rPr>
      </w:pPr>
      <w:r w:rsidRPr="00D701A1">
        <w:rPr>
          <w:rFonts w:ascii="Times New Roman" w:hAnsi="Times New Roman" w:cs="Times New Roman"/>
          <w:color w:val="000000"/>
          <w:sz w:val="28"/>
          <w:szCs w:val="28"/>
          <w:lang w:eastAsia="ru-RU"/>
        </w:rPr>
        <w:t>- контрольные занятия;</w:t>
      </w:r>
    </w:p>
    <w:p w:rsidR="00D701A1" w:rsidRPr="00D701A1" w:rsidRDefault="00D701A1" w:rsidP="00D701A1">
      <w:pPr>
        <w:pStyle w:val="a7"/>
        <w:jc w:val="both"/>
        <w:rPr>
          <w:rFonts w:ascii="Times New Roman" w:hAnsi="Times New Roman" w:cs="Times New Roman"/>
          <w:color w:val="000000"/>
          <w:sz w:val="28"/>
          <w:szCs w:val="28"/>
          <w:lang w:eastAsia="ru-RU"/>
        </w:rPr>
      </w:pPr>
      <w:r w:rsidRPr="00D701A1">
        <w:rPr>
          <w:rFonts w:ascii="Times New Roman" w:hAnsi="Times New Roman" w:cs="Times New Roman"/>
          <w:color w:val="000000"/>
          <w:sz w:val="28"/>
          <w:szCs w:val="28"/>
          <w:lang w:eastAsia="ru-RU"/>
        </w:rPr>
        <w:t>- итоговое занятие;</w:t>
      </w:r>
    </w:p>
    <w:p w:rsidR="00D701A1" w:rsidRPr="00D701A1" w:rsidRDefault="00D701A1" w:rsidP="00D701A1">
      <w:pPr>
        <w:pStyle w:val="a7"/>
        <w:jc w:val="both"/>
        <w:rPr>
          <w:rFonts w:ascii="Times New Roman" w:hAnsi="Times New Roman" w:cs="Times New Roman"/>
          <w:color w:val="000000"/>
          <w:sz w:val="28"/>
          <w:szCs w:val="28"/>
          <w:lang w:eastAsia="ru-RU"/>
        </w:rPr>
      </w:pPr>
      <w:r w:rsidRPr="00D701A1">
        <w:rPr>
          <w:rFonts w:ascii="Times New Roman" w:hAnsi="Times New Roman" w:cs="Times New Roman"/>
          <w:color w:val="000000"/>
          <w:sz w:val="28"/>
          <w:szCs w:val="28"/>
          <w:lang w:eastAsia="ru-RU"/>
        </w:rPr>
        <w:t>- открытые занятия для родителей;</w:t>
      </w:r>
    </w:p>
    <w:p w:rsidR="00D701A1" w:rsidRDefault="00D701A1" w:rsidP="00D701A1">
      <w:pPr>
        <w:pStyle w:val="a7"/>
        <w:jc w:val="both"/>
        <w:rPr>
          <w:rFonts w:ascii="Times New Roman" w:hAnsi="Times New Roman" w:cs="Times New Roman"/>
          <w:color w:val="000000"/>
          <w:sz w:val="28"/>
          <w:szCs w:val="28"/>
          <w:lang w:eastAsia="ru-RU"/>
        </w:rPr>
      </w:pPr>
      <w:r w:rsidRPr="00D701A1">
        <w:rPr>
          <w:rFonts w:ascii="Times New Roman" w:hAnsi="Times New Roman" w:cs="Times New Roman"/>
          <w:color w:val="000000"/>
          <w:sz w:val="28"/>
          <w:szCs w:val="28"/>
          <w:lang w:eastAsia="ru-RU"/>
        </w:rPr>
        <w:t xml:space="preserve"> - отчетный концерт по итогам года.</w:t>
      </w:r>
    </w:p>
    <w:p w:rsidR="008711AF" w:rsidRPr="00D701A1" w:rsidRDefault="008711AF" w:rsidP="00D701A1">
      <w:pPr>
        <w:pStyle w:val="a7"/>
        <w:jc w:val="both"/>
        <w:rPr>
          <w:rFonts w:ascii="Times New Roman" w:hAnsi="Times New Roman" w:cs="Times New Roman"/>
          <w:color w:val="000000"/>
          <w:sz w:val="28"/>
          <w:szCs w:val="28"/>
          <w:lang w:eastAsia="ru-RU"/>
        </w:rPr>
      </w:pPr>
    </w:p>
    <w:p w:rsidR="00D701A1" w:rsidRPr="008711AF" w:rsidRDefault="00D701A1" w:rsidP="00D701A1">
      <w:pPr>
        <w:pStyle w:val="a7"/>
        <w:jc w:val="both"/>
        <w:rPr>
          <w:rFonts w:ascii="Times New Roman" w:hAnsi="Times New Roman" w:cs="Times New Roman"/>
          <w:b/>
          <w:sz w:val="28"/>
          <w:szCs w:val="28"/>
          <w:lang w:eastAsia="ru-RU"/>
        </w:rPr>
      </w:pPr>
      <w:r w:rsidRPr="008711AF">
        <w:rPr>
          <w:rFonts w:ascii="Times New Roman" w:hAnsi="Times New Roman" w:cs="Times New Roman"/>
          <w:b/>
          <w:sz w:val="28"/>
          <w:szCs w:val="28"/>
          <w:lang w:eastAsia="ru-RU"/>
        </w:rPr>
        <w:t>ОЖИДАЕМЫЕ РЕЗУЛЬТАТЫ</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Обучая дошкольников по данной программе, к концу года мы добиваемся следующих результатов:</w:t>
      </w:r>
    </w:p>
    <w:p w:rsidR="00D701A1" w:rsidRPr="00D701A1" w:rsidRDefault="00D701A1" w:rsidP="00D701A1">
      <w:pPr>
        <w:pStyle w:val="a7"/>
        <w:jc w:val="both"/>
        <w:rPr>
          <w:rFonts w:ascii="Times New Roman" w:hAnsi="Times New Roman" w:cs="Times New Roman"/>
          <w:sz w:val="28"/>
          <w:szCs w:val="28"/>
          <w:lang w:eastAsia="ru-RU"/>
        </w:rPr>
      </w:pPr>
      <w:r w:rsidRPr="008711AF">
        <w:rPr>
          <w:rFonts w:ascii="Times New Roman" w:hAnsi="Times New Roman" w:cs="Times New Roman"/>
          <w:b/>
          <w:sz w:val="28"/>
          <w:szCs w:val="28"/>
          <w:lang w:eastAsia="ru-RU"/>
        </w:rPr>
        <w:t>Первый год обучения (младшая группа).</w:t>
      </w:r>
      <w:r w:rsidRPr="00D701A1">
        <w:rPr>
          <w:rFonts w:ascii="Times New Roman" w:hAnsi="Times New Roman" w:cs="Times New Roman"/>
          <w:sz w:val="28"/>
          <w:szCs w:val="28"/>
          <w:lang w:eastAsia="ru-RU"/>
        </w:rPr>
        <w:t xml:space="preserve"> Дети знают назначение музыкального зала и правила поведения в нем. Умеют ориентироваться в зале, строиться в шеренгу. Умеют выполнять ритмические танцы и комплексы упражнений первого года обучения под музыку. Овладевают навыками ритмической ходьбы. Умеют хлопать и топать в такт музыки. Умеют в музыкально-подвижной игре представить различные образы (зверей, птиц, растений, фигуры и т.д.).</w:t>
      </w:r>
    </w:p>
    <w:p w:rsidR="00D701A1" w:rsidRPr="00D701A1" w:rsidRDefault="00D701A1" w:rsidP="00D701A1">
      <w:pPr>
        <w:pStyle w:val="a7"/>
        <w:jc w:val="both"/>
        <w:rPr>
          <w:rFonts w:ascii="Times New Roman" w:hAnsi="Times New Roman" w:cs="Times New Roman"/>
          <w:sz w:val="28"/>
          <w:szCs w:val="28"/>
          <w:lang w:eastAsia="ru-RU"/>
        </w:rPr>
      </w:pPr>
      <w:r w:rsidRPr="008711AF">
        <w:rPr>
          <w:rFonts w:ascii="Times New Roman" w:hAnsi="Times New Roman" w:cs="Times New Roman"/>
          <w:b/>
          <w:sz w:val="28"/>
          <w:szCs w:val="28"/>
          <w:lang w:eastAsia="ru-RU"/>
        </w:rPr>
        <w:lastRenderedPageBreak/>
        <w:t>Второй год обучения (средняя группа).</w:t>
      </w:r>
      <w:r w:rsidRPr="00D701A1">
        <w:rPr>
          <w:rFonts w:ascii="Times New Roman" w:hAnsi="Times New Roman" w:cs="Times New Roman"/>
          <w:sz w:val="28"/>
          <w:szCs w:val="28"/>
          <w:lang w:eastAsia="ru-RU"/>
        </w:rPr>
        <w:t xml:space="preserve"> После второго года </w:t>
      </w:r>
      <w:proofErr w:type="gramStart"/>
      <w:r w:rsidRPr="00D701A1">
        <w:rPr>
          <w:rFonts w:ascii="Times New Roman" w:hAnsi="Times New Roman" w:cs="Times New Roman"/>
          <w:sz w:val="28"/>
          <w:szCs w:val="28"/>
          <w:lang w:eastAsia="ru-RU"/>
        </w:rPr>
        <w:t>обучения</w:t>
      </w:r>
      <w:proofErr w:type="gramEnd"/>
      <w:r w:rsidRPr="00D701A1">
        <w:rPr>
          <w:rFonts w:ascii="Times New Roman" w:hAnsi="Times New Roman" w:cs="Times New Roman"/>
          <w:sz w:val="28"/>
          <w:szCs w:val="28"/>
          <w:lang w:eastAsia="ru-RU"/>
        </w:rPr>
        <w:t xml:space="preserve"> занимающиеся знают о назначении отдельных упражнений танцевально-ритмической гимнастики. Умеют выполнять простейшие построения и перестроения. Умеют исполнять ритмические, бальные танцы и комплексы упражнений второго года под музыку. Умеют ритмично двигаться в различных музыкальных темпах и передавать хлопками и притопами простейший ритмический рисунок. Знают основные танцевальные позиции рук и ног. Умеют выполнять простейшие двигательные задания по креативной гимнастике этого года обучения.</w:t>
      </w:r>
    </w:p>
    <w:p w:rsidR="00D701A1" w:rsidRPr="00D701A1" w:rsidRDefault="00D701A1" w:rsidP="00D701A1">
      <w:pPr>
        <w:pStyle w:val="a7"/>
        <w:jc w:val="both"/>
        <w:rPr>
          <w:rFonts w:ascii="Times New Roman" w:hAnsi="Times New Roman" w:cs="Times New Roman"/>
          <w:sz w:val="28"/>
          <w:szCs w:val="28"/>
          <w:lang w:eastAsia="ru-RU"/>
        </w:rPr>
      </w:pPr>
      <w:r w:rsidRPr="008711AF">
        <w:rPr>
          <w:rFonts w:ascii="Times New Roman" w:hAnsi="Times New Roman" w:cs="Times New Roman"/>
          <w:b/>
          <w:sz w:val="28"/>
          <w:szCs w:val="28"/>
          <w:lang w:eastAsia="ru-RU"/>
        </w:rPr>
        <w:t>Третий год обучения (старшая группа).</w:t>
      </w:r>
      <w:r w:rsidRPr="00D701A1">
        <w:rPr>
          <w:rFonts w:ascii="Times New Roman" w:hAnsi="Times New Roman" w:cs="Times New Roman"/>
          <w:sz w:val="28"/>
          <w:szCs w:val="28"/>
          <w:lang w:eastAsia="ru-RU"/>
        </w:rPr>
        <w:t xml:space="preserve"> Дети владеют навыками по различным видам передвижений по залу и приобретают определенный «запас» движений в общеразвивающих и танцевальных упражнениях. Могут передавать характер музыкального произведения в движении (веселый, грустный, лирический, героический и т.д.). Владеют основными хореографическими упражнениями по программе этого года обучения. Умеют исполнять ритмические и бальные танцы и комплексы упражнений под музыку.</w:t>
      </w:r>
    </w:p>
    <w:p w:rsidR="00D701A1" w:rsidRPr="00D701A1" w:rsidRDefault="00D701A1" w:rsidP="00D701A1">
      <w:pPr>
        <w:pStyle w:val="a7"/>
        <w:jc w:val="both"/>
        <w:rPr>
          <w:rFonts w:ascii="Times New Roman" w:hAnsi="Times New Roman" w:cs="Times New Roman"/>
          <w:sz w:val="28"/>
          <w:szCs w:val="28"/>
          <w:lang w:eastAsia="ru-RU"/>
        </w:rPr>
      </w:pPr>
      <w:r w:rsidRPr="008711AF">
        <w:rPr>
          <w:rFonts w:ascii="Times New Roman" w:hAnsi="Times New Roman" w:cs="Times New Roman"/>
          <w:b/>
          <w:sz w:val="28"/>
          <w:szCs w:val="28"/>
          <w:lang w:eastAsia="ru-RU"/>
        </w:rPr>
        <w:t>Четвертый год обучения (подготовительная к школе группа).</w:t>
      </w:r>
      <w:r w:rsidRPr="00D701A1">
        <w:rPr>
          <w:rFonts w:ascii="Times New Roman" w:hAnsi="Times New Roman" w:cs="Times New Roman"/>
          <w:sz w:val="28"/>
          <w:szCs w:val="28"/>
          <w:lang w:eastAsia="ru-RU"/>
        </w:rPr>
        <w:t xml:space="preserve"> Могут хорошо ориентироваться в зале при проведении музыкально-подвижных игр. Умеют выполнять специальные упражнения для согласования движений с музыкой, владеют основами хореографических упражнений этого года обучения. Умеют исполнять ритмические, народные, бальные танцы и комплексы упражнений, а также двигательные задания по креативной гимнастике этого года обучения.</w:t>
      </w:r>
    </w:p>
    <w:p w:rsidR="00D701A1" w:rsidRPr="00D701A1" w:rsidRDefault="00D701A1" w:rsidP="00D701A1">
      <w:pPr>
        <w:pStyle w:val="a7"/>
        <w:jc w:val="both"/>
        <w:rPr>
          <w:rFonts w:ascii="Times New Roman" w:hAnsi="Times New Roman" w:cs="Times New Roman"/>
          <w:sz w:val="28"/>
          <w:szCs w:val="28"/>
          <w:u w:val="single"/>
          <w:lang w:eastAsia="ru-RU"/>
        </w:rPr>
      </w:pPr>
      <w:r w:rsidRPr="00D701A1">
        <w:rPr>
          <w:rFonts w:ascii="Times New Roman" w:hAnsi="Times New Roman" w:cs="Times New Roman"/>
          <w:sz w:val="28"/>
          <w:szCs w:val="28"/>
          <w:u w:val="single"/>
          <w:lang w:eastAsia="ru-RU"/>
        </w:rPr>
        <w:t>Общие:</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xml:space="preserve">- дети с удовольствием посещают занятия, они активны и эмоциональны; </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каждый ребёнок может осознанно повторить выученные элементы танцев;</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родители интересуются занятиями детей;</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педагоги активно используют полученные умения детей на различных мероприятиях;</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выявление и привлечение способных детей к расширенным и углубленным дополнительным знаниям.</w:t>
      </w:r>
    </w:p>
    <w:p w:rsidR="00D701A1" w:rsidRDefault="00D701A1" w:rsidP="00D701A1">
      <w:pPr>
        <w:pStyle w:val="a7"/>
        <w:jc w:val="both"/>
        <w:rPr>
          <w:rFonts w:ascii="Times New Roman" w:hAnsi="Times New Roman" w:cs="Times New Roman"/>
          <w:sz w:val="28"/>
          <w:szCs w:val="28"/>
          <w:lang w:eastAsia="ru-RU"/>
        </w:rPr>
      </w:pPr>
      <w:r w:rsidRPr="008711AF">
        <w:rPr>
          <w:rFonts w:ascii="Times New Roman" w:hAnsi="Times New Roman" w:cs="Times New Roman"/>
          <w:b/>
          <w:sz w:val="28"/>
          <w:szCs w:val="28"/>
          <w:u w:val="single"/>
          <w:lang w:eastAsia="ru-RU"/>
        </w:rPr>
        <w:t>Главный ожидаемый результат:</w:t>
      </w:r>
      <w:r w:rsidRPr="00D701A1">
        <w:rPr>
          <w:rFonts w:ascii="Times New Roman" w:hAnsi="Times New Roman" w:cs="Times New Roman"/>
          <w:sz w:val="28"/>
          <w:szCs w:val="28"/>
          <w:lang w:eastAsia="ru-RU"/>
        </w:rPr>
        <w:t xml:space="preserve"> овладение детьми навыками искусства танца, способности и желание продолжать занятия хореографией после освоения программы.</w:t>
      </w:r>
    </w:p>
    <w:p w:rsidR="003243A1" w:rsidRPr="008711AF" w:rsidRDefault="003243A1" w:rsidP="00D701A1">
      <w:pPr>
        <w:pStyle w:val="a7"/>
        <w:jc w:val="both"/>
        <w:rPr>
          <w:rFonts w:ascii="Times New Roman" w:hAnsi="Times New Roman" w:cs="Times New Roman"/>
          <w:sz w:val="28"/>
          <w:szCs w:val="28"/>
          <w:u w:val="single"/>
          <w:lang w:eastAsia="ru-RU"/>
        </w:rPr>
      </w:pPr>
    </w:p>
    <w:p w:rsidR="00D701A1" w:rsidRPr="00D701A1" w:rsidRDefault="00D701A1" w:rsidP="00D701A1">
      <w:pPr>
        <w:pStyle w:val="a7"/>
        <w:jc w:val="both"/>
        <w:rPr>
          <w:rFonts w:ascii="Times New Roman" w:hAnsi="Times New Roman" w:cs="Times New Roman"/>
          <w:sz w:val="28"/>
          <w:szCs w:val="28"/>
          <w:lang w:eastAsia="ru-RU"/>
        </w:rPr>
      </w:pPr>
    </w:p>
    <w:p w:rsidR="00D701A1" w:rsidRPr="008711AF" w:rsidRDefault="00D701A1" w:rsidP="00D701A1">
      <w:pPr>
        <w:pStyle w:val="a7"/>
        <w:jc w:val="both"/>
        <w:rPr>
          <w:rFonts w:ascii="Times New Roman" w:hAnsi="Times New Roman" w:cs="Times New Roman"/>
          <w:b/>
          <w:bCs/>
          <w:color w:val="000000"/>
          <w:sz w:val="28"/>
          <w:szCs w:val="28"/>
          <w:lang w:eastAsia="ru-RU"/>
        </w:rPr>
      </w:pPr>
      <w:r w:rsidRPr="008711AF">
        <w:rPr>
          <w:rFonts w:ascii="Times New Roman" w:hAnsi="Times New Roman" w:cs="Times New Roman"/>
          <w:b/>
          <w:bCs/>
          <w:color w:val="000000"/>
          <w:sz w:val="28"/>
          <w:szCs w:val="28"/>
          <w:lang w:eastAsia="ru-RU"/>
        </w:rPr>
        <w:t>УЧЕБНО-ТЕМАТИЧЕСКИЙ ПЛАН</w:t>
      </w:r>
    </w:p>
    <w:p w:rsidR="00D701A1" w:rsidRPr="008711AF" w:rsidRDefault="00D701A1" w:rsidP="00D701A1">
      <w:pPr>
        <w:pStyle w:val="a7"/>
        <w:jc w:val="both"/>
        <w:rPr>
          <w:rFonts w:ascii="Times New Roman" w:hAnsi="Times New Roman" w:cs="Times New Roman"/>
          <w:b/>
          <w:sz w:val="28"/>
          <w:szCs w:val="28"/>
          <w:u w:val="single"/>
          <w:lang w:eastAsia="ru-RU"/>
        </w:rPr>
      </w:pPr>
      <w:r w:rsidRPr="008711AF">
        <w:rPr>
          <w:rFonts w:ascii="Times New Roman" w:hAnsi="Times New Roman" w:cs="Times New Roman"/>
          <w:b/>
          <w:sz w:val="28"/>
          <w:szCs w:val="28"/>
          <w:u w:val="single"/>
          <w:lang w:eastAsia="ru-RU"/>
        </w:rPr>
        <w:t>Первый год обучения: 3-4 года</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Характеристика возраста:</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xml:space="preserve">Дети младшего школьного возраста чрезвычайно непосредственны и эмоциональны. Движение, особенно под музыку, доставляет им большую радость. Однако возрастные особенности в пропорциях строения </w:t>
      </w:r>
      <w:r w:rsidR="00C02FBA" w:rsidRPr="00D701A1">
        <w:rPr>
          <w:rFonts w:ascii="Times New Roman" w:hAnsi="Times New Roman" w:cs="Times New Roman"/>
          <w:sz w:val="28"/>
          <w:szCs w:val="28"/>
          <w:lang w:eastAsia="ru-RU"/>
        </w:rPr>
        <w:t>тела) короткие</w:t>
      </w:r>
      <w:r w:rsidRPr="00D701A1">
        <w:rPr>
          <w:rFonts w:ascii="Times New Roman" w:hAnsi="Times New Roman" w:cs="Times New Roman"/>
          <w:sz w:val="28"/>
          <w:szCs w:val="28"/>
          <w:lang w:eastAsia="ru-RU"/>
        </w:rPr>
        <w:t xml:space="preserve"> ноги и руки, большая голова, короткое туловище), особенности </w:t>
      </w:r>
      <w:r w:rsidRPr="00D701A1">
        <w:rPr>
          <w:rFonts w:ascii="Times New Roman" w:hAnsi="Times New Roman" w:cs="Times New Roman"/>
          <w:sz w:val="28"/>
          <w:szCs w:val="28"/>
          <w:lang w:eastAsia="ru-RU"/>
        </w:rPr>
        <w:lastRenderedPageBreak/>
        <w:t xml:space="preserve">протекания нервных процессов и их зрелости, </w:t>
      </w:r>
      <w:proofErr w:type="spellStart"/>
      <w:r w:rsidRPr="00D701A1">
        <w:rPr>
          <w:rFonts w:ascii="Times New Roman" w:hAnsi="Times New Roman" w:cs="Times New Roman"/>
          <w:sz w:val="28"/>
          <w:szCs w:val="28"/>
          <w:lang w:eastAsia="ru-RU"/>
        </w:rPr>
        <w:t>сформированности</w:t>
      </w:r>
      <w:proofErr w:type="spellEnd"/>
      <w:r w:rsidRPr="00D701A1">
        <w:rPr>
          <w:rFonts w:ascii="Times New Roman" w:hAnsi="Times New Roman" w:cs="Times New Roman"/>
          <w:sz w:val="28"/>
          <w:szCs w:val="28"/>
          <w:lang w:eastAsia="ru-RU"/>
        </w:rPr>
        <w:t xml:space="preserve"> сказываются на двигательных возможностях. Движения малышей еще </w:t>
      </w:r>
      <w:r w:rsidR="00C02FBA" w:rsidRPr="00D701A1">
        <w:rPr>
          <w:rFonts w:ascii="Times New Roman" w:hAnsi="Times New Roman" w:cs="Times New Roman"/>
          <w:sz w:val="28"/>
          <w:szCs w:val="28"/>
          <w:lang w:eastAsia="ru-RU"/>
        </w:rPr>
        <w:t>недостаточно</w:t>
      </w:r>
      <w:r w:rsidRPr="00D701A1">
        <w:rPr>
          <w:rFonts w:ascii="Times New Roman" w:hAnsi="Times New Roman" w:cs="Times New Roman"/>
          <w:sz w:val="28"/>
          <w:szCs w:val="28"/>
          <w:lang w:eastAsia="ru-RU"/>
        </w:rPr>
        <w:t xml:space="preserve"> точные и координированные, плохо развито чувство равновесия, поэтому объем и разнообразие двигательных упражнений невелики и все они носят, как правило, игровой характер.</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Приоритетные задачи: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воспитание интереса, потребности в движении под музыку;</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xml:space="preserve">- развитие слухового внимания, умения выполнять движения в соответствии с характером и </w:t>
      </w:r>
      <w:proofErr w:type="spellStart"/>
      <w:r w:rsidRPr="00D701A1">
        <w:rPr>
          <w:rFonts w:ascii="Times New Roman" w:hAnsi="Times New Roman" w:cs="Times New Roman"/>
          <w:sz w:val="28"/>
          <w:szCs w:val="28"/>
          <w:lang w:eastAsia="ru-RU"/>
        </w:rPr>
        <w:t>темпоритмом</w:t>
      </w:r>
      <w:proofErr w:type="spellEnd"/>
      <w:r w:rsidRPr="00D701A1">
        <w:rPr>
          <w:rFonts w:ascii="Times New Roman" w:hAnsi="Times New Roman" w:cs="Times New Roman"/>
          <w:sz w:val="28"/>
          <w:szCs w:val="28"/>
          <w:lang w:eastAsia="ru-RU"/>
        </w:rPr>
        <w:t xml:space="preserve"> музыки;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xml:space="preserve">- обогащение </w:t>
      </w:r>
      <w:proofErr w:type="spellStart"/>
      <w:r w:rsidRPr="00D701A1">
        <w:rPr>
          <w:rFonts w:ascii="Times New Roman" w:hAnsi="Times New Roman" w:cs="Times New Roman"/>
          <w:sz w:val="28"/>
          <w:szCs w:val="28"/>
          <w:lang w:eastAsia="ru-RU"/>
        </w:rPr>
        <w:t>слушательского</w:t>
      </w:r>
      <w:proofErr w:type="spellEnd"/>
      <w:r w:rsidRPr="00D701A1">
        <w:rPr>
          <w:rFonts w:ascii="Times New Roman" w:hAnsi="Times New Roman" w:cs="Times New Roman"/>
          <w:sz w:val="28"/>
          <w:szCs w:val="28"/>
          <w:lang w:eastAsia="ru-RU"/>
        </w:rPr>
        <w:t xml:space="preserve"> и двигательного опыта. </w:t>
      </w:r>
    </w:p>
    <w:p w:rsidR="00D701A1" w:rsidRPr="00D701A1" w:rsidRDefault="00D701A1" w:rsidP="00D701A1">
      <w:pPr>
        <w:pStyle w:val="a7"/>
        <w:jc w:val="both"/>
        <w:rPr>
          <w:rFonts w:ascii="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4"/>
        <w:gridCol w:w="5022"/>
        <w:gridCol w:w="1330"/>
        <w:gridCol w:w="1352"/>
        <w:gridCol w:w="997"/>
      </w:tblGrid>
      <w:tr w:rsidR="00D701A1" w:rsidRPr="00D701A1" w:rsidTr="00D701A1">
        <w:tc>
          <w:tcPr>
            <w:tcW w:w="648"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п\п</w:t>
            </w:r>
          </w:p>
        </w:tc>
        <w:tc>
          <w:tcPr>
            <w:tcW w:w="5220"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Тема</w:t>
            </w:r>
          </w:p>
        </w:tc>
        <w:tc>
          <w:tcPr>
            <w:tcW w:w="1348"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Теория</w:t>
            </w:r>
          </w:p>
        </w:tc>
        <w:tc>
          <w:tcPr>
            <w:tcW w:w="1352"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Практика</w:t>
            </w:r>
          </w:p>
        </w:tc>
        <w:tc>
          <w:tcPr>
            <w:tcW w:w="1003"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Всего</w:t>
            </w:r>
          </w:p>
        </w:tc>
      </w:tr>
      <w:tr w:rsidR="00D701A1" w:rsidRPr="00D701A1" w:rsidTr="00D701A1">
        <w:tc>
          <w:tcPr>
            <w:tcW w:w="648"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1.</w:t>
            </w:r>
          </w:p>
        </w:tc>
        <w:tc>
          <w:tcPr>
            <w:tcW w:w="5220"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Вводное</w:t>
            </w:r>
          </w:p>
        </w:tc>
        <w:tc>
          <w:tcPr>
            <w:tcW w:w="1348" w:type="dxa"/>
            <w:tcBorders>
              <w:top w:val="single" w:sz="4" w:space="0" w:color="auto"/>
              <w:left w:val="single" w:sz="4" w:space="0" w:color="auto"/>
              <w:bottom w:val="single" w:sz="4" w:space="0" w:color="auto"/>
              <w:right w:val="single" w:sz="4" w:space="0" w:color="auto"/>
            </w:tcBorders>
            <w:hideMark/>
          </w:tcPr>
          <w:p w:rsidR="00D701A1" w:rsidRPr="00D701A1" w:rsidRDefault="001C7993" w:rsidP="00D701A1">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1</w:t>
            </w:r>
          </w:p>
        </w:tc>
        <w:tc>
          <w:tcPr>
            <w:tcW w:w="1352"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1</w:t>
            </w:r>
          </w:p>
        </w:tc>
      </w:tr>
      <w:tr w:rsidR="00D701A1" w:rsidRPr="00D701A1" w:rsidTr="00D701A1">
        <w:tc>
          <w:tcPr>
            <w:tcW w:w="648"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2.</w:t>
            </w:r>
          </w:p>
        </w:tc>
        <w:tc>
          <w:tcPr>
            <w:tcW w:w="5220"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Ее Величество Музыка</w:t>
            </w:r>
          </w:p>
        </w:tc>
        <w:tc>
          <w:tcPr>
            <w:tcW w:w="1348" w:type="dxa"/>
            <w:tcBorders>
              <w:top w:val="single" w:sz="4" w:space="0" w:color="auto"/>
              <w:left w:val="single" w:sz="4" w:space="0" w:color="auto"/>
              <w:bottom w:val="single" w:sz="4" w:space="0" w:color="auto"/>
              <w:right w:val="single" w:sz="4" w:space="0" w:color="auto"/>
            </w:tcBorders>
            <w:hideMark/>
          </w:tcPr>
          <w:p w:rsidR="00D701A1" w:rsidRPr="00D701A1" w:rsidRDefault="001C7993" w:rsidP="00D701A1">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2</w:t>
            </w:r>
          </w:p>
        </w:tc>
        <w:tc>
          <w:tcPr>
            <w:tcW w:w="1352" w:type="dxa"/>
            <w:tcBorders>
              <w:top w:val="single" w:sz="4" w:space="0" w:color="auto"/>
              <w:left w:val="single" w:sz="4" w:space="0" w:color="auto"/>
              <w:bottom w:val="single" w:sz="4" w:space="0" w:color="auto"/>
              <w:right w:val="single" w:sz="4" w:space="0" w:color="auto"/>
            </w:tcBorders>
            <w:hideMark/>
          </w:tcPr>
          <w:p w:rsidR="00D701A1" w:rsidRPr="00D701A1" w:rsidRDefault="00447248" w:rsidP="00D701A1">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8</w:t>
            </w:r>
          </w:p>
        </w:tc>
        <w:tc>
          <w:tcPr>
            <w:tcW w:w="1003" w:type="dxa"/>
            <w:tcBorders>
              <w:top w:val="single" w:sz="4" w:space="0" w:color="auto"/>
              <w:left w:val="single" w:sz="4" w:space="0" w:color="auto"/>
              <w:bottom w:val="single" w:sz="4" w:space="0" w:color="auto"/>
              <w:right w:val="single" w:sz="4" w:space="0" w:color="auto"/>
            </w:tcBorders>
            <w:hideMark/>
          </w:tcPr>
          <w:p w:rsidR="00D701A1" w:rsidRPr="00D701A1" w:rsidRDefault="00447248" w:rsidP="00D701A1">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10</w:t>
            </w:r>
          </w:p>
        </w:tc>
      </w:tr>
      <w:tr w:rsidR="00D701A1" w:rsidRPr="00D701A1" w:rsidTr="00D701A1">
        <w:tc>
          <w:tcPr>
            <w:tcW w:w="648"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3.</w:t>
            </w:r>
          </w:p>
        </w:tc>
        <w:tc>
          <w:tcPr>
            <w:tcW w:w="5220"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Играя, танцуем (ритмопластика)</w:t>
            </w:r>
          </w:p>
        </w:tc>
        <w:tc>
          <w:tcPr>
            <w:tcW w:w="1348"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w:t>
            </w:r>
          </w:p>
        </w:tc>
        <w:tc>
          <w:tcPr>
            <w:tcW w:w="1352" w:type="dxa"/>
            <w:tcBorders>
              <w:top w:val="single" w:sz="4" w:space="0" w:color="auto"/>
              <w:left w:val="single" w:sz="4" w:space="0" w:color="auto"/>
              <w:bottom w:val="single" w:sz="4" w:space="0" w:color="auto"/>
              <w:right w:val="single" w:sz="4" w:space="0" w:color="auto"/>
            </w:tcBorders>
            <w:hideMark/>
          </w:tcPr>
          <w:p w:rsidR="00D701A1" w:rsidRPr="00D701A1" w:rsidRDefault="00447248" w:rsidP="00D701A1">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15</w:t>
            </w:r>
          </w:p>
        </w:tc>
        <w:tc>
          <w:tcPr>
            <w:tcW w:w="1003" w:type="dxa"/>
            <w:tcBorders>
              <w:top w:val="single" w:sz="4" w:space="0" w:color="auto"/>
              <w:left w:val="single" w:sz="4" w:space="0" w:color="auto"/>
              <w:bottom w:val="single" w:sz="4" w:space="0" w:color="auto"/>
              <w:right w:val="single" w:sz="4" w:space="0" w:color="auto"/>
            </w:tcBorders>
            <w:hideMark/>
          </w:tcPr>
          <w:p w:rsidR="00D701A1" w:rsidRPr="00D701A1" w:rsidRDefault="00447248" w:rsidP="00D701A1">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15</w:t>
            </w:r>
          </w:p>
        </w:tc>
      </w:tr>
      <w:tr w:rsidR="00D701A1" w:rsidRPr="00D701A1" w:rsidTr="00D701A1">
        <w:tc>
          <w:tcPr>
            <w:tcW w:w="648"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4.</w:t>
            </w:r>
          </w:p>
        </w:tc>
        <w:tc>
          <w:tcPr>
            <w:tcW w:w="5220"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xml:space="preserve">Игровой </w:t>
            </w:r>
            <w:proofErr w:type="spellStart"/>
            <w:r w:rsidRPr="00D701A1">
              <w:rPr>
                <w:rFonts w:ascii="Times New Roman" w:hAnsi="Times New Roman" w:cs="Times New Roman"/>
                <w:sz w:val="28"/>
                <w:szCs w:val="28"/>
                <w:lang w:eastAsia="ru-RU"/>
              </w:rPr>
              <w:t>стретчинг</w:t>
            </w:r>
            <w:proofErr w:type="spellEnd"/>
          </w:p>
        </w:tc>
        <w:tc>
          <w:tcPr>
            <w:tcW w:w="1348" w:type="dxa"/>
            <w:tcBorders>
              <w:top w:val="single" w:sz="4" w:space="0" w:color="auto"/>
              <w:left w:val="single" w:sz="4" w:space="0" w:color="auto"/>
              <w:bottom w:val="single" w:sz="4" w:space="0" w:color="auto"/>
              <w:right w:val="single" w:sz="4" w:space="0" w:color="auto"/>
            </w:tcBorders>
            <w:hideMark/>
          </w:tcPr>
          <w:p w:rsidR="00D701A1" w:rsidRPr="00D701A1" w:rsidRDefault="001C7993" w:rsidP="00D701A1">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2</w:t>
            </w:r>
          </w:p>
        </w:tc>
        <w:tc>
          <w:tcPr>
            <w:tcW w:w="1352" w:type="dxa"/>
            <w:tcBorders>
              <w:top w:val="single" w:sz="4" w:space="0" w:color="auto"/>
              <w:left w:val="single" w:sz="4" w:space="0" w:color="auto"/>
              <w:bottom w:val="single" w:sz="4" w:space="0" w:color="auto"/>
              <w:right w:val="single" w:sz="4" w:space="0" w:color="auto"/>
            </w:tcBorders>
            <w:hideMark/>
          </w:tcPr>
          <w:p w:rsidR="00D701A1" w:rsidRPr="00D701A1" w:rsidRDefault="00447248" w:rsidP="00D701A1">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12</w:t>
            </w:r>
          </w:p>
        </w:tc>
        <w:tc>
          <w:tcPr>
            <w:tcW w:w="1003" w:type="dxa"/>
            <w:tcBorders>
              <w:top w:val="single" w:sz="4" w:space="0" w:color="auto"/>
              <w:left w:val="single" w:sz="4" w:space="0" w:color="auto"/>
              <w:bottom w:val="single" w:sz="4" w:space="0" w:color="auto"/>
              <w:right w:val="single" w:sz="4" w:space="0" w:color="auto"/>
            </w:tcBorders>
            <w:hideMark/>
          </w:tcPr>
          <w:p w:rsidR="00D701A1" w:rsidRPr="00D701A1" w:rsidRDefault="00447248" w:rsidP="00D701A1">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14</w:t>
            </w:r>
          </w:p>
        </w:tc>
      </w:tr>
      <w:tr w:rsidR="00D701A1" w:rsidRPr="00D701A1" w:rsidTr="00D701A1">
        <w:tc>
          <w:tcPr>
            <w:tcW w:w="648"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5.</w:t>
            </w:r>
          </w:p>
        </w:tc>
        <w:tc>
          <w:tcPr>
            <w:tcW w:w="5220"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Азбука танца</w:t>
            </w:r>
          </w:p>
        </w:tc>
        <w:tc>
          <w:tcPr>
            <w:tcW w:w="1348" w:type="dxa"/>
            <w:tcBorders>
              <w:top w:val="single" w:sz="4" w:space="0" w:color="auto"/>
              <w:left w:val="single" w:sz="4" w:space="0" w:color="auto"/>
              <w:bottom w:val="single" w:sz="4" w:space="0" w:color="auto"/>
              <w:right w:val="single" w:sz="4" w:space="0" w:color="auto"/>
            </w:tcBorders>
            <w:hideMark/>
          </w:tcPr>
          <w:p w:rsidR="00D701A1" w:rsidRPr="00D701A1" w:rsidRDefault="001C7993" w:rsidP="00D701A1">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2</w:t>
            </w:r>
          </w:p>
        </w:tc>
        <w:tc>
          <w:tcPr>
            <w:tcW w:w="1352" w:type="dxa"/>
            <w:tcBorders>
              <w:top w:val="single" w:sz="4" w:space="0" w:color="auto"/>
              <w:left w:val="single" w:sz="4" w:space="0" w:color="auto"/>
              <w:bottom w:val="single" w:sz="4" w:space="0" w:color="auto"/>
              <w:right w:val="single" w:sz="4" w:space="0" w:color="auto"/>
            </w:tcBorders>
            <w:hideMark/>
          </w:tcPr>
          <w:p w:rsidR="00D701A1" w:rsidRPr="00D701A1" w:rsidRDefault="00447248" w:rsidP="00D701A1">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8</w:t>
            </w:r>
          </w:p>
        </w:tc>
        <w:tc>
          <w:tcPr>
            <w:tcW w:w="1003" w:type="dxa"/>
            <w:tcBorders>
              <w:top w:val="single" w:sz="4" w:space="0" w:color="auto"/>
              <w:left w:val="single" w:sz="4" w:space="0" w:color="auto"/>
              <w:bottom w:val="single" w:sz="4" w:space="0" w:color="auto"/>
              <w:right w:val="single" w:sz="4" w:space="0" w:color="auto"/>
            </w:tcBorders>
            <w:hideMark/>
          </w:tcPr>
          <w:p w:rsidR="00D701A1" w:rsidRPr="00D701A1" w:rsidRDefault="00447248" w:rsidP="00D701A1">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10</w:t>
            </w:r>
          </w:p>
        </w:tc>
      </w:tr>
      <w:tr w:rsidR="00D701A1" w:rsidRPr="00D701A1" w:rsidTr="00D701A1">
        <w:tc>
          <w:tcPr>
            <w:tcW w:w="648"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6.</w:t>
            </w:r>
          </w:p>
        </w:tc>
        <w:tc>
          <w:tcPr>
            <w:tcW w:w="5220"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Рисунок танца</w:t>
            </w:r>
          </w:p>
        </w:tc>
        <w:tc>
          <w:tcPr>
            <w:tcW w:w="1348" w:type="dxa"/>
            <w:tcBorders>
              <w:top w:val="single" w:sz="4" w:space="0" w:color="auto"/>
              <w:left w:val="single" w:sz="4" w:space="0" w:color="auto"/>
              <w:bottom w:val="single" w:sz="4" w:space="0" w:color="auto"/>
              <w:right w:val="single" w:sz="4" w:space="0" w:color="auto"/>
            </w:tcBorders>
            <w:hideMark/>
          </w:tcPr>
          <w:p w:rsidR="00D701A1" w:rsidRPr="00D701A1" w:rsidRDefault="001C7993" w:rsidP="00D701A1">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2</w:t>
            </w:r>
          </w:p>
        </w:tc>
        <w:tc>
          <w:tcPr>
            <w:tcW w:w="1352" w:type="dxa"/>
            <w:tcBorders>
              <w:top w:val="single" w:sz="4" w:space="0" w:color="auto"/>
              <w:left w:val="single" w:sz="4" w:space="0" w:color="auto"/>
              <w:bottom w:val="single" w:sz="4" w:space="0" w:color="auto"/>
              <w:right w:val="single" w:sz="4" w:space="0" w:color="auto"/>
            </w:tcBorders>
            <w:hideMark/>
          </w:tcPr>
          <w:p w:rsidR="00D701A1" w:rsidRPr="00D701A1" w:rsidRDefault="00447248" w:rsidP="00D701A1">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8</w:t>
            </w:r>
          </w:p>
        </w:tc>
        <w:tc>
          <w:tcPr>
            <w:tcW w:w="1003" w:type="dxa"/>
            <w:tcBorders>
              <w:top w:val="single" w:sz="4" w:space="0" w:color="auto"/>
              <w:left w:val="single" w:sz="4" w:space="0" w:color="auto"/>
              <w:bottom w:val="single" w:sz="4" w:space="0" w:color="auto"/>
              <w:right w:val="single" w:sz="4" w:space="0" w:color="auto"/>
            </w:tcBorders>
            <w:hideMark/>
          </w:tcPr>
          <w:p w:rsidR="00D701A1" w:rsidRPr="00D701A1" w:rsidRDefault="00447248" w:rsidP="00D701A1">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10</w:t>
            </w:r>
          </w:p>
        </w:tc>
      </w:tr>
      <w:tr w:rsidR="00D701A1" w:rsidRPr="00D701A1" w:rsidTr="00D701A1">
        <w:tc>
          <w:tcPr>
            <w:tcW w:w="648"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7.</w:t>
            </w:r>
          </w:p>
        </w:tc>
        <w:tc>
          <w:tcPr>
            <w:tcW w:w="5220"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Танцевальное ассорти (</w:t>
            </w:r>
            <w:proofErr w:type="spellStart"/>
            <w:r w:rsidRPr="00D701A1">
              <w:rPr>
                <w:rFonts w:ascii="Times New Roman" w:hAnsi="Times New Roman" w:cs="Times New Roman"/>
                <w:sz w:val="28"/>
                <w:szCs w:val="28"/>
                <w:lang w:eastAsia="ru-RU"/>
              </w:rPr>
              <w:t>репетиционно</w:t>
            </w:r>
            <w:proofErr w:type="spellEnd"/>
            <w:r w:rsidRPr="00D701A1">
              <w:rPr>
                <w:rFonts w:ascii="Times New Roman" w:hAnsi="Times New Roman" w:cs="Times New Roman"/>
                <w:sz w:val="28"/>
                <w:szCs w:val="28"/>
                <w:lang w:eastAsia="ru-RU"/>
              </w:rPr>
              <w:t>-постановочная работа)</w:t>
            </w:r>
          </w:p>
        </w:tc>
        <w:tc>
          <w:tcPr>
            <w:tcW w:w="1348" w:type="dxa"/>
            <w:tcBorders>
              <w:top w:val="single" w:sz="4" w:space="0" w:color="auto"/>
              <w:left w:val="single" w:sz="4" w:space="0" w:color="auto"/>
              <w:bottom w:val="single" w:sz="4" w:space="0" w:color="auto"/>
              <w:right w:val="single" w:sz="4" w:space="0" w:color="auto"/>
            </w:tcBorders>
          </w:tcPr>
          <w:p w:rsidR="00D701A1" w:rsidRPr="00D701A1" w:rsidRDefault="00D701A1" w:rsidP="00D701A1">
            <w:pPr>
              <w:pStyle w:val="a7"/>
              <w:jc w:val="both"/>
              <w:rPr>
                <w:rFonts w:ascii="Times New Roman" w:hAnsi="Times New Roman" w:cs="Times New Roman"/>
                <w:sz w:val="28"/>
                <w:szCs w:val="28"/>
                <w:lang w:eastAsia="ru-RU"/>
              </w:rPr>
            </w:pP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w:t>
            </w:r>
          </w:p>
        </w:tc>
        <w:tc>
          <w:tcPr>
            <w:tcW w:w="1352" w:type="dxa"/>
            <w:tcBorders>
              <w:top w:val="single" w:sz="4" w:space="0" w:color="auto"/>
              <w:left w:val="single" w:sz="4" w:space="0" w:color="auto"/>
              <w:bottom w:val="single" w:sz="4" w:space="0" w:color="auto"/>
              <w:right w:val="single" w:sz="4" w:space="0" w:color="auto"/>
            </w:tcBorders>
          </w:tcPr>
          <w:p w:rsidR="00D701A1" w:rsidRPr="00D701A1" w:rsidRDefault="00D701A1" w:rsidP="00D701A1">
            <w:pPr>
              <w:pStyle w:val="a7"/>
              <w:jc w:val="both"/>
              <w:rPr>
                <w:rFonts w:ascii="Times New Roman" w:hAnsi="Times New Roman" w:cs="Times New Roman"/>
                <w:sz w:val="28"/>
                <w:szCs w:val="28"/>
                <w:lang w:eastAsia="ru-RU"/>
              </w:rPr>
            </w:pPr>
          </w:p>
          <w:p w:rsidR="00D701A1" w:rsidRPr="00D701A1" w:rsidRDefault="00447248" w:rsidP="00D701A1">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12</w:t>
            </w:r>
          </w:p>
        </w:tc>
        <w:tc>
          <w:tcPr>
            <w:tcW w:w="1003" w:type="dxa"/>
            <w:tcBorders>
              <w:top w:val="single" w:sz="4" w:space="0" w:color="auto"/>
              <w:left w:val="single" w:sz="4" w:space="0" w:color="auto"/>
              <w:bottom w:val="single" w:sz="4" w:space="0" w:color="auto"/>
              <w:right w:val="single" w:sz="4" w:space="0" w:color="auto"/>
            </w:tcBorders>
          </w:tcPr>
          <w:p w:rsidR="00D701A1" w:rsidRPr="00D701A1" w:rsidRDefault="00D701A1" w:rsidP="00D701A1">
            <w:pPr>
              <w:pStyle w:val="a7"/>
              <w:jc w:val="both"/>
              <w:rPr>
                <w:rFonts w:ascii="Times New Roman" w:hAnsi="Times New Roman" w:cs="Times New Roman"/>
                <w:sz w:val="28"/>
                <w:szCs w:val="28"/>
                <w:lang w:eastAsia="ru-RU"/>
              </w:rPr>
            </w:pPr>
          </w:p>
          <w:p w:rsidR="00D701A1" w:rsidRPr="00D701A1" w:rsidRDefault="00447248" w:rsidP="00D701A1">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12</w:t>
            </w:r>
          </w:p>
        </w:tc>
      </w:tr>
      <w:tr w:rsidR="00D701A1" w:rsidRPr="00D701A1" w:rsidTr="00D701A1">
        <w:tc>
          <w:tcPr>
            <w:tcW w:w="648" w:type="dxa"/>
            <w:tcBorders>
              <w:top w:val="single" w:sz="4" w:space="0" w:color="auto"/>
              <w:left w:val="single" w:sz="4" w:space="0" w:color="auto"/>
              <w:bottom w:val="single" w:sz="4" w:space="0" w:color="auto"/>
              <w:right w:val="single" w:sz="4" w:space="0" w:color="auto"/>
            </w:tcBorders>
          </w:tcPr>
          <w:p w:rsidR="00D701A1" w:rsidRPr="00D701A1" w:rsidRDefault="00D701A1" w:rsidP="00D701A1">
            <w:pPr>
              <w:pStyle w:val="a7"/>
              <w:jc w:val="both"/>
              <w:rPr>
                <w:rFonts w:ascii="Times New Roman" w:hAnsi="Times New Roman" w:cs="Times New Roman"/>
                <w:sz w:val="28"/>
                <w:szCs w:val="28"/>
                <w:lang w:eastAsia="ru-RU"/>
              </w:rPr>
            </w:pPr>
          </w:p>
        </w:tc>
        <w:tc>
          <w:tcPr>
            <w:tcW w:w="5220"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ИТОГО:</w:t>
            </w:r>
          </w:p>
        </w:tc>
        <w:tc>
          <w:tcPr>
            <w:tcW w:w="1348" w:type="dxa"/>
            <w:tcBorders>
              <w:top w:val="single" w:sz="4" w:space="0" w:color="auto"/>
              <w:left w:val="single" w:sz="4" w:space="0" w:color="auto"/>
              <w:bottom w:val="single" w:sz="4" w:space="0" w:color="auto"/>
              <w:right w:val="single" w:sz="4" w:space="0" w:color="auto"/>
            </w:tcBorders>
            <w:hideMark/>
          </w:tcPr>
          <w:p w:rsidR="00D701A1" w:rsidRPr="00D701A1" w:rsidRDefault="001C7993" w:rsidP="00D701A1">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9</w:t>
            </w:r>
          </w:p>
        </w:tc>
        <w:tc>
          <w:tcPr>
            <w:tcW w:w="1352" w:type="dxa"/>
            <w:tcBorders>
              <w:top w:val="single" w:sz="4" w:space="0" w:color="auto"/>
              <w:left w:val="single" w:sz="4" w:space="0" w:color="auto"/>
              <w:bottom w:val="single" w:sz="4" w:space="0" w:color="auto"/>
              <w:right w:val="single" w:sz="4" w:space="0" w:color="auto"/>
            </w:tcBorders>
            <w:hideMark/>
          </w:tcPr>
          <w:p w:rsidR="00D701A1" w:rsidRPr="00D701A1" w:rsidRDefault="00447248" w:rsidP="00D701A1">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63</w:t>
            </w:r>
          </w:p>
        </w:tc>
        <w:tc>
          <w:tcPr>
            <w:tcW w:w="1003" w:type="dxa"/>
            <w:tcBorders>
              <w:top w:val="single" w:sz="4" w:space="0" w:color="auto"/>
              <w:left w:val="single" w:sz="4" w:space="0" w:color="auto"/>
              <w:bottom w:val="single" w:sz="4" w:space="0" w:color="auto"/>
              <w:right w:val="single" w:sz="4" w:space="0" w:color="auto"/>
            </w:tcBorders>
            <w:hideMark/>
          </w:tcPr>
          <w:p w:rsidR="00D701A1" w:rsidRPr="00D701A1" w:rsidRDefault="00447248" w:rsidP="00D701A1">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72</w:t>
            </w:r>
          </w:p>
        </w:tc>
      </w:tr>
    </w:tbl>
    <w:p w:rsidR="00D701A1" w:rsidRPr="00D701A1" w:rsidRDefault="00D701A1" w:rsidP="00D701A1">
      <w:pPr>
        <w:pStyle w:val="a7"/>
        <w:jc w:val="both"/>
        <w:rPr>
          <w:rFonts w:ascii="Times New Roman" w:hAnsi="Times New Roman" w:cs="Times New Roman"/>
          <w:sz w:val="28"/>
          <w:szCs w:val="28"/>
          <w:lang w:eastAsia="ru-RU"/>
        </w:rPr>
      </w:pPr>
    </w:p>
    <w:p w:rsidR="00D701A1" w:rsidRPr="008711AF" w:rsidRDefault="00D701A1" w:rsidP="00D701A1">
      <w:pPr>
        <w:pStyle w:val="a7"/>
        <w:jc w:val="both"/>
        <w:rPr>
          <w:rFonts w:ascii="Times New Roman" w:hAnsi="Times New Roman" w:cs="Times New Roman"/>
          <w:b/>
          <w:sz w:val="28"/>
          <w:szCs w:val="28"/>
          <w:lang w:eastAsia="ru-RU"/>
        </w:rPr>
      </w:pPr>
      <w:r w:rsidRPr="008711AF">
        <w:rPr>
          <w:rFonts w:ascii="Times New Roman" w:hAnsi="Times New Roman" w:cs="Times New Roman"/>
          <w:b/>
          <w:sz w:val="28"/>
          <w:szCs w:val="28"/>
          <w:lang w:eastAsia="ru-RU"/>
        </w:rPr>
        <w:t>СОДЕРЖАНИЕ КУРСА</w:t>
      </w:r>
      <w:r w:rsidR="003243A1">
        <w:rPr>
          <w:rFonts w:ascii="Times New Roman" w:hAnsi="Times New Roman" w:cs="Times New Roman"/>
          <w:b/>
          <w:sz w:val="28"/>
          <w:szCs w:val="28"/>
          <w:lang w:eastAsia="ru-RU"/>
        </w:rPr>
        <w:t xml:space="preserve"> ПЕРВОГО ГОДА ОБУЧЕНИЯ (3-4 года)</w:t>
      </w:r>
    </w:p>
    <w:p w:rsidR="00D701A1" w:rsidRPr="00702317" w:rsidRDefault="00D701A1" w:rsidP="00D701A1">
      <w:pPr>
        <w:pStyle w:val="a7"/>
        <w:jc w:val="both"/>
        <w:rPr>
          <w:rFonts w:ascii="Times New Roman" w:hAnsi="Times New Roman" w:cs="Times New Roman"/>
          <w:sz w:val="28"/>
          <w:szCs w:val="28"/>
          <w:lang w:eastAsia="ru-RU"/>
        </w:rPr>
      </w:pPr>
      <w:r w:rsidRPr="00702317">
        <w:rPr>
          <w:rFonts w:ascii="Times New Roman" w:hAnsi="Times New Roman" w:cs="Times New Roman"/>
          <w:sz w:val="28"/>
          <w:szCs w:val="28"/>
          <w:lang w:eastAsia="ru-RU"/>
        </w:rPr>
        <w:t xml:space="preserve">Вводное занятие: </w:t>
      </w:r>
    </w:p>
    <w:p w:rsid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Знакомство с залом, рассказ о правилах поведения на занятиях, начальная диагностика на элементарных заданиях.</w:t>
      </w:r>
    </w:p>
    <w:p w:rsidR="003243A1" w:rsidRPr="00D701A1" w:rsidRDefault="003243A1" w:rsidP="00D701A1">
      <w:pPr>
        <w:pStyle w:val="a7"/>
        <w:jc w:val="both"/>
        <w:rPr>
          <w:rFonts w:ascii="Times New Roman" w:hAnsi="Times New Roman" w:cs="Times New Roman"/>
          <w:sz w:val="28"/>
          <w:szCs w:val="28"/>
          <w:lang w:eastAsia="ru-RU"/>
        </w:rPr>
      </w:pPr>
    </w:p>
    <w:p w:rsidR="00D701A1" w:rsidRPr="00702317" w:rsidRDefault="00D701A1" w:rsidP="00D701A1">
      <w:pPr>
        <w:pStyle w:val="a7"/>
        <w:jc w:val="both"/>
        <w:rPr>
          <w:rFonts w:ascii="Times New Roman" w:hAnsi="Times New Roman" w:cs="Times New Roman"/>
          <w:b/>
          <w:sz w:val="28"/>
          <w:szCs w:val="28"/>
          <w:lang w:eastAsia="ru-RU"/>
        </w:rPr>
      </w:pPr>
      <w:bookmarkStart w:id="1" w:name="_Toc196897057"/>
      <w:bookmarkStart w:id="2" w:name="_Toc196896974"/>
      <w:bookmarkStart w:id="3" w:name="_Toc193782103"/>
      <w:bookmarkStart w:id="4" w:name="_Toc193782067"/>
      <w:r w:rsidRPr="00702317">
        <w:rPr>
          <w:rFonts w:ascii="Times New Roman" w:hAnsi="Times New Roman" w:cs="Times New Roman"/>
          <w:b/>
          <w:sz w:val="28"/>
          <w:szCs w:val="28"/>
          <w:lang w:eastAsia="ru-RU"/>
        </w:rPr>
        <w:t>ТЕМА «Ее Величество Музыка!»</w:t>
      </w:r>
      <w:bookmarkEnd w:id="1"/>
      <w:bookmarkEnd w:id="2"/>
      <w:bookmarkEnd w:id="3"/>
      <w:bookmarkEnd w:id="4"/>
      <w:r w:rsidRPr="00702317">
        <w:rPr>
          <w:rFonts w:ascii="Times New Roman" w:hAnsi="Times New Roman" w:cs="Times New Roman"/>
          <w:b/>
          <w:sz w:val="28"/>
          <w:szCs w:val="28"/>
          <w:lang w:eastAsia="ru-RU"/>
        </w:rPr>
        <w:t xml:space="preserve"> (Ознакомление с элементарными музыкальными понятиями)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Задачи: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Воспитывать у детей умение слушать музыку.</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Учить воспринимать и оценивать музыку.</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xml:space="preserve">Развивать умение </w:t>
      </w:r>
      <w:r w:rsidR="00C02FBA" w:rsidRPr="00D701A1">
        <w:rPr>
          <w:rFonts w:ascii="Times New Roman" w:hAnsi="Times New Roman" w:cs="Times New Roman"/>
          <w:sz w:val="28"/>
          <w:szCs w:val="28"/>
          <w:lang w:eastAsia="ru-RU"/>
        </w:rPr>
        <w:t>организовать свои</w:t>
      </w:r>
      <w:r w:rsidRPr="00D701A1">
        <w:rPr>
          <w:rFonts w:ascii="Times New Roman" w:hAnsi="Times New Roman" w:cs="Times New Roman"/>
          <w:sz w:val="28"/>
          <w:szCs w:val="28"/>
          <w:lang w:eastAsia="ru-RU"/>
        </w:rPr>
        <w:t xml:space="preserve"> действия под музыку.</w:t>
      </w:r>
    </w:p>
    <w:p w:rsidR="00D701A1" w:rsidRPr="00D701A1" w:rsidRDefault="00D701A1" w:rsidP="00D701A1">
      <w:pPr>
        <w:pStyle w:val="a7"/>
        <w:jc w:val="both"/>
        <w:rPr>
          <w:rFonts w:ascii="Times New Roman" w:hAnsi="Times New Roman" w:cs="Times New Roman"/>
          <w:sz w:val="28"/>
          <w:szCs w:val="28"/>
          <w:u w:val="single"/>
          <w:lang w:eastAsia="ru-RU"/>
        </w:rPr>
      </w:pPr>
      <w:bookmarkStart w:id="5" w:name="_Toc196897058"/>
      <w:bookmarkStart w:id="6" w:name="_Toc196896975"/>
      <w:bookmarkStart w:id="7" w:name="_Toc193782104"/>
      <w:bookmarkStart w:id="8" w:name="_Toc193782068"/>
      <w:r w:rsidRPr="00D701A1">
        <w:rPr>
          <w:rFonts w:ascii="Times New Roman" w:hAnsi="Times New Roman" w:cs="Times New Roman"/>
          <w:sz w:val="28"/>
          <w:szCs w:val="28"/>
          <w:u w:val="single"/>
          <w:lang w:eastAsia="ru-RU"/>
        </w:rPr>
        <w:t>Содержание:</w:t>
      </w:r>
      <w:bookmarkEnd w:id="5"/>
      <w:bookmarkEnd w:id="6"/>
      <w:bookmarkEnd w:id="7"/>
      <w:bookmarkEnd w:id="8"/>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xml:space="preserve">Характер музыкального произведения. </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Узнавание знакомых плясовых, маршевых мелодий, народных и детских песен, пьес изобразительного характера и выражение этого в эмоциях, движениях: «Зайка», «Птички», «</w:t>
      </w:r>
      <w:proofErr w:type="spellStart"/>
      <w:r w:rsidRPr="00D701A1">
        <w:rPr>
          <w:rFonts w:ascii="Times New Roman" w:hAnsi="Times New Roman" w:cs="Times New Roman"/>
          <w:sz w:val="28"/>
          <w:szCs w:val="28"/>
          <w:lang w:eastAsia="ru-RU"/>
        </w:rPr>
        <w:t>Мишенька</w:t>
      </w:r>
      <w:proofErr w:type="spellEnd"/>
      <w:r w:rsidRPr="00D701A1">
        <w:rPr>
          <w:rFonts w:ascii="Times New Roman" w:hAnsi="Times New Roman" w:cs="Times New Roman"/>
          <w:sz w:val="28"/>
          <w:szCs w:val="28"/>
          <w:lang w:eastAsia="ru-RU"/>
        </w:rPr>
        <w:t>-медведь», «Барабан», «Лошадки»</w:t>
      </w:r>
    </w:p>
    <w:p w:rsidR="00D701A1" w:rsidRPr="00D701A1" w:rsidRDefault="00C02FBA"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Творческое задание</w:t>
      </w:r>
      <w:r w:rsidR="00D701A1" w:rsidRPr="00D701A1">
        <w:rPr>
          <w:rFonts w:ascii="Times New Roman" w:hAnsi="Times New Roman" w:cs="Times New Roman"/>
          <w:sz w:val="28"/>
          <w:szCs w:val="28"/>
          <w:lang w:eastAsia="ru-RU"/>
        </w:rPr>
        <w:t xml:space="preserve">: импровизация   </w:t>
      </w:r>
      <w:r w:rsidRPr="00D701A1">
        <w:rPr>
          <w:rFonts w:ascii="Times New Roman" w:hAnsi="Times New Roman" w:cs="Times New Roman"/>
          <w:sz w:val="28"/>
          <w:szCs w:val="28"/>
          <w:lang w:eastAsia="ru-RU"/>
        </w:rPr>
        <w:t>под заданные</w:t>
      </w:r>
      <w:r w:rsidR="00D701A1" w:rsidRPr="00D701A1">
        <w:rPr>
          <w:rFonts w:ascii="Times New Roman" w:hAnsi="Times New Roman" w:cs="Times New Roman"/>
          <w:sz w:val="28"/>
          <w:szCs w:val="28"/>
          <w:lang w:eastAsia="ru-RU"/>
        </w:rPr>
        <w:t xml:space="preserve"> мелодии: веселую и грустную: «Веселый и грустный зайка», «Чебурашка».</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xml:space="preserve">Создание   заданного   </w:t>
      </w:r>
      <w:r w:rsidR="00C02FBA" w:rsidRPr="00D701A1">
        <w:rPr>
          <w:rFonts w:ascii="Times New Roman" w:hAnsi="Times New Roman" w:cs="Times New Roman"/>
          <w:sz w:val="28"/>
          <w:szCs w:val="28"/>
          <w:lang w:eastAsia="ru-RU"/>
        </w:rPr>
        <w:t>образа: воробей</w:t>
      </w:r>
      <w:r w:rsidRPr="00D701A1">
        <w:rPr>
          <w:rFonts w:ascii="Times New Roman" w:hAnsi="Times New Roman" w:cs="Times New Roman"/>
          <w:sz w:val="28"/>
          <w:szCs w:val="28"/>
          <w:lang w:eastAsia="ru-RU"/>
        </w:rPr>
        <w:t xml:space="preserve">   весело   перелетает   с   ветки   на ветку, раненый воробей, котик заболел, котик играет, игры «Жуки и бабочки», «Большая птица и маленькие птички»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lastRenderedPageBreak/>
        <w:t xml:space="preserve">Темпы      </w:t>
      </w:r>
      <w:r w:rsidR="00C02FBA">
        <w:rPr>
          <w:rFonts w:ascii="Times New Roman" w:hAnsi="Times New Roman" w:cs="Times New Roman"/>
          <w:sz w:val="28"/>
          <w:szCs w:val="28"/>
          <w:lang w:eastAsia="ru-RU"/>
        </w:rPr>
        <w:t xml:space="preserve">музыкальных      произведений </w:t>
      </w:r>
      <w:r w:rsidR="00C02FBA" w:rsidRPr="00D701A1">
        <w:rPr>
          <w:rFonts w:ascii="Times New Roman" w:hAnsi="Times New Roman" w:cs="Times New Roman"/>
          <w:sz w:val="28"/>
          <w:szCs w:val="28"/>
          <w:lang w:eastAsia="ru-RU"/>
        </w:rPr>
        <w:t>(</w:t>
      </w:r>
      <w:r w:rsidR="00C02FBA">
        <w:rPr>
          <w:rFonts w:ascii="Times New Roman" w:hAnsi="Times New Roman" w:cs="Times New Roman"/>
          <w:sz w:val="28"/>
          <w:szCs w:val="28"/>
          <w:lang w:eastAsia="ru-RU"/>
        </w:rPr>
        <w:t xml:space="preserve">быстрый, </w:t>
      </w:r>
      <w:r w:rsidRPr="00D701A1">
        <w:rPr>
          <w:rFonts w:ascii="Times New Roman" w:hAnsi="Times New Roman" w:cs="Times New Roman"/>
          <w:sz w:val="28"/>
          <w:szCs w:val="28"/>
          <w:lang w:eastAsia="ru-RU"/>
        </w:rPr>
        <w:t>медленный).</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Слушая музыку, определить ее темп (в движении).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Творческое задание: изобразить зайку, мышку, лисичку, медведя</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Исполнить движение «Пружинка» в соответствии с заданными различными темпами.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Динамические оттенки (громко, тихо)</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Слушая музыку, определить динамические оттенки (в движении).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Творческое задание: изобразить хлопками (или пальчиками) дождь стучит по крышам (громко); дождь моросит (тихо).</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Игра «Тихо и громко».</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Ритмический рисунок.</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Воспроизведение хлопками и притопыванием простого ритмического рисунка (быстро и медленно)</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Комбинация с хлопками: перед собой, по коленям, над головой, по бедрам.</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Строение музыкального произведения (вступление, часть).</w:t>
      </w:r>
    </w:p>
    <w:p w:rsidR="00D701A1" w:rsidRPr="00D701A1" w:rsidRDefault="00C02FBA"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Учить детей</w:t>
      </w:r>
      <w:r w:rsidR="00D701A1" w:rsidRPr="00D701A1">
        <w:rPr>
          <w:rFonts w:ascii="Times New Roman" w:hAnsi="Times New Roman" w:cs="Times New Roman"/>
          <w:sz w:val="28"/>
          <w:szCs w:val="28"/>
          <w:lang w:eastAsia="ru-RU"/>
        </w:rPr>
        <w:t xml:space="preserve">   менять   движение   в   соответствии   с двухчастной формой музыкального произведения.</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Игра «Побегаем, походим».</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На примере изучаемых танцевальных этюдов учить самостоятельно   начинать движение после вступления.</w:t>
      </w:r>
    </w:p>
    <w:p w:rsidR="00D701A1" w:rsidRPr="00D701A1" w:rsidRDefault="00D701A1" w:rsidP="00D701A1">
      <w:pPr>
        <w:pStyle w:val="a7"/>
        <w:jc w:val="both"/>
        <w:rPr>
          <w:rFonts w:ascii="Times New Roman" w:hAnsi="Times New Roman" w:cs="Times New Roman"/>
          <w:sz w:val="28"/>
          <w:szCs w:val="28"/>
          <w:lang w:eastAsia="ru-RU"/>
        </w:rPr>
      </w:pPr>
    </w:p>
    <w:p w:rsidR="00D701A1" w:rsidRPr="00702317" w:rsidRDefault="00D701A1" w:rsidP="00D701A1">
      <w:pPr>
        <w:pStyle w:val="a7"/>
        <w:jc w:val="both"/>
        <w:rPr>
          <w:rFonts w:ascii="Times New Roman" w:hAnsi="Times New Roman" w:cs="Times New Roman"/>
          <w:b/>
          <w:sz w:val="28"/>
          <w:szCs w:val="28"/>
          <w:lang w:eastAsia="ru-RU"/>
        </w:rPr>
      </w:pPr>
      <w:r w:rsidRPr="00702317">
        <w:rPr>
          <w:rFonts w:ascii="Times New Roman" w:hAnsi="Times New Roman" w:cs="Times New Roman"/>
          <w:b/>
          <w:sz w:val="28"/>
          <w:szCs w:val="28"/>
          <w:lang w:eastAsia="ru-RU"/>
        </w:rPr>
        <w:t>ТЕМА «Играя, танцуем» (Комплекс упражнений игровой ритмики)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Задачи: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Развивать внимание</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Развивать координацию движений</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xml:space="preserve">Развивать зрительную </w:t>
      </w:r>
      <w:r w:rsidR="00C02FBA" w:rsidRPr="00D701A1">
        <w:rPr>
          <w:rFonts w:ascii="Times New Roman" w:hAnsi="Times New Roman" w:cs="Times New Roman"/>
          <w:sz w:val="28"/>
          <w:szCs w:val="28"/>
          <w:lang w:eastAsia="ru-RU"/>
        </w:rPr>
        <w:t>и слуховую</w:t>
      </w:r>
      <w:r w:rsidRPr="00D701A1">
        <w:rPr>
          <w:rFonts w:ascii="Times New Roman" w:hAnsi="Times New Roman" w:cs="Times New Roman"/>
          <w:sz w:val="28"/>
          <w:szCs w:val="28"/>
          <w:lang w:eastAsia="ru-RU"/>
        </w:rPr>
        <w:t xml:space="preserve"> память</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xml:space="preserve">Подготовить </w:t>
      </w:r>
      <w:r w:rsidR="00C02FBA" w:rsidRPr="00D701A1">
        <w:rPr>
          <w:rFonts w:ascii="Times New Roman" w:hAnsi="Times New Roman" w:cs="Times New Roman"/>
          <w:sz w:val="28"/>
          <w:szCs w:val="28"/>
          <w:lang w:eastAsia="ru-RU"/>
        </w:rPr>
        <w:t>детей к</w:t>
      </w:r>
      <w:r w:rsidRPr="00D701A1">
        <w:rPr>
          <w:rFonts w:ascii="Times New Roman" w:hAnsi="Times New Roman" w:cs="Times New Roman"/>
          <w:sz w:val="28"/>
          <w:szCs w:val="28"/>
          <w:lang w:eastAsia="ru-RU"/>
        </w:rPr>
        <w:t xml:space="preserve"> исполнению более сложных элементов</w:t>
      </w:r>
    </w:p>
    <w:p w:rsidR="00D701A1" w:rsidRPr="00D701A1" w:rsidRDefault="00D701A1" w:rsidP="00D701A1">
      <w:pPr>
        <w:pStyle w:val="a7"/>
        <w:jc w:val="both"/>
        <w:rPr>
          <w:rFonts w:ascii="Times New Roman" w:hAnsi="Times New Roman" w:cs="Times New Roman"/>
          <w:sz w:val="28"/>
          <w:szCs w:val="28"/>
          <w:u w:val="single"/>
          <w:lang w:eastAsia="ru-RU"/>
        </w:rPr>
      </w:pPr>
      <w:bookmarkStart w:id="9" w:name="_Toc196897059"/>
      <w:bookmarkStart w:id="10" w:name="_Toc196896976"/>
      <w:bookmarkStart w:id="11" w:name="_Toc193782105"/>
      <w:bookmarkStart w:id="12" w:name="_Toc193782069"/>
      <w:r w:rsidRPr="00D701A1">
        <w:rPr>
          <w:rFonts w:ascii="Times New Roman" w:hAnsi="Times New Roman" w:cs="Times New Roman"/>
          <w:sz w:val="28"/>
          <w:szCs w:val="28"/>
          <w:u w:val="single"/>
          <w:lang w:eastAsia="ru-RU"/>
        </w:rPr>
        <w:t>Содержание:</w:t>
      </w:r>
      <w:bookmarkEnd w:id="9"/>
      <w:bookmarkEnd w:id="10"/>
      <w:bookmarkEnd w:id="11"/>
      <w:bookmarkEnd w:id="12"/>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Комплексы игровой ритмики «Мы пойдем сегодня в лес, полный сказочных чудес», «Веселые путешественники», «Лошадка», «Чебурашка», «Плюшевый медвежонок».</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Движения рук («Путаница», «Догонялочки», «Жадина»).</w:t>
      </w:r>
    </w:p>
    <w:p w:rsid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Движения ног («</w:t>
      </w:r>
      <w:proofErr w:type="spellStart"/>
      <w:r w:rsidRPr="00D701A1">
        <w:rPr>
          <w:rFonts w:ascii="Times New Roman" w:hAnsi="Times New Roman" w:cs="Times New Roman"/>
          <w:sz w:val="28"/>
          <w:szCs w:val="28"/>
          <w:lang w:eastAsia="ru-RU"/>
        </w:rPr>
        <w:t>Топо</w:t>
      </w:r>
      <w:r w:rsidR="003243A1">
        <w:rPr>
          <w:rFonts w:ascii="Times New Roman" w:hAnsi="Times New Roman" w:cs="Times New Roman"/>
          <w:sz w:val="28"/>
          <w:szCs w:val="28"/>
          <w:lang w:eastAsia="ru-RU"/>
        </w:rPr>
        <w:t>тушки</w:t>
      </w:r>
      <w:proofErr w:type="spellEnd"/>
      <w:r w:rsidR="003243A1">
        <w:rPr>
          <w:rFonts w:ascii="Times New Roman" w:hAnsi="Times New Roman" w:cs="Times New Roman"/>
          <w:sz w:val="28"/>
          <w:szCs w:val="28"/>
          <w:lang w:eastAsia="ru-RU"/>
        </w:rPr>
        <w:t>», «Переходим через лужу»)</w:t>
      </w:r>
    </w:p>
    <w:p w:rsidR="003243A1" w:rsidRPr="00D701A1" w:rsidRDefault="003243A1" w:rsidP="00D701A1">
      <w:pPr>
        <w:pStyle w:val="a7"/>
        <w:jc w:val="both"/>
        <w:rPr>
          <w:rFonts w:ascii="Times New Roman" w:hAnsi="Times New Roman" w:cs="Times New Roman"/>
          <w:sz w:val="28"/>
          <w:szCs w:val="28"/>
          <w:lang w:eastAsia="ru-RU"/>
        </w:rPr>
      </w:pPr>
    </w:p>
    <w:p w:rsidR="00D701A1" w:rsidRPr="00702317" w:rsidRDefault="00D701A1" w:rsidP="00D701A1">
      <w:pPr>
        <w:pStyle w:val="a7"/>
        <w:jc w:val="both"/>
        <w:rPr>
          <w:rFonts w:ascii="Times New Roman" w:hAnsi="Times New Roman" w:cs="Times New Roman"/>
          <w:b/>
          <w:sz w:val="28"/>
          <w:szCs w:val="28"/>
          <w:lang w:eastAsia="ru-RU"/>
        </w:rPr>
      </w:pPr>
      <w:bookmarkStart w:id="13" w:name="_Toc196897060"/>
      <w:bookmarkStart w:id="14" w:name="_Toc196896977"/>
      <w:bookmarkStart w:id="15" w:name="_Toc193782106"/>
      <w:bookmarkStart w:id="16" w:name="_Toc193782070"/>
      <w:r w:rsidRPr="00702317">
        <w:rPr>
          <w:rFonts w:ascii="Times New Roman" w:hAnsi="Times New Roman" w:cs="Times New Roman"/>
          <w:b/>
          <w:sz w:val="28"/>
          <w:szCs w:val="28"/>
          <w:lang w:eastAsia="ru-RU"/>
        </w:rPr>
        <w:t xml:space="preserve">ТЕМА «Игровой </w:t>
      </w:r>
      <w:proofErr w:type="spellStart"/>
      <w:r w:rsidRPr="00702317">
        <w:rPr>
          <w:rFonts w:ascii="Times New Roman" w:hAnsi="Times New Roman" w:cs="Times New Roman"/>
          <w:b/>
          <w:sz w:val="28"/>
          <w:szCs w:val="28"/>
          <w:lang w:eastAsia="ru-RU"/>
        </w:rPr>
        <w:t>стретчинг</w:t>
      </w:r>
      <w:proofErr w:type="spellEnd"/>
      <w:r w:rsidRPr="00702317">
        <w:rPr>
          <w:rFonts w:ascii="Times New Roman" w:hAnsi="Times New Roman" w:cs="Times New Roman"/>
          <w:b/>
          <w:sz w:val="28"/>
          <w:szCs w:val="28"/>
          <w:lang w:eastAsia="ru-RU"/>
        </w:rPr>
        <w:t>»</w:t>
      </w:r>
      <w:bookmarkEnd w:id="13"/>
      <w:bookmarkEnd w:id="14"/>
      <w:bookmarkEnd w:id="15"/>
      <w:bookmarkEnd w:id="16"/>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Задачи: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Развивать и тренировать суставно-связочный аппарат</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Улучшать эластичность мышц и связок</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Развивать ловкость, силу, апломб (устойчивость), вестибулярный аппарат</w:t>
      </w:r>
    </w:p>
    <w:p w:rsidR="00D701A1" w:rsidRPr="00D701A1" w:rsidRDefault="00D701A1" w:rsidP="00D701A1">
      <w:pPr>
        <w:pStyle w:val="a7"/>
        <w:jc w:val="both"/>
        <w:rPr>
          <w:rFonts w:ascii="Times New Roman" w:hAnsi="Times New Roman" w:cs="Times New Roman"/>
          <w:sz w:val="28"/>
          <w:szCs w:val="28"/>
          <w:u w:val="single"/>
          <w:lang w:eastAsia="ru-RU"/>
        </w:rPr>
      </w:pPr>
      <w:bookmarkStart w:id="17" w:name="_Toc196897061"/>
      <w:bookmarkStart w:id="18" w:name="_Toc196896978"/>
      <w:bookmarkStart w:id="19" w:name="_Toc193782107"/>
      <w:bookmarkStart w:id="20" w:name="_Toc193782071"/>
      <w:r w:rsidRPr="00D701A1">
        <w:rPr>
          <w:rFonts w:ascii="Times New Roman" w:hAnsi="Times New Roman" w:cs="Times New Roman"/>
          <w:sz w:val="28"/>
          <w:szCs w:val="28"/>
          <w:u w:val="single"/>
          <w:lang w:eastAsia="ru-RU"/>
        </w:rPr>
        <w:t>Содержание:</w:t>
      </w:r>
      <w:bookmarkEnd w:id="17"/>
      <w:bookmarkEnd w:id="18"/>
      <w:bookmarkEnd w:id="19"/>
      <w:bookmarkEnd w:id="20"/>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xml:space="preserve">Упражнения на укрепление мышц спины и брюшного пресса путем прогиба </w:t>
      </w:r>
      <w:r w:rsidR="00C02FBA" w:rsidRPr="00D701A1">
        <w:rPr>
          <w:rFonts w:ascii="Times New Roman" w:hAnsi="Times New Roman" w:cs="Times New Roman"/>
          <w:sz w:val="28"/>
          <w:szCs w:val="28"/>
          <w:lang w:eastAsia="ru-RU"/>
        </w:rPr>
        <w:t>назад: «</w:t>
      </w:r>
      <w:r w:rsidRPr="00D701A1">
        <w:rPr>
          <w:rFonts w:ascii="Times New Roman" w:hAnsi="Times New Roman" w:cs="Times New Roman"/>
          <w:sz w:val="28"/>
          <w:szCs w:val="28"/>
          <w:lang w:eastAsia="ru-RU"/>
        </w:rPr>
        <w:t>Змея», «Кошечка».</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xml:space="preserve">Упражнения на укрепление мышц спины и брюшного пресса путем наклона </w:t>
      </w:r>
      <w:r w:rsidR="00C02FBA" w:rsidRPr="00D701A1">
        <w:rPr>
          <w:rFonts w:ascii="Times New Roman" w:hAnsi="Times New Roman" w:cs="Times New Roman"/>
          <w:sz w:val="28"/>
          <w:szCs w:val="28"/>
          <w:lang w:eastAsia="ru-RU"/>
        </w:rPr>
        <w:t>вперед: «</w:t>
      </w:r>
      <w:r w:rsidRPr="00D701A1">
        <w:rPr>
          <w:rFonts w:ascii="Times New Roman" w:hAnsi="Times New Roman" w:cs="Times New Roman"/>
          <w:sz w:val="28"/>
          <w:szCs w:val="28"/>
          <w:lang w:eastAsia="ru-RU"/>
        </w:rPr>
        <w:t>Рубим дрова», «Горка», «Черепаха», «Веточка», «Гребцы».</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lastRenderedPageBreak/>
        <w:t>Упражнения на укрепление позвоночника путем поворотов туловища и наклонов его в стороны: «Морская звезда», «Месяц», «Маятник</w:t>
      </w:r>
      <w:r w:rsidR="00C02FBA" w:rsidRPr="00D701A1">
        <w:rPr>
          <w:rFonts w:ascii="Times New Roman" w:hAnsi="Times New Roman" w:cs="Times New Roman"/>
          <w:sz w:val="28"/>
          <w:szCs w:val="28"/>
          <w:lang w:eastAsia="ru-RU"/>
        </w:rPr>
        <w:t>», «</w:t>
      </w:r>
      <w:r w:rsidRPr="00D701A1">
        <w:rPr>
          <w:rFonts w:ascii="Times New Roman" w:hAnsi="Times New Roman" w:cs="Times New Roman"/>
          <w:sz w:val="28"/>
          <w:szCs w:val="28"/>
          <w:lang w:eastAsia="ru-RU"/>
        </w:rPr>
        <w:t>Лисичка», «Часики»,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Упражнения на укрепление мышц тазового пояса, бедер, ног: «Бабочка», «Елочка», «Жучок», «Зайчик», «Велосипед».</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Упражнения на укрепление и развитие стоп: «Лошадка», «Утюжок»</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Упражнения на укрепление мышц плечевого пояса: «Пчелка», «Мельница», «Ветер, ветерок»</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Упражнения на упражнения для тренировки равновесия: «Аист», «Цапля», «Петушок», «Ласточка».</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Композиция «Маленький цыпленок»</w:t>
      </w:r>
    </w:p>
    <w:p w:rsidR="00D701A1" w:rsidRPr="00D701A1" w:rsidRDefault="00D701A1" w:rsidP="00D701A1">
      <w:pPr>
        <w:pStyle w:val="a7"/>
        <w:jc w:val="both"/>
        <w:rPr>
          <w:rFonts w:ascii="Times New Roman" w:hAnsi="Times New Roman" w:cs="Times New Roman"/>
          <w:sz w:val="28"/>
          <w:szCs w:val="28"/>
          <w:lang w:eastAsia="ru-RU"/>
        </w:rPr>
      </w:pPr>
      <w:bookmarkStart w:id="21" w:name="_Toc196897062"/>
      <w:bookmarkStart w:id="22" w:name="_Toc196896979"/>
      <w:bookmarkStart w:id="23" w:name="_Toc193782108"/>
      <w:bookmarkStart w:id="24" w:name="_Toc193782072"/>
    </w:p>
    <w:p w:rsidR="00D701A1" w:rsidRPr="00702317" w:rsidRDefault="00D701A1" w:rsidP="00D701A1">
      <w:pPr>
        <w:pStyle w:val="a7"/>
        <w:jc w:val="both"/>
        <w:rPr>
          <w:rFonts w:ascii="Times New Roman" w:hAnsi="Times New Roman" w:cs="Times New Roman"/>
          <w:b/>
          <w:sz w:val="28"/>
          <w:szCs w:val="28"/>
          <w:lang w:eastAsia="ru-RU"/>
        </w:rPr>
      </w:pPr>
      <w:r w:rsidRPr="00702317">
        <w:rPr>
          <w:rFonts w:ascii="Times New Roman" w:hAnsi="Times New Roman" w:cs="Times New Roman"/>
          <w:b/>
          <w:sz w:val="28"/>
          <w:szCs w:val="28"/>
          <w:lang w:eastAsia="ru-RU"/>
        </w:rPr>
        <w:t>ТЕМА «Азбука танца»</w:t>
      </w:r>
      <w:bookmarkEnd w:id="21"/>
      <w:bookmarkEnd w:id="22"/>
      <w:bookmarkEnd w:id="23"/>
      <w:bookmarkEnd w:id="24"/>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Задачи: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Развивать мускулатуру ног, рук, спины.</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Формировать правильную осанку и координацию движений.</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Подготовить детей к изучению более сложных элементов, этюдов, танцев.</w:t>
      </w:r>
    </w:p>
    <w:p w:rsidR="00D701A1" w:rsidRPr="00D701A1" w:rsidRDefault="00D701A1" w:rsidP="00D701A1">
      <w:pPr>
        <w:pStyle w:val="a7"/>
        <w:jc w:val="both"/>
        <w:rPr>
          <w:rFonts w:ascii="Times New Roman" w:hAnsi="Times New Roman" w:cs="Times New Roman"/>
          <w:sz w:val="28"/>
          <w:szCs w:val="28"/>
          <w:u w:val="single"/>
          <w:lang w:eastAsia="ru-RU"/>
        </w:rPr>
      </w:pPr>
      <w:bookmarkStart w:id="25" w:name="_Toc196897063"/>
      <w:bookmarkStart w:id="26" w:name="_Toc196896980"/>
      <w:bookmarkStart w:id="27" w:name="_Toc193782109"/>
      <w:bookmarkStart w:id="28" w:name="_Toc193782073"/>
      <w:r w:rsidRPr="00D701A1">
        <w:rPr>
          <w:rFonts w:ascii="Times New Roman" w:hAnsi="Times New Roman" w:cs="Times New Roman"/>
          <w:sz w:val="28"/>
          <w:szCs w:val="28"/>
          <w:u w:val="single"/>
          <w:lang w:eastAsia="ru-RU"/>
        </w:rPr>
        <w:t>Содержание:</w:t>
      </w:r>
      <w:bookmarkEnd w:id="25"/>
      <w:bookmarkEnd w:id="26"/>
      <w:bookmarkEnd w:id="27"/>
      <w:bookmarkEnd w:id="28"/>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1. Ходьба:</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бодрая,</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спокойная,</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на носках,</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топающим шагом,</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ходьба на четвереньках</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2. Бег:</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легкий,</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ритмичный,</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передающий различный образ («бабочки», «птички», «ручейки»)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3. Прыжки: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на двух ногах вместе,</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с продвижением вперед,</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прямой галоп («лошадки скачут»).</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4. Постановка корпуса</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5.Позиции ног: I-я, VI-я</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6. Подготовка к изучению позиций рук (этюд «Воздушный шар»)</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7.Танцевальные положения рук:</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на поясе,</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за юбочку,</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за спиной,</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на поясе в кулачках.</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8. Танцевальные движения:</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поочередное выставление ноги на пятку,</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поочередное выставление ноги на носок,</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пружинки,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lastRenderedPageBreak/>
        <w:t>- притопывание одной ногой,</w:t>
      </w:r>
    </w:p>
    <w:p w:rsid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притопывание двумя ногами</w:t>
      </w:r>
    </w:p>
    <w:p w:rsidR="003243A1" w:rsidRPr="00D701A1" w:rsidRDefault="003243A1" w:rsidP="00D701A1">
      <w:pPr>
        <w:pStyle w:val="a7"/>
        <w:jc w:val="both"/>
        <w:rPr>
          <w:rFonts w:ascii="Times New Roman" w:hAnsi="Times New Roman" w:cs="Times New Roman"/>
          <w:sz w:val="28"/>
          <w:szCs w:val="28"/>
          <w:lang w:eastAsia="ru-RU"/>
        </w:rPr>
      </w:pPr>
    </w:p>
    <w:p w:rsidR="00D701A1" w:rsidRPr="00702317" w:rsidRDefault="00D701A1" w:rsidP="00D701A1">
      <w:pPr>
        <w:pStyle w:val="a7"/>
        <w:jc w:val="both"/>
        <w:rPr>
          <w:rFonts w:ascii="Times New Roman" w:hAnsi="Times New Roman" w:cs="Times New Roman"/>
          <w:b/>
          <w:sz w:val="28"/>
          <w:szCs w:val="28"/>
          <w:lang w:eastAsia="ru-RU"/>
        </w:rPr>
      </w:pPr>
      <w:bookmarkStart w:id="29" w:name="_Toc196897064"/>
      <w:bookmarkStart w:id="30" w:name="_Toc196896981"/>
      <w:bookmarkStart w:id="31" w:name="_Toc193782110"/>
      <w:bookmarkStart w:id="32" w:name="_Toc193782074"/>
      <w:r w:rsidRPr="00702317">
        <w:rPr>
          <w:rFonts w:ascii="Times New Roman" w:hAnsi="Times New Roman" w:cs="Times New Roman"/>
          <w:b/>
          <w:sz w:val="28"/>
          <w:szCs w:val="28"/>
          <w:lang w:eastAsia="ru-RU"/>
        </w:rPr>
        <w:t>ТЕМА «Рисунок танца»</w:t>
      </w:r>
      <w:bookmarkEnd w:id="29"/>
      <w:bookmarkEnd w:id="30"/>
      <w:bookmarkEnd w:id="31"/>
      <w:bookmarkEnd w:id="32"/>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Задачи: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Научить детей ориентироваться в пространстве.</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Научить детей соблюдать интервалы</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Самостоятельно находить свободное место в зале.</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Перестраиваться в круг</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Становиться в пары.</w:t>
      </w:r>
    </w:p>
    <w:p w:rsidR="00D701A1" w:rsidRPr="00D701A1" w:rsidRDefault="00D701A1" w:rsidP="00D701A1">
      <w:pPr>
        <w:pStyle w:val="a7"/>
        <w:jc w:val="both"/>
        <w:rPr>
          <w:rFonts w:ascii="Times New Roman" w:hAnsi="Times New Roman" w:cs="Times New Roman"/>
          <w:sz w:val="28"/>
          <w:szCs w:val="28"/>
          <w:lang w:eastAsia="ru-RU"/>
        </w:rPr>
      </w:pPr>
      <w:bookmarkStart w:id="33" w:name="_Toc196897065"/>
      <w:bookmarkStart w:id="34" w:name="_Toc196896982"/>
      <w:bookmarkStart w:id="35" w:name="_Toc193782111"/>
      <w:bookmarkStart w:id="36" w:name="_Toc193782075"/>
      <w:r w:rsidRPr="00D701A1">
        <w:rPr>
          <w:rFonts w:ascii="Times New Roman" w:hAnsi="Times New Roman" w:cs="Times New Roman"/>
          <w:sz w:val="28"/>
          <w:szCs w:val="28"/>
          <w:lang w:eastAsia="ru-RU"/>
        </w:rPr>
        <w:t>Содержание:</w:t>
      </w:r>
      <w:bookmarkEnd w:id="33"/>
      <w:bookmarkEnd w:id="34"/>
      <w:bookmarkEnd w:id="35"/>
      <w:bookmarkEnd w:id="36"/>
      <w:r w:rsidRPr="00D701A1">
        <w:rPr>
          <w:rFonts w:ascii="Times New Roman" w:hAnsi="Times New Roman" w:cs="Times New Roman"/>
          <w:sz w:val="28"/>
          <w:szCs w:val="28"/>
          <w:lang w:eastAsia="ru-RU"/>
        </w:rPr>
        <w:tab/>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Рисунок танца «Круг»:</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движения по линии танца (игра «Часы»);</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движение в круг, из круга (игра «Надувала кошка шар»).</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2. Игра «Дружно парами гуляем»</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3. Свободное размещение в зале (игра «Горошины»)</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4. Игра «Клубочек»</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5. Игра «Паровозик»</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ТЕМА «Танцевальное ассорти» (</w:t>
      </w:r>
      <w:proofErr w:type="spellStart"/>
      <w:r w:rsidRPr="00D701A1">
        <w:rPr>
          <w:rFonts w:ascii="Times New Roman" w:hAnsi="Times New Roman" w:cs="Times New Roman"/>
          <w:sz w:val="28"/>
          <w:szCs w:val="28"/>
          <w:lang w:eastAsia="ru-RU"/>
        </w:rPr>
        <w:t>репетиционно</w:t>
      </w:r>
      <w:proofErr w:type="spellEnd"/>
      <w:r w:rsidRPr="00D701A1">
        <w:rPr>
          <w:rFonts w:ascii="Times New Roman" w:hAnsi="Times New Roman" w:cs="Times New Roman"/>
          <w:sz w:val="28"/>
          <w:szCs w:val="28"/>
          <w:lang w:eastAsia="ru-RU"/>
        </w:rPr>
        <w:t>-постановочная работа)</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Задачи: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Научить детей двигаться в соответствии с музыкой.</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Развивать память, актерское мастерство.</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Готовить к концертной деятельности.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Этюды: «Ручеек и цветочки», «Пчелки и цветочки», «Снежинки-пушинки»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xml:space="preserve">Танцы: «На птичьем дворе», «Детская </w:t>
      </w:r>
      <w:proofErr w:type="spellStart"/>
      <w:r w:rsidRPr="00D701A1">
        <w:rPr>
          <w:rFonts w:ascii="Times New Roman" w:hAnsi="Times New Roman" w:cs="Times New Roman"/>
          <w:sz w:val="28"/>
          <w:szCs w:val="28"/>
          <w:lang w:eastAsia="ru-RU"/>
        </w:rPr>
        <w:t>полечка</w:t>
      </w:r>
      <w:proofErr w:type="spellEnd"/>
      <w:r w:rsidRPr="00D701A1">
        <w:rPr>
          <w:rFonts w:ascii="Times New Roman" w:hAnsi="Times New Roman" w:cs="Times New Roman"/>
          <w:sz w:val="28"/>
          <w:szCs w:val="28"/>
          <w:lang w:eastAsia="ru-RU"/>
        </w:rPr>
        <w:t>», «Приглашение».</w:t>
      </w:r>
    </w:p>
    <w:p w:rsidR="00D701A1" w:rsidRPr="00702317" w:rsidRDefault="00D701A1" w:rsidP="00D701A1">
      <w:pPr>
        <w:pStyle w:val="a7"/>
        <w:jc w:val="both"/>
        <w:rPr>
          <w:rFonts w:ascii="Times New Roman" w:hAnsi="Times New Roman" w:cs="Times New Roman"/>
          <w:b/>
          <w:sz w:val="28"/>
          <w:szCs w:val="28"/>
          <w:lang w:eastAsia="ru-RU"/>
        </w:rPr>
      </w:pPr>
    </w:p>
    <w:p w:rsidR="00D701A1" w:rsidRPr="00702317" w:rsidRDefault="003243A1" w:rsidP="00D701A1">
      <w:pPr>
        <w:pStyle w:val="a7"/>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Учебно- тематический план второго года обучения </w:t>
      </w:r>
      <w:r w:rsidR="00D701A1" w:rsidRPr="00702317">
        <w:rPr>
          <w:rFonts w:ascii="Times New Roman" w:hAnsi="Times New Roman" w:cs="Times New Roman"/>
          <w:b/>
          <w:sz w:val="28"/>
          <w:szCs w:val="28"/>
          <w:lang w:eastAsia="ru-RU"/>
        </w:rPr>
        <w:t>(4-5 лет)</w:t>
      </w:r>
    </w:p>
    <w:p w:rsidR="00D701A1" w:rsidRPr="00D701A1" w:rsidRDefault="00D701A1" w:rsidP="00D701A1">
      <w:pPr>
        <w:pStyle w:val="a7"/>
        <w:jc w:val="both"/>
        <w:rPr>
          <w:rFonts w:ascii="Times New Roman" w:hAnsi="Times New Roman" w:cs="Times New Roman"/>
          <w:sz w:val="28"/>
          <w:szCs w:val="28"/>
          <w:lang w:eastAsia="ru-RU"/>
        </w:rPr>
      </w:pP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Для детей 4-5 лет характерен направленный интерес к музыкальной и танцевальной деятельности, что проявляется в элементарных эстетических оценках. В этом возрасте у детей появляется возможность выполнять более сложные по координации движения; возрастает способность к восприятию тонких оттенков музыкального образа, средств музыкальной выразительности. Ощущение ритма проявляется в более точных и скоординированных действиях (движение под музыку, импровизация), в реакциях на смену частей музыки, в понимании пауз.</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Приоритетные задачи: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xml:space="preserve">- развитие гибкости, пластичности, мягкости движений, </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xml:space="preserve">- воспитание самостоятельности в исполнении, </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xml:space="preserve">- побуждение детей к творчеству, </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стимулирование индивидуальных проявлений детей, инициативность в танцевальной деятельности.</w:t>
      </w:r>
    </w:p>
    <w:p w:rsidR="00D701A1" w:rsidRPr="00D701A1" w:rsidRDefault="00D701A1" w:rsidP="00D701A1">
      <w:pPr>
        <w:pStyle w:val="a7"/>
        <w:jc w:val="both"/>
        <w:rPr>
          <w:rFonts w:ascii="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4"/>
        <w:gridCol w:w="5022"/>
        <w:gridCol w:w="1330"/>
        <w:gridCol w:w="1352"/>
        <w:gridCol w:w="997"/>
      </w:tblGrid>
      <w:tr w:rsidR="00D701A1" w:rsidRPr="00D701A1" w:rsidTr="00D701A1">
        <w:tc>
          <w:tcPr>
            <w:tcW w:w="648"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lastRenderedPageBreak/>
              <w:t>№ п\п</w:t>
            </w:r>
          </w:p>
        </w:tc>
        <w:tc>
          <w:tcPr>
            <w:tcW w:w="5220"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Тема</w:t>
            </w:r>
          </w:p>
        </w:tc>
        <w:tc>
          <w:tcPr>
            <w:tcW w:w="1348"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Теория</w:t>
            </w:r>
          </w:p>
        </w:tc>
        <w:tc>
          <w:tcPr>
            <w:tcW w:w="1352"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Практика</w:t>
            </w:r>
          </w:p>
        </w:tc>
        <w:tc>
          <w:tcPr>
            <w:tcW w:w="1003"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Всего</w:t>
            </w:r>
          </w:p>
        </w:tc>
      </w:tr>
      <w:tr w:rsidR="00D701A1" w:rsidRPr="00D701A1" w:rsidTr="00D701A1">
        <w:tc>
          <w:tcPr>
            <w:tcW w:w="648"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1.</w:t>
            </w:r>
          </w:p>
        </w:tc>
        <w:tc>
          <w:tcPr>
            <w:tcW w:w="5220"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Вводное</w:t>
            </w:r>
          </w:p>
        </w:tc>
        <w:tc>
          <w:tcPr>
            <w:tcW w:w="1348"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1</w:t>
            </w:r>
          </w:p>
        </w:tc>
        <w:tc>
          <w:tcPr>
            <w:tcW w:w="1352"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1</w:t>
            </w:r>
          </w:p>
        </w:tc>
      </w:tr>
      <w:tr w:rsidR="00D701A1" w:rsidRPr="00D701A1" w:rsidTr="00D701A1">
        <w:tc>
          <w:tcPr>
            <w:tcW w:w="648"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2.</w:t>
            </w:r>
          </w:p>
        </w:tc>
        <w:tc>
          <w:tcPr>
            <w:tcW w:w="5220"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Волшебное знакомство с танцем</w:t>
            </w:r>
          </w:p>
        </w:tc>
        <w:tc>
          <w:tcPr>
            <w:tcW w:w="1348"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1</w:t>
            </w:r>
          </w:p>
        </w:tc>
        <w:tc>
          <w:tcPr>
            <w:tcW w:w="1352"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1</w:t>
            </w:r>
          </w:p>
        </w:tc>
      </w:tr>
      <w:tr w:rsidR="00D701A1" w:rsidRPr="00D701A1" w:rsidTr="00D701A1">
        <w:tc>
          <w:tcPr>
            <w:tcW w:w="648"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3.</w:t>
            </w:r>
          </w:p>
        </w:tc>
        <w:tc>
          <w:tcPr>
            <w:tcW w:w="5220"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Ее Величество Музыка</w:t>
            </w:r>
          </w:p>
        </w:tc>
        <w:tc>
          <w:tcPr>
            <w:tcW w:w="1348"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2</w:t>
            </w:r>
          </w:p>
        </w:tc>
        <w:tc>
          <w:tcPr>
            <w:tcW w:w="1352" w:type="dxa"/>
            <w:tcBorders>
              <w:top w:val="single" w:sz="4" w:space="0" w:color="auto"/>
              <w:left w:val="single" w:sz="4" w:space="0" w:color="auto"/>
              <w:bottom w:val="single" w:sz="4" w:space="0" w:color="auto"/>
              <w:right w:val="single" w:sz="4" w:space="0" w:color="auto"/>
            </w:tcBorders>
            <w:hideMark/>
          </w:tcPr>
          <w:p w:rsidR="00D701A1" w:rsidRPr="00D701A1" w:rsidRDefault="00B30A52" w:rsidP="00D701A1">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5</w:t>
            </w:r>
          </w:p>
        </w:tc>
        <w:tc>
          <w:tcPr>
            <w:tcW w:w="1003" w:type="dxa"/>
            <w:tcBorders>
              <w:top w:val="single" w:sz="4" w:space="0" w:color="auto"/>
              <w:left w:val="single" w:sz="4" w:space="0" w:color="auto"/>
              <w:bottom w:val="single" w:sz="4" w:space="0" w:color="auto"/>
              <w:right w:val="single" w:sz="4" w:space="0" w:color="auto"/>
            </w:tcBorders>
            <w:hideMark/>
          </w:tcPr>
          <w:p w:rsidR="00D701A1" w:rsidRPr="00D701A1" w:rsidRDefault="00B30A52" w:rsidP="00D701A1">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7</w:t>
            </w:r>
          </w:p>
        </w:tc>
      </w:tr>
      <w:tr w:rsidR="00D701A1" w:rsidRPr="00D701A1" w:rsidTr="00D701A1">
        <w:tc>
          <w:tcPr>
            <w:tcW w:w="648"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4.</w:t>
            </w:r>
          </w:p>
        </w:tc>
        <w:tc>
          <w:tcPr>
            <w:tcW w:w="5220"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xml:space="preserve">Игровой </w:t>
            </w:r>
            <w:proofErr w:type="spellStart"/>
            <w:r w:rsidRPr="00D701A1">
              <w:rPr>
                <w:rFonts w:ascii="Times New Roman" w:hAnsi="Times New Roman" w:cs="Times New Roman"/>
                <w:sz w:val="28"/>
                <w:szCs w:val="28"/>
                <w:lang w:eastAsia="ru-RU"/>
              </w:rPr>
              <w:t>стретчинг</w:t>
            </w:r>
            <w:proofErr w:type="spellEnd"/>
          </w:p>
        </w:tc>
        <w:tc>
          <w:tcPr>
            <w:tcW w:w="1348"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1</w:t>
            </w:r>
          </w:p>
        </w:tc>
        <w:tc>
          <w:tcPr>
            <w:tcW w:w="1352" w:type="dxa"/>
            <w:tcBorders>
              <w:top w:val="single" w:sz="4" w:space="0" w:color="auto"/>
              <w:left w:val="single" w:sz="4" w:space="0" w:color="auto"/>
              <w:bottom w:val="single" w:sz="4" w:space="0" w:color="auto"/>
              <w:right w:val="single" w:sz="4" w:space="0" w:color="auto"/>
            </w:tcBorders>
            <w:hideMark/>
          </w:tcPr>
          <w:p w:rsidR="00D701A1" w:rsidRPr="00D701A1" w:rsidRDefault="00B30A52" w:rsidP="00D701A1">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6</w:t>
            </w:r>
          </w:p>
        </w:tc>
        <w:tc>
          <w:tcPr>
            <w:tcW w:w="1003" w:type="dxa"/>
            <w:tcBorders>
              <w:top w:val="single" w:sz="4" w:space="0" w:color="auto"/>
              <w:left w:val="single" w:sz="4" w:space="0" w:color="auto"/>
              <w:bottom w:val="single" w:sz="4" w:space="0" w:color="auto"/>
              <w:right w:val="single" w:sz="4" w:space="0" w:color="auto"/>
            </w:tcBorders>
            <w:hideMark/>
          </w:tcPr>
          <w:p w:rsidR="00D701A1" w:rsidRPr="00D701A1" w:rsidRDefault="00B30A52" w:rsidP="00D701A1">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7</w:t>
            </w:r>
          </w:p>
        </w:tc>
      </w:tr>
      <w:tr w:rsidR="00D701A1" w:rsidRPr="00D701A1" w:rsidTr="00D701A1">
        <w:tc>
          <w:tcPr>
            <w:tcW w:w="648"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5.</w:t>
            </w:r>
          </w:p>
        </w:tc>
        <w:tc>
          <w:tcPr>
            <w:tcW w:w="5220"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Азбука танца</w:t>
            </w:r>
          </w:p>
        </w:tc>
        <w:tc>
          <w:tcPr>
            <w:tcW w:w="1348"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1</w:t>
            </w:r>
          </w:p>
        </w:tc>
        <w:tc>
          <w:tcPr>
            <w:tcW w:w="1352" w:type="dxa"/>
            <w:tcBorders>
              <w:top w:val="single" w:sz="4" w:space="0" w:color="auto"/>
              <w:left w:val="single" w:sz="4" w:space="0" w:color="auto"/>
              <w:bottom w:val="single" w:sz="4" w:space="0" w:color="auto"/>
              <w:right w:val="single" w:sz="4" w:space="0" w:color="auto"/>
            </w:tcBorders>
            <w:hideMark/>
          </w:tcPr>
          <w:p w:rsidR="00D701A1" w:rsidRPr="00D701A1" w:rsidRDefault="00B30A52" w:rsidP="00D701A1">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16</w:t>
            </w:r>
          </w:p>
        </w:tc>
        <w:tc>
          <w:tcPr>
            <w:tcW w:w="1003" w:type="dxa"/>
            <w:tcBorders>
              <w:top w:val="single" w:sz="4" w:space="0" w:color="auto"/>
              <w:left w:val="single" w:sz="4" w:space="0" w:color="auto"/>
              <w:bottom w:val="single" w:sz="4" w:space="0" w:color="auto"/>
              <w:right w:val="single" w:sz="4" w:space="0" w:color="auto"/>
            </w:tcBorders>
            <w:hideMark/>
          </w:tcPr>
          <w:p w:rsidR="00D701A1" w:rsidRPr="00D701A1" w:rsidRDefault="00B30A52" w:rsidP="00D701A1">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17</w:t>
            </w:r>
          </w:p>
        </w:tc>
      </w:tr>
      <w:tr w:rsidR="00D701A1" w:rsidRPr="00D701A1" w:rsidTr="00D701A1">
        <w:tc>
          <w:tcPr>
            <w:tcW w:w="648"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6.</w:t>
            </w:r>
          </w:p>
        </w:tc>
        <w:tc>
          <w:tcPr>
            <w:tcW w:w="5220"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Рисунок танца</w:t>
            </w:r>
          </w:p>
        </w:tc>
        <w:tc>
          <w:tcPr>
            <w:tcW w:w="1348"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1</w:t>
            </w:r>
          </w:p>
        </w:tc>
        <w:tc>
          <w:tcPr>
            <w:tcW w:w="1352" w:type="dxa"/>
            <w:tcBorders>
              <w:top w:val="single" w:sz="4" w:space="0" w:color="auto"/>
              <w:left w:val="single" w:sz="4" w:space="0" w:color="auto"/>
              <w:bottom w:val="single" w:sz="4" w:space="0" w:color="auto"/>
              <w:right w:val="single" w:sz="4" w:space="0" w:color="auto"/>
            </w:tcBorders>
            <w:hideMark/>
          </w:tcPr>
          <w:p w:rsidR="00D701A1" w:rsidRPr="00D701A1" w:rsidRDefault="00B30A52" w:rsidP="00D701A1">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6</w:t>
            </w:r>
          </w:p>
        </w:tc>
        <w:tc>
          <w:tcPr>
            <w:tcW w:w="1003" w:type="dxa"/>
            <w:tcBorders>
              <w:top w:val="single" w:sz="4" w:space="0" w:color="auto"/>
              <w:left w:val="single" w:sz="4" w:space="0" w:color="auto"/>
              <w:bottom w:val="single" w:sz="4" w:space="0" w:color="auto"/>
              <w:right w:val="single" w:sz="4" w:space="0" w:color="auto"/>
            </w:tcBorders>
            <w:hideMark/>
          </w:tcPr>
          <w:p w:rsidR="00D701A1" w:rsidRPr="00D701A1" w:rsidRDefault="00B30A52" w:rsidP="00D701A1">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7</w:t>
            </w:r>
          </w:p>
        </w:tc>
      </w:tr>
      <w:tr w:rsidR="00D701A1" w:rsidRPr="00D701A1" w:rsidTr="00D701A1">
        <w:tc>
          <w:tcPr>
            <w:tcW w:w="648"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7.</w:t>
            </w:r>
          </w:p>
        </w:tc>
        <w:tc>
          <w:tcPr>
            <w:tcW w:w="5220"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Играя, танцуем (ритмопластика)</w:t>
            </w:r>
          </w:p>
        </w:tc>
        <w:tc>
          <w:tcPr>
            <w:tcW w:w="1348"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1</w:t>
            </w:r>
          </w:p>
        </w:tc>
        <w:tc>
          <w:tcPr>
            <w:tcW w:w="1352" w:type="dxa"/>
            <w:tcBorders>
              <w:top w:val="single" w:sz="4" w:space="0" w:color="auto"/>
              <w:left w:val="single" w:sz="4" w:space="0" w:color="auto"/>
              <w:bottom w:val="single" w:sz="4" w:space="0" w:color="auto"/>
              <w:right w:val="single" w:sz="4" w:space="0" w:color="auto"/>
            </w:tcBorders>
            <w:hideMark/>
          </w:tcPr>
          <w:p w:rsidR="00D701A1" w:rsidRPr="00D701A1" w:rsidRDefault="00B30A52" w:rsidP="00D701A1">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17</w:t>
            </w:r>
          </w:p>
        </w:tc>
        <w:tc>
          <w:tcPr>
            <w:tcW w:w="1003" w:type="dxa"/>
            <w:tcBorders>
              <w:top w:val="single" w:sz="4" w:space="0" w:color="auto"/>
              <w:left w:val="single" w:sz="4" w:space="0" w:color="auto"/>
              <w:bottom w:val="single" w:sz="4" w:space="0" w:color="auto"/>
              <w:right w:val="single" w:sz="4" w:space="0" w:color="auto"/>
            </w:tcBorders>
            <w:hideMark/>
          </w:tcPr>
          <w:p w:rsidR="00D701A1" w:rsidRPr="00D701A1" w:rsidRDefault="00B30A52" w:rsidP="00D701A1">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18</w:t>
            </w:r>
          </w:p>
        </w:tc>
      </w:tr>
      <w:tr w:rsidR="00D701A1" w:rsidRPr="00D701A1" w:rsidTr="00D701A1">
        <w:tc>
          <w:tcPr>
            <w:tcW w:w="648"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8.</w:t>
            </w:r>
          </w:p>
        </w:tc>
        <w:tc>
          <w:tcPr>
            <w:tcW w:w="5220"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Танцевальное ассорти (</w:t>
            </w:r>
            <w:proofErr w:type="spellStart"/>
            <w:r w:rsidRPr="00D701A1">
              <w:rPr>
                <w:rFonts w:ascii="Times New Roman" w:hAnsi="Times New Roman" w:cs="Times New Roman"/>
                <w:sz w:val="28"/>
                <w:szCs w:val="28"/>
                <w:lang w:eastAsia="ru-RU"/>
              </w:rPr>
              <w:t>репетиционно</w:t>
            </w:r>
            <w:proofErr w:type="spellEnd"/>
            <w:r w:rsidRPr="00D701A1">
              <w:rPr>
                <w:rFonts w:ascii="Times New Roman" w:hAnsi="Times New Roman" w:cs="Times New Roman"/>
                <w:sz w:val="28"/>
                <w:szCs w:val="28"/>
                <w:lang w:eastAsia="ru-RU"/>
              </w:rPr>
              <w:t>-постановочная работа)</w:t>
            </w:r>
          </w:p>
        </w:tc>
        <w:tc>
          <w:tcPr>
            <w:tcW w:w="1348" w:type="dxa"/>
            <w:tcBorders>
              <w:top w:val="single" w:sz="4" w:space="0" w:color="auto"/>
              <w:left w:val="single" w:sz="4" w:space="0" w:color="auto"/>
              <w:bottom w:val="single" w:sz="4" w:space="0" w:color="auto"/>
              <w:right w:val="single" w:sz="4" w:space="0" w:color="auto"/>
            </w:tcBorders>
          </w:tcPr>
          <w:p w:rsidR="00D701A1" w:rsidRPr="00D701A1" w:rsidRDefault="00D701A1" w:rsidP="00D701A1">
            <w:pPr>
              <w:pStyle w:val="a7"/>
              <w:jc w:val="both"/>
              <w:rPr>
                <w:rFonts w:ascii="Times New Roman" w:hAnsi="Times New Roman" w:cs="Times New Roman"/>
                <w:sz w:val="28"/>
                <w:szCs w:val="28"/>
                <w:lang w:eastAsia="ru-RU"/>
              </w:rPr>
            </w:pP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w:t>
            </w:r>
          </w:p>
        </w:tc>
        <w:tc>
          <w:tcPr>
            <w:tcW w:w="1352" w:type="dxa"/>
            <w:tcBorders>
              <w:top w:val="single" w:sz="4" w:space="0" w:color="auto"/>
              <w:left w:val="single" w:sz="4" w:space="0" w:color="auto"/>
              <w:bottom w:val="single" w:sz="4" w:space="0" w:color="auto"/>
              <w:right w:val="single" w:sz="4" w:space="0" w:color="auto"/>
            </w:tcBorders>
          </w:tcPr>
          <w:p w:rsidR="00D701A1" w:rsidRPr="00D701A1" w:rsidRDefault="00D701A1" w:rsidP="00D701A1">
            <w:pPr>
              <w:pStyle w:val="a7"/>
              <w:jc w:val="both"/>
              <w:rPr>
                <w:rFonts w:ascii="Times New Roman" w:hAnsi="Times New Roman" w:cs="Times New Roman"/>
                <w:sz w:val="28"/>
                <w:szCs w:val="28"/>
                <w:lang w:eastAsia="ru-RU"/>
              </w:rPr>
            </w:pPr>
          </w:p>
          <w:p w:rsidR="00D701A1" w:rsidRPr="00D701A1" w:rsidRDefault="00B30A52" w:rsidP="00D701A1">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14</w:t>
            </w:r>
          </w:p>
        </w:tc>
        <w:tc>
          <w:tcPr>
            <w:tcW w:w="1003" w:type="dxa"/>
            <w:tcBorders>
              <w:top w:val="single" w:sz="4" w:space="0" w:color="auto"/>
              <w:left w:val="single" w:sz="4" w:space="0" w:color="auto"/>
              <w:bottom w:val="single" w:sz="4" w:space="0" w:color="auto"/>
              <w:right w:val="single" w:sz="4" w:space="0" w:color="auto"/>
            </w:tcBorders>
          </w:tcPr>
          <w:p w:rsidR="00D701A1" w:rsidRPr="00D701A1" w:rsidRDefault="00D701A1" w:rsidP="00D701A1">
            <w:pPr>
              <w:pStyle w:val="a7"/>
              <w:jc w:val="both"/>
              <w:rPr>
                <w:rFonts w:ascii="Times New Roman" w:hAnsi="Times New Roman" w:cs="Times New Roman"/>
                <w:sz w:val="28"/>
                <w:szCs w:val="28"/>
                <w:lang w:eastAsia="ru-RU"/>
              </w:rPr>
            </w:pP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14</w:t>
            </w:r>
          </w:p>
        </w:tc>
      </w:tr>
      <w:tr w:rsidR="00D701A1" w:rsidRPr="00D701A1" w:rsidTr="00D701A1">
        <w:tc>
          <w:tcPr>
            <w:tcW w:w="648" w:type="dxa"/>
            <w:tcBorders>
              <w:top w:val="single" w:sz="4" w:space="0" w:color="auto"/>
              <w:left w:val="single" w:sz="4" w:space="0" w:color="auto"/>
              <w:bottom w:val="single" w:sz="4" w:space="0" w:color="auto"/>
              <w:right w:val="single" w:sz="4" w:space="0" w:color="auto"/>
            </w:tcBorders>
          </w:tcPr>
          <w:p w:rsidR="00D701A1" w:rsidRPr="00D701A1" w:rsidRDefault="00D701A1" w:rsidP="00D701A1">
            <w:pPr>
              <w:pStyle w:val="a7"/>
              <w:jc w:val="both"/>
              <w:rPr>
                <w:rFonts w:ascii="Times New Roman" w:hAnsi="Times New Roman" w:cs="Times New Roman"/>
                <w:sz w:val="28"/>
                <w:szCs w:val="28"/>
                <w:lang w:eastAsia="ru-RU"/>
              </w:rPr>
            </w:pPr>
          </w:p>
        </w:tc>
        <w:tc>
          <w:tcPr>
            <w:tcW w:w="5220"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ИТОГО:</w:t>
            </w:r>
          </w:p>
        </w:tc>
        <w:tc>
          <w:tcPr>
            <w:tcW w:w="1348"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8</w:t>
            </w:r>
          </w:p>
        </w:tc>
        <w:tc>
          <w:tcPr>
            <w:tcW w:w="1352" w:type="dxa"/>
            <w:tcBorders>
              <w:top w:val="single" w:sz="4" w:space="0" w:color="auto"/>
              <w:left w:val="single" w:sz="4" w:space="0" w:color="auto"/>
              <w:bottom w:val="single" w:sz="4" w:space="0" w:color="auto"/>
              <w:right w:val="single" w:sz="4" w:space="0" w:color="auto"/>
            </w:tcBorders>
            <w:hideMark/>
          </w:tcPr>
          <w:p w:rsidR="00D701A1" w:rsidRPr="00D701A1" w:rsidRDefault="00B30A52" w:rsidP="00D701A1">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64</w:t>
            </w:r>
          </w:p>
        </w:tc>
        <w:tc>
          <w:tcPr>
            <w:tcW w:w="1003" w:type="dxa"/>
            <w:tcBorders>
              <w:top w:val="single" w:sz="4" w:space="0" w:color="auto"/>
              <w:left w:val="single" w:sz="4" w:space="0" w:color="auto"/>
              <w:bottom w:val="single" w:sz="4" w:space="0" w:color="auto"/>
              <w:right w:val="single" w:sz="4" w:space="0" w:color="auto"/>
            </w:tcBorders>
            <w:hideMark/>
          </w:tcPr>
          <w:p w:rsidR="00D701A1" w:rsidRPr="00D701A1" w:rsidRDefault="00B30A52" w:rsidP="00D701A1">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72</w:t>
            </w:r>
          </w:p>
        </w:tc>
      </w:tr>
    </w:tbl>
    <w:p w:rsidR="00D701A1" w:rsidRPr="00D701A1" w:rsidRDefault="00D701A1" w:rsidP="00D701A1">
      <w:pPr>
        <w:pStyle w:val="a7"/>
        <w:jc w:val="both"/>
        <w:rPr>
          <w:rFonts w:ascii="Times New Roman" w:hAnsi="Times New Roman" w:cs="Times New Roman"/>
          <w:sz w:val="28"/>
          <w:szCs w:val="28"/>
          <w:lang w:eastAsia="ru-RU"/>
        </w:rPr>
      </w:pPr>
    </w:p>
    <w:p w:rsidR="003243A1" w:rsidRDefault="00D701A1" w:rsidP="00D701A1">
      <w:pPr>
        <w:pStyle w:val="a7"/>
        <w:jc w:val="both"/>
        <w:rPr>
          <w:rFonts w:ascii="Times New Roman" w:hAnsi="Times New Roman" w:cs="Times New Roman"/>
          <w:b/>
          <w:sz w:val="28"/>
          <w:szCs w:val="28"/>
          <w:lang w:eastAsia="ru-RU"/>
        </w:rPr>
      </w:pPr>
      <w:r w:rsidRPr="00702317">
        <w:rPr>
          <w:rFonts w:ascii="Times New Roman" w:hAnsi="Times New Roman" w:cs="Times New Roman"/>
          <w:b/>
          <w:sz w:val="28"/>
          <w:szCs w:val="28"/>
          <w:lang w:eastAsia="ru-RU"/>
        </w:rPr>
        <w:t>СОДЕРЖАНИЕ КУРСА</w:t>
      </w:r>
      <w:r w:rsidR="003243A1">
        <w:rPr>
          <w:rFonts w:ascii="Times New Roman" w:hAnsi="Times New Roman" w:cs="Times New Roman"/>
          <w:b/>
          <w:sz w:val="28"/>
          <w:szCs w:val="28"/>
          <w:lang w:eastAsia="ru-RU"/>
        </w:rPr>
        <w:t xml:space="preserve"> ВТОРОГО ГОДА ОБУЧЕНИЯ (4-5 лет)</w:t>
      </w:r>
    </w:p>
    <w:p w:rsidR="00D701A1" w:rsidRPr="003243A1" w:rsidRDefault="00D701A1" w:rsidP="00D701A1">
      <w:pPr>
        <w:pStyle w:val="a7"/>
        <w:jc w:val="both"/>
        <w:rPr>
          <w:rFonts w:ascii="Times New Roman" w:hAnsi="Times New Roman" w:cs="Times New Roman"/>
          <w:b/>
          <w:sz w:val="28"/>
          <w:szCs w:val="28"/>
          <w:lang w:eastAsia="ru-RU"/>
        </w:rPr>
      </w:pPr>
      <w:r w:rsidRPr="00D701A1">
        <w:rPr>
          <w:rFonts w:ascii="Times New Roman" w:hAnsi="Times New Roman" w:cs="Times New Roman"/>
          <w:sz w:val="28"/>
          <w:szCs w:val="28"/>
          <w:lang w:eastAsia="ru-RU"/>
        </w:rPr>
        <w:t xml:space="preserve">Вводное занятие: </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Знакомство с залом, рассказ о правилах поведения на занятиях, начальная диагностика на элементарных заданиях.</w:t>
      </w:r>
    </w:p>
    <w:p w:rsidR="00D701A1" w:rsidRPr="00D701A1" w:rsidRDefault="00D701A1" w:rsidP="00D701A1">
      <w:pPr>
        <w:pStyle w:val="a7"/>
        <w:jc w:val="both"/>
        <w:rPr>
          <w:rFonts w:ascii="Times New Roman" w:hAnsi="Times New Roman" w:cs="Times New Roman"/>
          <w:sz w:val="28"/>
          <w:szCs w:val="28"/>
          <w:lang w:eastAsia="ru-RU"/>
        </w:rPr>
      </w:pPr>
    </w:p>
    <w:p w:rsidR="00D701A1" w:rsidRPr="00702317" w:rsidRDefault="00D701A1" w:rsidP="00D701A1">
      <w:pPr>
        <w:pStyle w:val="a7"/>
        <w:jc w:val="both"/>
        <w:rPr>
          <w:rFonts w:ascii="Times New Roman" w:hAnsi="Times New Roman" w:cs="Times New Roman"/>
          <w:b/>
          <w:sz w:val="28"/>
          <w:szCs w:val="28"/>
          <w:lang w:eastAsia="ru-RU"/>
        </w:rPr>
      </w:pPr>
      <w:r w:rsidRPr="00702317">
        <w:rPr>
          <w:rFonts w:ascii="Times New Roman" w:hAnsi="Times New Roman" w:cs="Times New Roman"/>
          <w:b/>
          <w:sz w:val="28"/>
          <w:szCs w:val="28"/>
          <w:lang w:eastAsia="ru-RU"/>
        </w:rPr>
        <w:t>ТЕМА «Волшебное знакомство» (Введение в предмет)</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Задачи: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Познакомить детей с различными видами танца.</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Рассказать о пользе занятий танцами.</w:t>
      </w:r>
    </w:p>
    <w:p w:rsidR="00D701A1" w:rsidRPr="00D701A1" w:rsidRDefault="00D701A1" w:rsidP="00D701A1">
      <w:pPr>
        <w:pStyle w:val="a7"/>
        <w:jc w:val="both"/>
        <w:rPr>
          <w:rFonts w:ascii="Times New Roman" w:hAnsi="Times New Roman" w:cs="Times New Roman"/>
          <w:sz w:val="28"/>
          <w:szCs w:val="28"/>
          <w:lang w:eastAsia="ru-RU"/>
        </w:rPr>
      </w:pPr>
      <w:bookmarkStart w:id="37" w:name="_Toc196897067"/>
      <w:bookmarkStart w:id="38" w:name="_Toc196896984"/>
      <w:bookmarkStart w:id="39" w:name="_Toc193782112"/>
      <w:bookmarkStart w:id="40" w:name="_Toc193782076"/>
    </w:p>
    <w:p w:rsidR="00D701A1" w:rsidRPr="00702317" w:rsidRDefault="00D701A1" w:rsidP="00D701A1">
      <w:pPr>
        <w:pStyle w:val="a7"/>
        <w:jc w:val="both"/>
        <w:rPr>
          <w:rFonts w:ascii="Times New Roman" w:hAnsi="Times New Roman" w:cs="Times New Roman"/>
          <w:b/>
          <w:sz w:val="28"/>
          <w:szCs w:val="28"/>
          <w:lang w:eastAsia="ru-RU"/>
        </w:rPr>
      </w:pPr>
      <w:r w:rsidRPr="00702317">
        <w:rPr>
          <w:rFonts w:ascii="Times New Roman" w:hAnsi="Times New Roman" w:cs="Times New Roman"/>
          <w:b/>
          <w:sz w:val="28"/>
          <w:szCs w:val="28"/>
          <w:lang w:eastAsia="ru-RU"/>
        </w:rPr>
        <w:t>ТЕМА «Ее Величество Музыка»</w:t>
      </w:r>
      <w:bookmarkEnd w:id="37"/>
      <w:bookmarkEnd w:id="38"/>
      <w:bookmarkEnd w:id="39"/>
      <w:bookmarkEnd w:id="40"/>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Задачи: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Закрепить знания, навыки, полученные на первом году обучения.</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xml:space="preserve">Уметь анализировать </w:t>
      </w:r>
      <w:r w:rsidR="00C02FBA" w:rsidRPr="00D701A1">
        <w:rPr>
          <w:rFonts w:ascii="Times New Roman" w:hAnsi="Times New Roman" w:cs="Times New Roman"/>
          <w:sz w:val="28"/>
          <w:szCs w:val="28"/>
          <w:lang w:eastAsia="ru-RU"/>
        </w:rPr>
        <w:t>музыкальное произведение</w:t>
      </w:r>
      <w:r w:rsidRPr="00D701A1">
        <w:rPr>
          <w:rFonts w:ascii="Times New Roman" w:hAnsi="Times New Roman" w:cs="Times New Roman"/>
          <w:sz w:val="28"/>
          <w:szCs w:val="28"/>
          <w:lang w:eastAsia="ru-RU"/>
        </w:rPr>
        <w:t>, двигаться в соответствии с музыкой.</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3.   Развитие музыкальной памяти.</w:t>
      </w:r>
    </w:p>
    <w:p w:rsidR="00D701A1" w:rsidRPr="00D701A1" w:rsidRDefault="00D701A1" w:rsidP="00D701A1">
      <w:pPr>
        <w:pStyle w:val="a7"/>
        <w:jc w:val="both"/>
        <w:rPr>
          <w:rFonts w:ascii="Times New Roman" w:hAnsi="Times New Roman" w:cs="Times New Roman"/>
          <w:sz w:val="28"/>
          <w:szCs w:val="28"/>
          <w:u w:val="single"/>
          <w:lang w:eastAsia="ru-RU"/>
        </w:rPr>
      </w:pPr>
      <w:bookmarkStart w:id="41" w:name="_Toc196897068"/>
      <w:bookmarkStart w:id="42" w:name="_Toc196896985"/>
      <w:bookmarkStart w:id="43" w:name="_Toc193782113"/>
      <w:bookmarkStart w:id="44" w:name="_Toc193782077"/>
      <w:r w:rsidRPr="00D701A1">
        <w:rPr>
          <w:rFonts w:ascii="Times New Roman" w:hAnsi="Times New Roman" w:cs="Times New Roman"/>
          <w:sz w:val="28"/>
          <w:szCs w:val="28"/>
          <w:u w:val="single"/>
          <w:lang w:eastAsia="ru-RU"/>
        </w:rPr>
        <w:t>Содержание:</w:t>
      </w:r>
      <w:bookmarkEnd w:id="41"/>
      <w:bookmarkEnd w:id="42"/>
      <w:bookmarkEnd w:id="43"/>
      <w:bookmarkEnd w:id="44"/>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Задания на анализ музыкальных произведений (темп, характер, динамика, регистр, ритмический рисунок, строение).</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Умение выделять сильные и слабые доли на слух (хлопками, взмахом платочка, притопыванием).</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Такт, ритмический рисунок.</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Творческая задача: поочередное вступление (каноном) на 2/4.   Дети начинают   делать   движение       по   очереди   на   каждый следующий такт.</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Игра: «Вопрос – ответ», «Эхо».</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Музыкальный жанр.</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Полька, марш, вальс (устно определить жанр)</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Игра: «Марш – полька – вальс»</w:t>
      </w:r>
    </w:p>
    <w:p w:rsidR="00D701A1" w:rsidRPr="00D701A1" w:rsidRDefault="00D701A1" w:rsidP="00D701A1">
      <w:pPr>
        <w:pStyle w:val="a7"/>
        <w:jc w:val="both"/>
        <w:rPr>
          <w:rFonts w:ascii="Times New Roman" w:hAnsi="Times New Roman" w:cs="Times New Roman"/>
          <w:sz w:val="28"/>
          <w:szCs w:val="28"/>
          <w:lang w:eastAsia="ru-RU"/>
        </w:rPr>
      </w:pPr>
      <w:bookmarkStart w:id="45" w:name="_Toc196897069"/>
      <w:bookmarkStart w:id="46" w:name="_Toc196896986"/>
      <w:bookmarkStart w:id="47" w:name="_Toc193782114"/>
      <w:bookmarkStart w:id="48" w:name="_Toc193782078"/>
    </w:p>
    <w:p w:rsidR="00D701A1" w:rsidRPr="00702317" w:rsidRDefault="00D701A1" w:rsidP="00D701A1">
      <w:pPr>
        <w:pStyle w:val="a7"/>
        <w:jc w:val="both"/>
        <w:rPr>
          <w:rFonts w:ascii="Times New Roman" w:hAnsi="Times New Roman" w:cs="Times New Roman"/>
          <w:b/>
          <w:sz w:val="28"/>
          <w:szCs w:val="28"/>
          <w:lang w:eastAsia="ru-RU"/>
        </w:rPr>
      </w:pPr>
      <w:r w:rsidRPr="00702317">
        <w:rPr>
          <w:rFonts w:ascii="Times New Roman" w:hAnsi="Times New Roman" w:cs="Times New Roman"/>
          <w:b/>
          <w:sz w:val="28"/>
          <w:szCs w:val="28"/>
          <w:lang w:eastAsia="ru-RU"/>
        </w:rPr>
        <w:t xml:space="preserve">ТЕМА «Игровой </w:t>
      </w:r>
      <w:proofErr w:type="spellStart"/>
      <w:r w:rsidRPr="00702317">
        <w:rPr>
          <w:rFonts w:ascii="Times New Roman" w:hAnsi="Times New Roman" w:cs="Times New Roman"/>
          <w:b/>
          <w:sz w:val="28"/>
          <w:szCs w:val="28"/>
          <w:lang w:eastAsia="ru-RU"/>
        </w:rPr>
        <w:t>стретчинг</w:t>
      </w:r>
      <w:proofErr w:type="spellEnd"/>
      <w:r w:rsidRPr="00702317">
        <w:rPr>
          <w:rFonts w:ascii="Times New Roman" w:hAnsi="Times New Roman" w:cs="Times New Roman"/>
          <w:b/>
          <w:sz w:val="28"/>
          <w:szCs w:val="28"/>
          <w:lang w:eastAsia="ru-RU"/>
        </w:rPr>
        <w:t>» (партерная гимнастика)</w:t>
      </w:r>
      <w:bookmarkEnd w:id="45"/>
      <w:bookmarkEnd w:id="46"/>
      <w:bookmarkEnd w:id="47"/>
      <w:bookmarkEnd w:id="48"/>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xml:space="preserve"> Задачи: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lastRenderedPageBreak/>
        <w:t>Подготовить двигательный аппарат к сценическим сложностям.</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Развивать природные данные детей.</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Исправлять дефекты осанки.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Укреплять физическое и психическое здоровье.</w:t>
      </w:r>
    </w:p>
    <w:p w:rsidR="00D701A1" w:rsidRPr="00D701A1" w:rsidRDefault="00D701A1" w:rsidP="00D701A1">
      <w:pPr>
        <w:pStyle w:val="a7"/>
        <w:jc w:val="both"/>
        <w:rPr>
          <w:rFonts w:ascii="Times New Roman" w:hAnsi="Times New Roman" w:cs="Times New Roman"/>
          <w:sz w:val="28"/>
          <w:szCs w:val="28"/>
          <w:u w:val="single"/>
          <w:lang w:eastAsia="ru-RU"/>
        </w:rPr>
      </w:pPr>
      <w:bookmarkStart w:id="49" w:name="_Toc196897070"/>
      <w:bookmarkStart w:id="50" w:name="_Toc196896987"/>
      <w:bookmarkStart w:id="51" w:name="_Toc193782115"/>
      <w:bookmarkStart w:id="52" w:name="_Toc193782079"/>
      <w:r w:rsidRPr="00D701A1">
        <w:rPr>
          <w:rFonts w:ascii="Times New Roman" w:hAnsi="Times New Roman" w:cs="Times New Roman"/>
          <w:sz w:val="28"/>
          <w:szCs w:val="28"/>
          <w:u w:val="single"/>
          <w:lang w:eastAsia="ru-RU"/>
        </w:rPr>
        <w:t>Содержание:</w:t>
      </w:r>
      <w:bookmarkEnd w:id="49"/>
      <w:bookmarkEnd w:id="50"/>
      <w:bookmarkEnd w:id="51"/>
      <w:bookmarkEnd w:id="52"/>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Упражнения на укрепление мышц спины и брюшного пресса путем прогиба назад: «Колечко», «Лодка», «Собачка», «Рыбка». «Качели», «Кораблик».</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Упражнения на укрепление мышц спины и брюшного пресса путем наклонов вперед: «Носорог», «Ежик», «Чайка», «Слон», «Улитка», «Ванька-встанька».</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Упражнения на укрепление позвоночника путем поворотов туловища и наклонов его в стороны: «Муравей», «Стрекоза», «Тростинка», «Флюгер», «Часики».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Упражнения на укрепление мышц тазового пояса, бедер, ног: «Бег», «Паровозик», «Паучок», «Лягушка», «Таракан», «Гуси»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Упражнения на укрепление и развитие стоп: «Ходьба», «Лягушонок», «Медвежонок».</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Упражнения на укрепление мышц плечевого пояса: «Замочек», «Самолет», «Дощечка», «Пловцы».</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Упражнения для тренировки равновесия: «Цапля», «Крыло».</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Игровая композиция «Утенок Кряк».</w:t>
      </w:r>
    </w:p>
    <w:p w:rsidR="00D701A1" w:rsidRPr="00D701A1" w:rsidRDefault="00D701A1" w:rsidP="00D701A1">
      <w:pPr>
        <w:pStyle w:val="a7"/>
        <w:jc w:val="both"/>
        <w:rPr>
          <w:rFonts w:ascii="Times New Roman" w:hAnsi="Times New Roman" w:cs="Times New Roman"/>
          <w:sz w:val="28"/>
          <w:szCs w:val="28"/>
          <w:lang w:eastAsia="ru-RU"/>
        </w:rPr>
      </w:pPr>
      <w:bookmarkStart w:id="53" w:name="_Toc196897071"/>
      <w:bookmarkStart w:id="54" w:name="_Toc196896988"/>
      <w:bookmarkStart w:id="55" w:name="_Toc193782116"/>
      <w:bookmarkStart w:id="56" w:name="_Toc193782080"/>
    </w:p>
    <w:p w:rsidR="00D701A1" w:rsidRPr="00702317" w:rsidRDefault="00D701A1" w:rsidP="00D701A1">
      <w:pPr>
        <w:pStyle w:val="a7"/>
        <w:jc w:val="both"/>
        <w:rPr>
          <w:rFonts w:ascii="Times New Roman" w:hAnsi="Times New Roman" w:cs="Times New Roman"/>
          <w:b/>
          <w:sz w:val="28"/>
          <w:szCs w:val="28"/>
          <w:lang w:eastAsia="ru-RU"/>
        </w:rPr>
      </w:pPr>
      <w:r w:rsidRPr="00702317">
        <w:rPr>
          <w:rFonts w:ascii="Times New Roman" w:hAnsi="Times New Roman" w:cs="Times New Roman"/>
          <w:b/>
          <w:sz w:val="28"/>
          <w:szCs w:val="28"/>
          <w:lang w:eastAsia="ru-RU"/>
        </w:rPr>
        <w:t>ТЕМА «Веселая разминка»</w:t>
      </w:r>
      <w:bookmarkEnd w:id="53"/>
      <w:bookmarkEnd w:id="54"/>
      <w:bookmarkEnd w:id="55"/>
      <w:bookmarkEnd w:id="56"/>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Задачи: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Развивать внимание, память, координацию движений.</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Подготовить организм ребенка к выполнению более сложных элементов.</w:t>
      </w:r>
    </w:p>
    <w:p w:rsidR="00D701A1" w:rsidRPr="00D701A1" w:rsidRDefault="00D701A1" w:rsidP="00D701A1">
      <w:pPr>
        <w:pStyle w:val="a7"/>
        <w:jc w:val="both"/>
        <w:rPr>
          <w:rFonts w:ascii="Times New Roman" w:hAnsi="Times New Roman" w:cs="Times New Roman"/>
          <w:sz w:val="28"/>
          <w:szCs w:val="28"/>
          <w:u w:val="single"/>
          <w:lang w:eastAsia="ru-RU"/>
        </w:rPr>
      </w:pPr>
      <w:bookmarkStart w:id="57" w:name="_Toc196897072"/>
      <w:bookmarkStart w:id="58" w:name="_Toc196896989"/>
      <w:bookmarkStart w:id="59" w:name="_Toc193782117"/>
      <w:bookmarkStart w:id="60" w:name="_Toc193782081"/>
      <w:r w:rsidRPr="00D701A1">
        <w:rPr>
          <w:rFonts w:ascii="Times New Roman" w:hAnsi="Times New Roman" w:cs="Times New Roman"/>
          <w:sz w:val="28"/>
          <w:szCs w:val="28"/>
          <w:u w:val="single"/>
          <w:lang w:eastAsia="ru-RU"/>
        </w:rPr>
        <w:t>Содержание:</w:t>
      </w:r>
      <w:bookmarkEnd w:id="57"/>
      <w:bookmarkEnd w:id="58"/>
      <w:bookmarkEnd w:id="59"/>
      <w:bookmarkEnd w:id="60"/>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Комплексы движений разминки: «Девочка и мячик» (одни ребенок прыгает на одной ноге, а второй на корточках прыгает, как мячик)</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«Лягушки» (приседают, колени в сторону)</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«Цапли» (ходьба с поднятием то правого, то левого колена)</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«Травка растет» (сидя на корточках, поднимают правую, потом левую руку, потом постепенно встают, вырастают, поднимают руки наверх)</w:t>
      </w:r>
    </w:p>
    <w:p w:rsidR="00D701A1" w:rsidRPr="00D701A1" w:rsidRDefault="00D701A1" w:rsidP="00D701A1">
      <w:pPr>
        <w:pStyle w:val="a7"/>
        <w:jc w:val="both"/>
        <w:rPr>
          <w:rFonts w:ascii="Times New Roman" w:hAnsi="Times New Roman" w:cs="Times New Roman"/>
          <w:sz w:val="28"/>
          <w:szCs w:val="28"/>
          <w:lang w:eastAsia="ru-RU"/>
        </w:rPr>
      </w:pPr>
      <w:bookmarkStart w:id="61" w:name="_Toc196897073"/>
      <w:bookmarkStart w:id="62" w:name="_Toc196896990"/>
      <w:bookmarkStart w:id="63" w:name="_Toc193782118"/>
      <w:bookmarkStart w:id="64" w:name="_Toc193782082"/>
    </w:p>
    <w:p w:rsidR="00D701A1" w:rsidRPr="00702317" w:rsidRDefault="00D701A1" w:rsidP="00D701A1">
      <w:pPr>
        <w:pStyle w:val="a7"/>
        <w:jc w:val="both"/>
        <w:rPr>
          <w:rFonts w:ascii="Times New Roman" w:hAnsi="Times New Roman" w:cs="Times New Roman"/>
          <w:b/>
          <w:sz w:val="28"/>
          <w:szCs w:val="28"/>
          <w:lang w:eastAsia="ru-RU"/>
        </w:rPr>
      </w:pPr>
      <w:r w:rsidRPr="00702317">
        <w:rPr>
          <w:rFonts w:ascii="Times New Roman" w:hAnsi="Times New Roman" w:cs="Times New Roman"/>
          <w:b/>
          <w:sz w:val="28"/>
          <w:szCs w:val="28"/>
          <w:lang w:eastAsia="ru-RU"/>
        </w:rPr>
        <w:t>ТЕМА «</w:t>
      </w:r>
      <w:r w:rsidR="00C02FBA" w:rsidRPr="00702317">
        <w:rPr>
          <w:rFonts w:ascii="Times New Roman" w:hAnsi="Times New Roman" w:cs="Times New Roman"/>
          <w:b/>
          <w:sz w:val="28"/>
          <w:szCs w:val="28"/>
          <w:lang w:eastAsia="ru-RU"/>
        </w:rPr>
        <w:t>Азбука танца</w:t>
      </w:r>
      <w:r w:rsidRPr="00702317">
        <w:rPr>
          <w:rFonts w:ascii="Times New Roman" w:hAnsi="Times New Roman" w:cs="Times New Roman"/>
          <w:b/>
          <w:sz w:val="28"/>
          <w:szCs w:val="28"/>
          <w:lang w:eastAsia="ru-RU"/>
        </w:rPr>
        <w:t>»</w:t>
      </w:r>
      <w:bookmarkEnd w:id="61"/>
      <w:bookmarkEnd w:id="62"/>
      <w:bookmarkEnd w:id="63"/>
      <w:bookmarkEnd w:id="64"/>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Задачи: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Развивать мускулатуру ног, рук, спины.</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Формировать правильную осанку и координацию движений.</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Подготовить детей к изучению более сложных элементов.</w:t>
      </w:r>
    </w:p>
    <w:p w:rsidR="00D701A1" w:rsidRPr="00D701A1" w:rsidRDefault="00D701A1" w:rsidP="00D701A1">
      <w:pPr>
        <w:pStyle w:val="a7"/>
        <w:jc w:val="both"/>
        <w:rPr>
          <w:rFonts w:ascii="Times New Roman" w:hAnsi="Times New Roman" w:cs="Times New Roman"/>
          <w:sz w:val="28"/>
          <w:szCs w:val="28"/>
          <w:u w:val="single"/>
          <w:lang w:eastAsia="ru-RU"/>
        </w:rPr>
      </w:pPr>
      <w:bookmarkStart w:id="65" w:name="_Toc196897074"/>
      <w:bookmarkStart w:id="66" w:name="_Toc196896991"/>
      <w:bookmarkStart w:id="67" w:name="_Toc193782119"/>
      <w:bookmarkStart w:id="68" w:name="_Toc193782083"/>
      <w:r w:rsidRPr="00D701A1">
        <w:rPr>
          <w:rFonts w:ascii="Times New Roman" w:hAnsi="Times New Roman" w:cs="Times New Roman"/>
          <w:sz w:val="28"/>
          <w:szCs w:val="28"/>
          <w:u w:val="single"/>
          <w:lang w:eastAsia="ru-RU"/>
        </w:rPr>
        <w:t>Содержание:</w:t>
      </w:r>
      <w:bookmarkEnd w:id="65"/>
      <w:bookmarkEnd w:id="66"/>
      <w:bookmarkEnd w:id="67"/>
      <w:bookmarkEnd w:id="68"/>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Шаги: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танцевальный шаг с носка,</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маршевый,</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хороводный.</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xml:space="preserve">- на </w:t>
      </w:r>
      <w:proofErr w:type="spellStart"/>
      <w:r w:rsidRPr="00D701A1">
        <w:rPr>
          <w:rFonts w:ascii="Times New Roman" w:hAnsi="Times New Roman" w:cs="Times New Roman"/>
          <w:sz w:val="28"/>
          <w:szCs w:val="28"/>
          <w:lang w:eastAsia="ru-RU"/>
        </w:rPr>
        <w:t>полупальцах</w:t>
      </w:r>
      <w:proofErr w:type="spellEnd"/>
      <w:r w:rsidRPr="00D701A1">
        <w:rPr>
          <w:rFonts w:ascii="Times New Roman" w:hAnsi="Times New Roman" w:cs="Times New Roman"/>
          <w:sz w:val="28"/>
          <w:szCs w:val="28"/>
          <w:lang w:eastAsia="ru-RU"/>
        </w:rPr>
        <w:t>,</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lastRenderedPageBreak/>
        <w:t>- поскоки,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галоп,</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топающий шаг,</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ходьба на четвереньках,</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xml:space="preserve">- ходьба </w:t>
      </w:r>
      <w:proofErr w:type="spellStart"/>
      <w:r w:rsidRPr="00D701A1">
        <w:rPr>
          <w:rFonts w:ascii="Times New Roman" w:hAnsi="Times New Roman" w:cs="Times New Roman"/>
          <w:sz w:val="28"/>
          <w:szCs w:val="28"/>
          <w:lang w:eastAsia="ru-RU"/>
        </w:rPr>
        <w:t>полуприсядом</w:t>
      </w:r>
      <w:proofErr w:type="spellEnd"/>
      <w:r w:rsidRPr="00D701A1">
        <w:rPr>
          <w:rFonts w:ascii="Times New Roman" w:hAnsi="Times New Roman" w:cs="Times New Roman"/>
          <w:sz w:val="28"/>
          <w:szCs w:val="28"/>
          <w:lang w:eastAsia="ru-RU"/>
        </w:rPr>
        <w:t>,</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Бег:</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xml:space="preserve">- мелкий на </w:t>
      </w:r>
      <w:proofErr w:type="spellStart"/>
      <w:r w:rsidRPr="00D701A1">
        <w:rPr>
          <w:rFonts w:ascii="Times New Roman" w:hAnsi="Times New Roman" w:cs="Times New Roman"/>
          <w:sz w:val="28"/>
          <w:szCs w:val="28"/>
          <w:lang w:eastAsia="ru-RU"/>
        </w:rPr>
        <w:t>полупальцах</w:t>
      </w:r>
      <w:proofErr w:type="spellEnd"/>
      <w:r w:rsidRPr="00D701A1">
        <w:rPr>
          <w:rFonts w:ascii="Times New Roman" w:hAnsi="Times New Roman" w:cs="Times New Roman"/>
          <w:sz w:val="28"/>
          <w:szCs w:val="28"/>
          <w:lang w:eastAsia="ru-RU"/>
        </w:rPr>
        <w:t>,</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передающий различные образы,</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с высоко поднятыми коленями,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широкий («волк»),</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острый (бежим по «горячему песку»)</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Прыжки: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на двух ногах вместе,</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с продвижением вперед,</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прямой галоп «лошадки»,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пряжки вокруг себя на 360º</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Экзерсис на середине:</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позиции ног (I и VI),</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постановка корпуса,</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xml:space="preserve">- </w:t>
      </w:r>
      <w:proofErr w:type="spellStart"/>
      <w:r w:rsidRPr="00D701A1">
        <w:rPr>
          <w:rFonts w:ascii="Times New Roman" w:hAnsi="Times New Roman" w:cs="Times New Roman"/>
          <w:sz w:val="28"/>
          <w:szCs w:val="28"/>
          <w:lang w:eastAsia="ru-RU"/>
        </w:rPr>
        <w:t>demi</w:t>
      </w:r>
      <w:proofErr w:type="spellEnd"/>
      <w:r w:rsidRPr="00D701A1">
        <w:rPr>
          <w:rFonts w:ascii="Times New Roman" w:hAnsi="Times New Roman" w:cs="Times New Roman"/>
          <w:sz w:val="28"/>
          <w:szCs w:val="28"/>
          <w:lang w:eastAsia="ru-RU"/>
        </w:rPr>
        <w:t xml:space="preserve"> - </w:t>
      </w:r>
      <w:proofErr w:type="spellStart"/>
      <w:r w:rsidRPr="00D701A1">
        <w:rPr>
          <w:rFonts w:ascii="Times New Roman" w:hAnsi="Times New Roman" w:cs="Times New Roman"/>
          <w:sz w:val="28"/>
          <w:szCs w:val="28"/>
          <w:lang w:eastAsia="ru-RU"/>
        </w:rPr>
        <w:t>plie</w:t>
      </w:r>
      <w:proofErr w:type="spellEnd"/>
      <w:r w:rsidRPr="00D701A1">
        <w:rPr>
          <w:rFonts w:ascii="Times New Roman" w:hAnsi="Times New Roman" w:cs="Times New Roman"/>
          <w:sz w:val="28"/>
          <w:szCs w:val="28"/>
          <w:lang w:eastAsia="ru-RU"/>
        </w:rPr>
        <w:t xml:space="preserve">   в I – VI позиции;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xml:space="preserve">- </w:t>
      </w:r>
      <w:proofErr w:type="spellStart"/>
      <w:r w:rsidRPr="00D701A1">
        <w:rPr>
          <w:rFonts w:ascii="Times New Roman" w:hAnsi="Times New Roman" w:cs="Times New Roman"/>
          <w:sz w:val="28"/>
          <w:szCs w:val="28"/>
          <w:lang w:eastAsia="ru-RU"/>
        </w:rPr>
        <w:t>battement</w:t>
      </w:r>
      <w:proofErr w:type="spellEnd"/>
      <w:r w:rsidRPr="00D701A1">
        <w:rPr>
          <w:rFonts w:ascii="Times New Roman" w:hAnsi="Times New Roman" w:cs="Times New Roman"/>
          <w:sz w:val="28"/>
          <w:szCs w:val="28"/>
          <w:lang w:eastAsia="ru-RU"/>
        </w:rPr>
        <w:t xml:space="preserve"> </w:t>
      </w:r>
      <w:proofErr w:type="spellStart"/>
      <w:r w:rsidRPr="00D701A1">
        <w:rPr>
          <w:rFonts w:ascii="Times New Roman" w:hAnsi="Times New Roman" w:cs="Times New Roman"/>
          <w:sz w:val="28"/>
          <w:szCs w:val="28"/>
          <w:lang w:eastAsia="ru-RU"/>
        </w:rPr>
        <w:t>tendu</w:t>
      </w:r>
      <w:proofErr w:type="spellEnd"/>
      <w:r w:rsidRPr="00D701A1">
        <w:rPr>
          <w:rFonts w:ascii="Times New Roman" w:hAnsi="Times New Roman" w:cs="Times New Roman"/>
          <w:sz w:val="28"/>
          <w:szCs w:val="28"/>
          <w:lang w:eastAsia="ru-RU"/>
        </w:rPr>
        <w:t xml:space="preserve"> во всех направлениях (I-я позиция);</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xml:space="preserve">- </w:t>
      </w:r>
      <w:proofErr w:type="spellStart"/>
      <w:r w:rsidRPr="00D701A1">
        <w:rPr>
          <w:rFonts w:ascii="Times New Roman" w:hAnsi="Times New Roman" w:cs="Times New Roman"/>
          <w:sz w:val="28"/>
          <w:szCs w:val="28"/>
          <w:lang w:eastAsia="ru-RU"/>
        </w:rPr>
        <w:t>releve</w:t>
      </w:r>
      <w:proofErr w:type="spellEnd"/>
      <w:r w:rsidRPr="00D701A1">
        <w:rPr>
          <w:rFonts w:ascii="Times New Roman" w:hAnsi="Times New Roman" w:cs="Times New Roman"/>
          <w:sz w:val="28"/>
          <w:szCs w:val="28"/>
          <w:lang w:eastAsia="ru-RU"/>
        </w:rPr>
        <w:t xml:space="preserve"> на </w:t>
      </w:r>
      <w:proofErr w:type="spellStart"/>
      <w:r w:rsidRPr="00D701A1">
        <w:rPr>
          <w:rFonts w:ascii="Times New Roman" w:hAnsi="Times New Roman" w:cs="Times New Roman"/>
          <w:sz w:val="28"/>
          <w:szCs w:val="28"/>
          <w:lang w:eastAsia="ru-RU"/>
        </w:rPr>
        <w:t>полупальцы</w:t>
      </w:r>
      <w:proofErr w:type="spellEnd"/>
      <w:r w:rsidRPr="00D701A1">
        <w:rPr>
          <w:rFonts w:ascii="Times New Roman" w:hAnsi="Times New Roman" w:cs="Times New Roman"/>
          <w:sz w:val="28"/>
          <w:szCs w:val="28"/>
          <w:lang w:eastAsia="ru-RU"/>
        </w:rPr>
        <w:t xml:space="preserve"> (</w:t>
      </w:r>
      <w:r w:rsidR="00C02FBA" w:rsidRPr="00D701A1">
        <w:rPr>
          <w:rFonts w:ascii="Times New Roman" w:hAnsi="Times New Roman" w:cs="Times New Roman"/>
          <w:sz w:val="28"/>
          <w:szCs w:val="28"/>
          <w:lang w:eastAsia="ru-RU"/>
        </w:rPr>
        <w:t>в VI</w:t>
      </w:r>
      <w:r w:rsidRPr="00D701A1">
        <w:rPr>
          <w:rFonts w:ascii="Times New Roman" w:hAnsi="Times New Roman" w:cs="Times New Roman"/>
          <w:sz w:val="28"/>
          <w:szCs w:val="28"/>
          <w:lang w:eastAsia="ru-RU"/>
        </w:rPr>
        <w:t xml:space="preserve"> (невыворотной) позиции);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перегиб корпуса вперед и в сторону,</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позиции рук: подготовительная, I-я, III-я.</w:t>
      </w:r>
    </w:p>
    <w:p w:rsidR="00D701A1" w:rsidRPr="00D701A1" w:rsidRDefault="00D701A1" w:rsidP="00D701A1">
      <w:pPr>
        <w:pStyle w:val="a7"/>
        <w:jc w:val="both"/>
        <w:rPr>
          <w:rFonts w:ascii="Times New Roman" w:hAnsi="Times New Roman" w:cs="Times New Roman"/>
          <w:sz w:val="28"/>
          <w:szCs w:val="28"/>
          <w:lang w:eastAsia="ru-RU"/>
        </w:rPr>
      </w:pPr>
      <w:bookmarkStart w:id="69" w:name="_Toc196897075"/>
      <w:bookmarkStart w:id="70" w:name="_Toc196896992"/>
      <w:bookmarkStart w:id="71" w:name="_Toc193782120"/>
      <w:bookmarkStart w:id="72" w:name="_Toc193782084"/>
    </w:p>
    <w:p w:rsidR="00D701A1" w:rsidRPr="00702317" w:rsidRDefault="00D701A1" w:rsidP="00D701A1">
      <w:pPr>
        <w:pStyle w:val="a7"/>
        <w:jc w:val="both"/>
        <w:rPr>
          <w:rFonts w:ascii="Times New Roman" w:hAnsi="Times New Roman" w:cs="Times New Roman"/>
          <w:b/>
          <w:sz w:val="28"/>
          <w:szCs w:val="28"/>
          <w:lang w:eastAsia="ru-RU"/>
        </w:rPr>
      </w:pPr>
      <w:r w:rsidRPr="00702317">
        <w:rPr>
          <w:rFonts w:ascii="Times New Roman" w:hAnsi="Times New Roman" w:cs="Times New Roman"/>
          <w:b/>
          <w:sz w:val="28"/>
          <w:szCs w:val="28"/>
          <w:lang w:eastAsia="ru-RU"/>
        </w:rPr>
        <w:t>ТЕМА «Рисунок танца</w:t>
      </w:r>
      <w:bookmarkEnd w:id="69"/>
      <w:bookmarkEnd w:id="70"/>
      <w:bookmarkEnd w:id="71"/>
      <w:bookmarkEnd w:id="72"/>
      <w:r w:rsidRPr="00702317">
        <w:rPr>
          <w:rFonts w:ascii="Times New Roman" w:hAnsi="Times New Roman" w:cs="Times New Roman"/>
          <w:b/>
          <w:sz w:val="28"/>
          <w:szCs w:val="28"/>
          <w:lang w:eastAsia="ru-RU"/>
        </w:rPr>
        <w:t>»</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Задачи: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Приобрести навыки свободного перемещения в пространстве.</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Изучить простые рисунки танца для использования их в концертных номерах.</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Привить навык держать равнение в рисунке, соблюдать интервалы.</w:t>
      </w:r>
    </w:p>
    <w:p w:rsidR="00D701A1" w:rsidRPr="00D701A1" w:rsidRDefault="00D701A1" w:rsidP="00D701A1">
      <w:pPr>
        <w:pStyle w:val="a7"/>
        <w:jc w:val="both"/>
        <w:rPr>
          <w:rFonts w:ascii="Times New Roman" w:hAnsi="Times New Roman" w:cs="Times New Roman"/>
          <w:sz w:val="28"/>
          <w:szCs w:val="28"/>
          <w:u w:val="single"/>
          <w:lang w:eastAsia="ru-RU"/>
        </w:rPr>
      </w:pPr>
      <w:bookmarkStart w:id="73" w:name="_Toc196897076"/>
      <w:bookmarkStart w:id="74" w:name="_Toc196896993"/>
      <w:bookmarkStart w:id="75" w:name="_Toc193782121"/>
      <w:bookmarkStart w:id="76" w:name="_Toc193782085"/>
      <w:r w:rsidRPr="00D701A1">
        <w:rPr>
          <w:rFonts w:ascii="Times New Roman" w:hAnsi="Times New Roman" w:cs="Times New Roman"/>
          <w:sz w:val="28"/>
          <w:szCs w:val="28"/>
          <w:u w:val="single"/>
          <w:lang w:eastAsia="ru-RU"/>
        </w:rPr>
        <w:t>Содержание:</w:t>
      </w:r>
      <w:bookmarkEnd w:id="73"/>
      <w:bookmarkEnd w:id="74"/>
      <w:bookmarkEnd w:id="75"/>
      <w:bookmarkEnd w:id="76"/>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1. Движение по линии танца.</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2. Рисунок танца «Круг» (рассказ из истории):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замкнутый круг;</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раскрытый круг (полукруг);</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круг в круге,</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xml:space="preserve">- лицом в круг, </w:t>
      </w:r>
      <w:r w:rsidR="00C02FBA" w:rsidRPr="00D701A1">
        <w:rPr>
          <w:rFonts w:ascii="Times New Roman" w:hAnsi="Times New Roman" w:cs="Times New Roman"/>
          <w:sz w:val="28"/>
          <w:szCs w:val="28"/>
          <w:lang w:eastAsia="ru-RU"/>
        </w:rPr>
        <w:t>спиной из</w:t>
      </w:r>
      <w:r w:rsidRPr="00D701A1">
        <w:rPr>
          <w:rFonts w:ascii="Times New Roman" w:hAnsi="Times New Roman" w:cs="Times New Roman"/>
          <w:sz w:val="28"/>
          <w:szCs w:val="28"/>
          <w:lang w:eastAsia="ru-RU"/>
        </w:rPr>
        <w:t xml:space="preserve"> круга;</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круг парами.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Научить перестраиваться из одного вида в другой.</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3. Рисунок танца «Колонна», «Линия»:</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перестроения из круга в колонну, в линию, (на задний план, передний план);</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перестроения из нескольких кругов (самостоятельно, выбрав ведущих).</w:t>
      </w:r>
    </w:p>
    <w:p w:rsidR="00D701A1" w:rsidRPr="00D701A1" w:rsidRDefault="00D701A1" w:rsidP="00D701A1">
      <w:pPr>
        <w:pStyle w:val="a7"/>
        <w:jc w:val="both"/>
        <w:rPr>
          <w:rFonts w:ascii="Times New Roman" w:hAnsi="Times New Roman" w:cs="Times New Roman"/>
          <w:sz w:val="28"/>
          <w:szCs w:val="28"/>
          <w:lang w:eastAsia="ru-RU"/>
        </w:rPr>
      </w:pPr>
      <w:bookmarkStart w:id="77" w:name="_Toc196897077"/>
      <w:bookmarkStart w:id="78" w:name="_Toc196896994"/>
      <w:bookmarkStart w:id="79" w:name="_Toc193782122"/>
      <w:bookmarkStart w:id="80" w:name="_Toc193782086"/>
    </w:p>
    <w:p w:rsidR="00D701A1" w:rsidRPr="00702317" w:rsidRDefault="00D701A1" w:rsidP="00D701A1">
      <w:pPr>
        <w:pStyle w:val="a7"/>
        <w:jc w:val="both"/>
        <w:rPr>
          <w:rFonts w:ascii="Times New Roman" w:hAnsi="Times New Roman" w:cs="Times New Roman"/>
          <w:b/>
          <w:sz w:val="28"/>
          <w:szCs w:val="28"/>
          <w:lang w:eastAsia="ru-RU"/>
        </w:rPr>
      </w:pPr>
      <w:r w:rsidRPr="00702317">
        <w:rPr>
          <w:rFonts w:ascii="Times New Roman" w:hAnsi="Times New Roman" w:cs="Times New Roman"/>
          <w:b/>
          <w:sz w:val="28"/>
          <w:szCs w:val="28"/>
          <w:lang w:eastAsia="ru-RU"/>
        </w:rPr>
        <w:t>ТЕМА «Играя, танцуем» (Комплекс упражнений игровой ритмики)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lastRenderedPageBreak/>
        <w:t>Задачи: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1.Развивать внимание</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2. Развивать координацию движений</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xml:space="preserve">3. Развивать зрительную </w:t>
      </w:r>
      <w:r w:rsidR="00C02FBA" w:rsidRPr="00D701A1">
        <w:rPr>
          <w:rFonts w:ascii="Times New Roman" w:hAnsi="Times New Roman" w:cs="Times New Roman"/>
          <w:sz w:val="28"/>
          <w:szCs w:val="28"/>
          <w:lang w:eastAsia="ru-RU"/>
        </w:rPr>
        <w:t>и слуховую</w:t>
      </w:r>
      <w:r w:rsidRPr="00D701A1">
        <w:rPr>
          <w:rFonts w:ascii="Times New Roman" w:hAnsi="Times New Roman" w:cs="Times New Roman"/>
          <w:sz w:val="28"/>
          <w:szCs w:val="28"/>
          <w:lang w:eastAsia="ru-RU"/>
        </w:rPr>
        <w:t xml:space="preserve"> память</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xml:space="preserve">4. Подготовить </w:t>
      </w:r>
      <w:r w:rsidR="00C02FBA" w:rsidRPr="00D701A1">
        <w:rPr>
          <w:rFonts w:ascii="Times New Roman" w:hAnsi="Times New Roman" w:cs="Times New Roman"/>
          <w:sz w:val="28"/>
          <w:szCs w:val="28"/>
          <w:lang w:eastAsia="ru-RU"/>
        </w:rPr>
        <w:t>детей к</w:t>
      </w:r>
      <w:r w:rsidRPr="00D701A1">
        <w:rPr>
          <w:rFonts w:ascii="Times New Roman" w:hAnsi="Times New Roman" w:cs="Times New Roman"/>
          <w:sz w:val="28"/>
          <w:szCs w:val="28"/>
          <w:lang w:eastAsia="ru-RU"/>
        </w:rPr>
        <w:t xml:space="preserve"> исполнению более сложных элементов</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Содержание:</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Повторение репертуара предыдущего года, а также разучивание новых композиций «Кораблики», «Красная шапочка», «Куклы с мишкой», «Антошка», «Волшебный цветок».</w:t>
      </w:r>
    </w:p>
    <w:p w:rsidR="00D701A1" w:rsidRPr="00D701A1" w:rsidRDefault="00D701A1" w:rsidP="00D701A1">
      <w:pPr>
        <w:pStyle w:val="a7"/>
        <w:jc w:val="both"/>
        <w:rPr>
          <w:rFonts w:ascii="Times New Roman" w:hAnsi="Times New Roman" w:cs="Times New Roman"/>
          <w:sz w:val="28"/>
          <w:szCs w:val="28"/>
          <w:lang w:eastAsia="ru-RU"/>
        </w:rPr>
      </w:pPr>
      <w:bookmarkStart w:id="81" w:name="_Toc196897081"/>
      <w:bookmarkStart w:id="82" w:name="_Toc196896998"/>
      <w:bookmarkStart w:id="83" w:name="_Toc193782126"/>
      <w:bookmarkStart w:id="84" w:name="_Toc193782090"/>
      <w:bookmarkEnd w:id="77"/>
      <w:bookmarkEnd w:id="78"/>
      <w:bookmarkEnd w:id="79"/>
      <w:bookmarkEnd w:id="80"/>
    </w:p>
    <w:p w:rsidR="00D701A1" w:rsidRPr="00702317" w:rsidRDefault="00D701A1" w:rsidP="00D701A1">
      <w:pPr>
        <w:pStyle w:val="a7"/>
        <w:jc w:val="both"/>
        <w:rPr>
          <w:rFonts w:ascii="Times New Roman" w:hAnsi="Times New Roman" w:cs="Times New Roman"/>
          <w:b/>
          <w:sz w:val="28"/>
          <w:szCs w:val="28"/>
          <w:lang w:eastAsia="ru-RU"/>
        </w:rPr>
      </w:pPr>
      <w:r w:rsidRPr="00702317">
        <w:rPr>
          <w:rFonts w:ascii="Times New Roman" w:hAnsi="Times New Roman" w:cs="Times New Roman"/>
          <w:b/>
          <w:sz w:val="28"/>
          <w:szCs w:val="28"/>
          <w:lang w:eastAsia="ru-RU"/>
        </w:rPr>
        <w:t>ТЕМА «Танцевальное ассорти»</w:t>
      </w:r>
      <w:bookmarkEnd w:id="81"/>
      <w:bookmarkEnd w:id="82"/>
      <w:bookmarkEnd w:id="83"/>
      <w:bookmarkEnd w:id="84"/>
      <w:r w:rsidRPr="00702317">
        <w:rPr>
          <w:rFonts w:ascii="Times New Roman" w:hAnsi="Times New Roman" w:cs="Times New Roman"/>
          <w:b/>
          <w:sz w:val="28"/>
          <w:szCs w:val="28"/>
          <w:lang w:eastAsia="ru-RU"/>
        </w:rPr>
        <w:t xml:space="preserve"> (</w:t>
      </w:r>
      <w:proofErr w:type="spellStart"/>
      <w:r w:rsidRPr="00702317">
        <w:rPr>
          <w:rFonts w:ascii="Times New Roman" w:hAnsi="Times New Roman" w:cs="Times New Roman"/>
          <w:b/>
          <w:sz w:val="28"/>
          <w:szCs w:val="28"/>
          <w:lang w:eastAsia="ru-RU"/>
        </w:rPr>
        <w:t>репетиционно</w:t>
      </w:r>
      <w:proofErr w:type="spellEnd"/>
      <w:r w:rsidRPr="00702317">
        <w:rPr>
          <w:rFonts w:ascii="Times New Roman" w:hAnsi="Times New Roman" w:cs="Times New Roman"/>
          <w:b/>
          <w:sz w:val="28"/>
          <w:szCs w:val="28"/>
          <w:lang w:eastAsia="ru-RU"/>
        </w:rPr>
        <w:t>-постановочная работа)</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Задачи: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1. Научить детей самостоятельно двигаться под музыку.</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2. Подготовить к показательным выступлениям.</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Содержание:</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Танцы: «Пчелки», «Курочка и цыплята», «Танец звездочек», «Матрешки».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Пляски «Приглашение», «Топни, ножка моя», «Веселые гномики».</w:t>
      </w:r>
    </w:p>
    <w:p w:rsidR="00D701A1" w:rsidRPr="00D701A1" w:rsidRDefault="00D701A1" w:rsidP="00D701A1">
      <w:pPr>
        <w:pStyle w:val="a7"/>
        <w:jc w:val="both"/>
        <w:rPr>
          <w:rFonts w:ascii="Times New Roman" w:hAnsi="Times New Roman" w:cs="Times New Roman"/>
          <w:sz w:val="28"/>
          <w:szCs w:val="28"/>
          <w:lang w:eastAsia="ru-RU"/>
        </w:rPr>
      </w:pPr>
    </w:p>
    <w:p w:rsidR="00D701A1" w:rsidRPr="00702317" w:rsidRDefault="00C61520" w:rsidP="00D701A1">
      <w:pPr>
        <w:pStyle w:val="a7"/>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Учебно- тематический план третьего года обучения </w:t>
      </w:r>
      <w:r w:rsidR="00D701A1" w:rsidRPr="00702317">
        <w:rPr>
          <w:rFonts w:ascii="Times New Roman" w:hAnsi="Times New Roman" w:cs="Times New Roman"/>
          <w:b/>
          <w:sz w:val="28"/>
          <w:szCs w:val="28"/>
          <w:lang w:eastAsia="ru-RU"/>
        </w:rPr>
        <w:t>(5-6 лет)</w:t>
      </w:r>
    </w:p>
    <w:p w:rsidR="00D701A1" w:rsidRPr="00D701A1" w:rsidRDefault="00D701A1" w:rsidP="00D701A1">
      <w:pPr>
        <w:pStyle w:val="a7"/>
        <w:jc w:val="both"/>
        <w:rPr>
          <w:rFonts w:ascii="Times New Roman" w:hAnsi="Times New Roman" w:cs="Times New Roman"/>
          <w:sz w:val="28"/>
          <w:szCs w:val="28"/>
          <w:lang w:eastAsia="ru-RU"/>
        </w:rPr>
      </w:pP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В возрасте 5-6 лет ярко выявляется индивидуальность ребенка, его инициативность, попытки собственной интерпретации при исполнительстве, эмоционально осознанное восприятие.</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Развитое чувство ритма характеризуется чутким улавливанием метра, акцентов, пульсации, ритмического рисунка, музыкальной формы, темпа произведения.</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Приоритетные задачи: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умение оперировать музыкальными представлениями;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продолжать формировать умение сочетать пантомиму, танец, пластику;</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учить отражать в танцевальных импровизациях изменения в музыкальном образе;</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вводить элементы балетного и современного массового танца.</w:t>
      </w:r>
    </w:p>
    <w:p w:rsidR="00D701A1" w:rsidRPr="00D701A1" w:rsidRDefault="00D701A1" w:rsidP="00D701A1">
      <w:pPr>
        <w:pStyle w:val="a7"/>
        <w:jc w:val="both"/>
        <w:rPr>
          <w:rFonts w:ascii="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4"/>
        <w:gridCol w:w="5022"/>
        <w:gridCol w:w="1330"/>
        <w:gridCol w:w="1352"/>
        <w:gridCol w:w="997"/>
      </w:tblGrid>
      <w:tr w:rsidR="00D701A1" w:rsidRPr="00D701A1" w:rsidTr="00C61520">
        <w:tc>
          <w:tcPr>
            <w:tcW w:w="644"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п\п</w:t>
            </w:r>
          </w:p>
        </w:tc>
        <w:tc>
          <w:tcPr>
            <w:tcW w:w="5022"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Тема</w:t>
            </w:r>
          </w:p>
        </w:tc>
        <w:tc>
          <w:tcPr>
            <w:tcW w:w="1330"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Теория</w:t>
            </w:r>
          </w:p>
        </w:tc>
        <w:tc>
          <w:tcPr>
            <w:tcW w:w="1352"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Практика</w:t>
            </w:r>
          </w:p>
        </w:tc>
        <w:tc>
          <w:tcPr>
            <w:tcW w:w="997"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Всего</w:t>
            </w:r>
          </w:p>
        </w:tc>
      </w:tr>
      <w:tr w:rsidR="00D701A1" w:rsidRPr="00D701A1" w:rsidTr="00C61520">
        <w:tc>
          <w:tcPr>
            <w:tcW w:w="644"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1.</w:t>
            </w:r>
          </w:p>
        </w:tc>
        <w:tc>
          <w:tcPr>
            <w:tcW w:w="5022"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Вводное</w:t>
            </w:r>
          </w:p>
        </w:tc>
        <w:tc>
          <w:tcPr>
            <w:tcW w:w="1330"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1</w:t>
            </w:r>
          </w:p>
        </w:tc>
        <w:tc>
          <w:tcPr>
            <w:tcW w:w="1352"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w:t>
            </w:r>
          </w:p>
        </w:tc>
        <w:tc>
          <w:tcPr>
            <w:tcW w:w="997"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1</w:t>
            </w:r>
          </w:p>
        </w:tc>
      </w:tr>
      <w:tr w:rsidR="00D701A1" w:rsidRPr="00D701A1" w:rsidTr="00C61520">
        <w:tc>
          <w:tcPr>
            <w:tcW w:w="644"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2.</w:t>
            </w:r>
          </w:p>
        </w:tc>
        <w:tc>
          <w:tcPr>
            <w:tcW w:w="5022"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Волшебное знакомство с танцем</w:t>
            </w:r>
          </w:p>
        </w:tc>
        <w:tc>
          <w:tcPr>
            <w:tcW w:w="1330"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1</w:t>
            </w:r>
          </w:p>
        </w:tc>
        <w:tc>
          <w:tcPr>
            <w:tcW w:w="1352"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w:t>
            </w:r>
          </w:p>
        </w:tc>
        <w:tc>
          <w:tcPr>
            <w:tcW w:w="997"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1</w:t>
            </w:r>
          </w:p>
        </w:tc>
      </w:tr>
      <w:tr w:rsidR="00D701A1" w:rsidRPr="00D701A1" w:rsidTr="00C61520">
        <w:tc>
          <w:tcPr>
            <w:tcW w:w="644"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3.</w:t>
            </w:r>
          </w:p>
        </w:tc>
        <w:tc>
          <w:tcPr>
            <w:tcW w:w="5022"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Ее Величество Музыка</w:t>
            </w:r>
          </w:p>
        </w:tc>
        <w:tc>
          <w:tcPr>
            <w:tcW w:w="1330"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1</w:t>
            </w:r>
          </w:p>
        </w:tc>
        <w:tc>
          <w:tcPr>
            <w:tcW w:w="1352" w:type="dxa"/>
            <w:tcBorders>
              <w:top w:val="single" w:sz="4" w:space="0" w:color="auto"/>
              <w:left w:val="single" w:sz="4" w:space="0" w:color="auto"/>
              <w:bottom w:val="single" w:sz="4" w:space="0" w:color="auto"/>
              <w:right w:val="single" w:sz="4" w:space="0" w:color="auto"/>
            </w:tcBorders>
            <w:hideMark/>
          </w:tcPr>
          <w:p w:rsidR="00D701A1" w:rsidRPr="00D701A1" w:rsidRDefault="00B30A52" w:rsidP="00D701A1">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5</w:t>
            </w:r>
          </w:p>
        </w:tc>
        <w:tc>
          <w:tcPr>
            <w:tcW w:w="997" w:type="dxa"/>
            <w:tcBorders>
              <w:top w:val="single" w:sz="4" w:space="0" w:color="auto"/>
              <w:left w:val="single" w:sz="4" w:space="0" w:color="auto"/>
              <w:bottom w:val="single" w:sz="4" w:space="0" w:color="auto"/>
              <w:right w:val="single" w:sz="4" w:space="0" w:color="auto"/>
            </w:tcBorders>
            <w:hideMark/>
          </w:tcPr>
          <w:p w:rsidR="00D701A1" w:rsidRPr="00D701A1" w:rsidRDefault="00B30A52" w:rsidP="00D701A1">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6</w:t>
            </w:r>
          </w:p>
        </w:tc>
      </w:tr>
      <w:tr w:rsidR="00D701A1" w:rsidRPr="00D701A1" w:rsidTr="00C61520">
        <w:tc>
          <w:tcPr>
            <w:tcW w:w="644"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4.</w:t>
            </w:r>
          </w:p>
        </w:tc>
        <w:tc>
          <w:tcPr>
            <w:tcW w:w="5022"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xml:space="preserve">Игровой </w:t>
            </w:r>
            <w:proofErr w:type="spellStart"/>
            <w:r w:rsidRPr="00D701A1">
              <w:rPr>
                <w:rFonts w:ascii="Times New Roman" w:hAnsi="Times New Roman" w:cs="Times New Roman"/>
                <w:sz w:val="28"/>
                <w:szCs w:val="28"/>
                <w:lang w:eastAsia="ru-RU"/>
              </w:rPr>
              <w:t>стретчинг</w:t>
            </w:r>
            <w:proofErr w:type="spellEnd"/>
          </w:p>
        </w:tc>
        <w:tc>
          <w:tcPr>
            <w:tcW w:w="1330"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1</w:t>
            </w:r>
          </w:p>
        </w:tc>
        <w:tc>
          <w:tcPr>
            <w:tcW w:w="1352" w:type="dxa"/>
            <w:tcBorders>
              <w:top w:val="single" w:sz="4" w:space="0" w:color="auto"/>
              <w:left w:val="single" w:sz="4" w:space="0" w:color="auto"/>
              <w:bottom w:val="single" w:sz="4" w:space="0" w:color="auto"/>
              <w:right w:val="single" w:sz="4" w:space="0" w:color="auto"/>
            </w:tcBorders>
            <w:hideMark/>
          </w:tcPr>
          <w:p w:rsidR="00D701A1" w:rsidRPr="00D701A1" w:rsidRDefault="00B30A52" w:rsidP="00D701A1">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8</w:t>
            </w:r>
          </w:p>
        </w:tc>
        <w:tc>
          <w:tcPr>
            <w:tcW w:w="997" w:type="dxa"/>
            <w:tcBorders>
              <w:top w:val="single" w:sz="4" w:space="0" w:color="auto"/>
              <w:left w:val="single" w:sz="4" w:space="0" w:color="auto"/>
              <w:bottom w:val="single" w:sz="4" w:space="0" w:color="auto"/>
              <w:right w:val="single" w:sz="4" w:space="0" w:color="auto"/>
            </w:tcBorders>
            <w:hideMark/>
          </w:tcPr>
          <w:p w:rsidR="00D701A1" w:rsidRPr="00D701A1" w:rsidRDefault="00B30A52" w:rsidP="00D701A1">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9</w:t>
            </w:r>
          </w:p>
        </w:tc>
      </w:tr>
      <w:tr w:rsidR="00D701A1" w:rsidRPr="00D701A1" w:rsidTr="00C61520">
        <w:tc>
          <w:tcPr>
            <w:tcW w:w="644"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5.</w:t>
            </w:r>
          </w:p>
        </w:tc>
        <w:tc>
          <w:tcPr>
            <w:tcW w:w="5022"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Партерный экзерсис (классический)</w:t>
            </w:r>
          </w:p>
        </w:tc>
        <w:tc>
          <w:tcPr>
            <w:tcW w:w="1330"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2</w:t>
            </w:r>
          </w:p>
        </w:tc>
        <w:tc>
          <w:tcPr>
            <w:tcW w:w="1352" w:type="dxa"/>
            <w:tcBorders>
              <w:top w:val="single" w:sz="4" w:space="0" w:color="auto"/>
              <w:left w:val="single" w:sz="4" w:space="0" w:color="auto"/>
              <w:bottom w:val="single" w:sz="4" w:space="0" w:color="auto"/>
              <w:right w:val="single" w:sz="4" w:space="0" w:color="auto"/>
            </w:tcBorders>
            <w:hideMark/>
          </w:tcPr>
          <w:p w:rsidR="00D701A1" w:rsidRPr="00D701A1" w:rsidRDefault="00B30A52" w:rsidP="00D701A1">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6</w:t>
            </w:r>
          </w:p>
        </w:tc>
        <w:tc>
          <w:tcPr>
            <w:tcW w:w="997" w:type="dxa"/>
            <w:tcBorders>
              <w:top w:val="single" w:sz="4" w:space="0" w:color="auto"/>
              <w:left w:val="single" w:sz="4" w:space="0" w:color="auto"/>
              <w:bottom w:val="single" w:sz="4" w:space="0" w:color="auto"/>
              <w:right w:val="single" w:sz="4" w:space="0" w:color="auto"/>
            </w:tcBorders>
            <w:hideMark/>
          </w:tcPr>
          <w:p w:rsidR="00D701A1" w:rsidRPr="00D701A1" w:rsidRDefault="00B30A52" w:rsidP="00D701A1">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8</w:t>
            </w:r>
          </w:p>
        </w:tc>
      </w:tr>
      <w:tr w:rsidR="00D701A1" w:rsidRPr="00D701A1" w:rsidTr="00C61520">
        <w:tc>
          <w:tcPr>
            <w:tcW w:w="644"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6.</w:t>
            </w:r>
          </w:p>
        </w:tc>
        <w:tc>
          <w:tcPr>
            <w:tcW w:w="5022"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Играя, танцуем (ритмопластика)</w:t>
            </w:r>
          </w:p>
        </w:tc>
        <w:tc>
          <w:tcPr>
            <w:tcW w:w="1330"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1</w:t>
            </w:r>
          </w:p>
        </w:tc>
        <w:tc>
          <w:tcPr>
            <w:tcW w:w="1352" w:type="dxa"/>
            <w:tcBorders>
              <w:top w:val="single" w:sz="4" w:space="0" w:color="auto"/>
              <w:left w:val="single" w:sz="4" w:space="0" w:color="auto"/>
              <w:bottom w:val="single" w:sz="4" w:space="0" w:color="auto"/>
              <w:right w:val="single" w:sz="4" w:space="0" w:color="auto"/>
            </w:tcBorders>
            <w:hideMark/>
          </w:tcPr>
          <w:p w:rsidR="00D701A1" w:rsidRPr="00D701A1" w:rsidRDefault="00B30A52" w:rsidP="00D701A1">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8</w:t>
            </w:r>
          </w:p>
        </w:tc>
        <w:tc>
          <w:tcPr>
            <w:tcW w:w="997" w:type="dxa"/>
            <w:tcBorders>
              <w:top w:val="single" w:sz="4" w:space="0" w:color="auto"/>
              <w:left w:val="single" w:sz="4" w:space="0" w:color="auto"/>
              <w:bottom w:val="single" w:sz="4" w:space="0" w:color="auto"/>
              <w:right w:val="single" w:sz="4" w:space="0" w:color="auto"/>
            </w:tcBorders>
            <w:hideMark/>
          </w:tcPr>
          <w:p w:rsidR="00D701A1" w:rsidRPr="00D701A1" w:rsidRDefault="00B30A52" w:rsidP="00D701A1">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9</w:t>
            </w:r>
          </w:p>
        </w:tc>
      </w:tr>
      <w:tr w:rsidR="00D701A1" w:rsidRPr="00D701A1" w:rsidTr="00C61520">
        <w:tc>
          <w:tcPr>
            <w:tcW w:w="644"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7.</w:t>
            </w:r>
          </w:p>
        </w:tc>
        <w:tc>
          <w:tcPr>
            <w:tcW w:w="5022"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Рисунок танца</w:t>
            </w:r>
          </w:p>
        </w:tc>
        <w:tc>
          <w:tcPr>
            <w:tcW w:w="1330"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1</w:t>
            </w:r>
          </w:p>
        </w:tc>
        <w:tc>
          <w:tcPr>
            <w:tcW w:w="1352" w:type="dxa"/>
            <w:tcBorders>
              <w:top w:val="single" w:sz="4" w:space="0" w:color="auto"/>
              <w:left w:val="single" w:sz="4" w:space="0" w:color="auto"/>
              <w:bottom w:val="single" w:sz="4" w:space="0" w:color="auto"/>
              <w:right w:val="single" w:sz="4" w:space="0" w:color="auto"/>
            </w:tcBorders>
            <w:hideMark/>
          </w:tcPr>
          <w:p w:rsidR="00D701A1" w:rsidRPr="00D701A1" w:rsidRDefault="00B30A52" w:rsidP="00D701A1">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5</w:t>
            </w:r>
          </w:p>
        </w:tc>
        <w:tc>
          <w:tcPr>
            <w:tcW w:w="997" w:type="dxa"/>
            <w:tcBorders>
              <w:top w:val="single" w:sz="4" w:space="0" w:color="auto"/>
              <w:left w:val="single" w:sz="4" w:space="0" w:color="auto"/>
              <w:bottom w:val="single" w:sz="4" w:space="0" w:color="auto"/>
              <w:right w:val="single" w:sz="4" w:space="0" w:color="auto"/>
            </w:tcBorders>
            <w:hideMark/>
          </w:tcPr>
          <w:p w:rsidR="00D701A1" w:rsidRPr="00D701A1" w:rsidRDefault="00B30A52" w:rsidP="00D701A1">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6</w:t>
            </w:r>
          </w:p>
        </w:tc>
      </w:tr>
      <w:tr w:rsidR="00D701A1" w:rsidRPr="00D701A1" w:rsidTr="00C61520">
        <w:tc>
          <w:tcPr>
            <w:tcW w:w="644"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8.</w:t>
            </w:r>
          </w:p>
        </w:tc>
        <w:tc>
          <w:tcPr>
            <w:tcW w:w="5022"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Народный танец</w:t>
            </w:r>
          </w:p>
        </w:tc>
        <w:tc>
          <w:tcPr>
            <w:tcW w:w="1330"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1</w:t>
            </w:r>
          </w:p>
        </w:tc>
        <w:tc>
          <w:tcPr>
            <w:tcW w:w="1352" w:type="dxa"/>
            <w:tcBorders>
              <w:top w:val="single" w:sz="4" w:space="0" w:color="auto"/>
              <w:left w:val="single" w:sz="4" w:space="0" w:color="auto"/>
              <w:bottom w:val="single" w:sz="4" w:space="0" w:color="auto"/>
              <w:right w:val="single" w:sz="4" w:space="0" w:color="auto"/>
            </w:tcBorders>
            <w:hideMark/>
          </w:tcPr>
          <w:p w:rsidR="00D701A1" w:rsidRPr="00D701A1" w:rsidRDefault="00B30A52" w:rsidP="00D701A1">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6</w:t>
            </w:r>
          </w:p>
        </w:tc>
        <w:tc>
          <w:tcPr>
            <w:tcW w:w="997" w:type="dxa"/>
            <w:tcBorders>
              <w:top w:val="single" w:sz="4" w:space="0" w:color="auto"/>
              <w:left w:val="single" w:sz="4" w:space="0" w:color="auto"/>
              <w:bottom w:val="single" w:sz="4" w:space="0" w:color="auto"/>
              <w:right w:val="single" w:sz="4" w:space="0" w:color="auto"/>
            </w:tcBorders>
            <w:hideMark/>
          </w:tcPr>
          <w:p w:rsidR="00D701A1" w:rsidRPr="00D701A1" w:rsidRDefault="00B30A52" w:rsidP="00D701A1">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7</w:t>
            </w:r>
          </w:p>
        </w:tc>
      </w:tr>
      <w:tr w:rsidR="00D701A1" w:rsidRPr="00D701A1" w:rsidTr="00C61520">
        <w:tc>
          <w:tcPr>
            <w:tcW w:w="644"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9.</w:t>
            </w:r>
          </w:p>
        </w:tc>
        <w:tc>
          <w:tcPr>
            <w:tcW w:w="5022"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Бальный танец</w:t>
            </w:r>
          </w:p>
        </w:tc>
        <w:tc>
          <w:tcPr>
            <w:tcW w:w="1330"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1</w:t>
            </w:r>
          </w:p>
        </w:tc>
        <w:tc>
          <w:tcPr>
            <w:tcW w:w="1352" w:type="dxa"/>
            <w:tcBorders>
              <w:top w:val="single" w:sz="4" w:space="0" w:color="auto"/>
              <w:left w:val="single" w:sz="4" w:space="0" w:color="auto"/>
              <w:bottom w:val="single" w:sz="4" w:space="0" w:color="auto"/>
              <w:right w:val="single" w:sz="4" w:space="0" w:color="auto"/>
            </w:tcBorders>
            <w:hideMark/>
          </w:tcPr>
          <w:p w:rsidR="00D701A1" w:rsidRPr="00D701A1" w:rsidRDefault="00B30A52" w:rsidP="00D701A1">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5</w:t>
            </w:r>
          </w:p>
        </w:tc>
        <w:tc>
          <w:tcPr>
            <w:tcW w:w="997" w:type="dxa"/>
            <w:tcBorders>
              <w:top w:val="single" w:sz="4" w:space="0" w:color="auto"/>
              <w:left w:val="single" w:sz="4" w:space="0" w:color="auto"/>
              <w:bottom w:val="single" w:sz="4" w:space="0" w:color="auto"/>
              <w:right w:val="single" w:sz="4" w:space="0" w:color="auto"/>
            </w:tcBorders>
            <w:hideMark/>
          </w:tcPr>
          <w:p w:rsidR="00D701A1" w:rsidRPr="00D701A1" w:rsidRDefault="00B30A52" w:rsidP="00D701A1">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6</w:t>
            </w:r>
          </w:p>
        </w:tc>
      </w:tr>
      <w:tr w:rsidR="00D701A1" w:rsidRPr="00D701A1" w:rsidTr="00C61520">
        <w:tc>
          <w:tcPr>
            <w:tcW w:w="644"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lastRenderedPageBreak/>
              <w:t>10.</w:t>
            </w:r>
          </w:p>
        </w:tc>
        <w:tc>
          <w:tcPr>
            <w:tcW w:w="5022"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Танцевальное ассорти (</w:t>
            </w:r>
            <w:proofErr w:type="spellStart"/>
            <w:r w:rsidRPr="00D701A1">
              <w:rPr>
                <w:rFonts w:ascii="Times New Roman" w:hAnsi="Times New Roman" w:cs="Times New Roman"/>
                <w:sz w:val="28"/>
                <w:szCs w:val="28"/>
                <w:lang w:eastAsia="ru-RU"/>
              </w:rPr>
              <w:t>репетиционно</w:t>
            </w:r>
            <w:proofErr w:type="spellEnd"/>
            <w:r w:rsidRPr="00D701A1">
              <w:rPr>
                <w:rFonts w:ascii="Times New Roman" w:hAnsi="Times New Roman" w:cs="Times New Roman"/>
                <w:sz w:val="28"/>
                <w:szCs w:val="28"/>
                <w:lang w:eastAsia="ru-RU"/>
              </w:rPr>
              <w:t>-постановочная работа)</w:t>
            </w:r>
          </w:p>
        </w:tc>
        <w:tc>
          <w:tcPr>
            <w:tcW w:w="1330" w:type="dxa"/>
            <w:tcBorders>
              <w:top w:val="single" w:sz="4" w:space="0" w:color="auto"/>
              <w:left w:val="single" w:sz="4" w:space="0" w:color="auto"/>
              <w:bottom w:val="single" w:sz="4" w:space="0" w:color="auto"/>
              <w:right w:val="single" w:sz="4" w:space="0" w:color="auto"/>
            </w:tcBorders>
          </w:tcPr>
          <w:p w:rsidR="00D701A1" w:rsidRPr="00D701A1" w:rsidRDefault="00D701A1" w:rsidP="00D701A1">
            <w:pPr>
              <w:pStyle w:val="a7"/>
              <w:jc w:val="both"/>
              <w:rPr>
                <w:rFonts w:ascii="Times New Roman" w:hAnsi="Times New Roman" w:cs="Times New Roman"/>
                <w:sz w:val="28"/>
                <w:szCs w:val="28"/>
                <w:lang w:eastAsia="ru-RU"/>
              </w:rPr>
            </w:pP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w:t>
            </w:r>
          </w:p>
        </w:tc>
        <w:tc>
          <w:tcPr>
            <w:tcW w:w="1352" w:type="dxa"/>
            <w:tcBorders>
              <w:top w:val="single" w:sz="4" w:space="0" w:color="auto"/>
              <w:left w:val="single" w:sz="4" w:space="0" w:color="auto"/>
              <w:bottom w:val="single" w:sz="4" w:space="0" w:color="auto"/>
              <w:right w:val="single" w:sz="4" w:space="0" w:color="auto"/>
            </w:tcBorders>
          </w:tcPr>
          <w:p w:rsidR="00D701A1" w:rsidRPr="00D701A1" w:rsidRDefault="00D701A1" w:rsidP="00D701A1">
            <w:pPr>
              <w:pStyle w:val="a7"/>
              <w:jc w:val="both"/>
              <w:rPr>
                <w:rFonts w:ascii="Times New Roman" w:hAnsi="Times New Roman" w:cs="Times New Roman"/>
                <w:sz w:val="28"/>
                <w:szCs w:val="28"/>
                <w:lang w:eastAsia="ru-RU"/>
              </w:rPr>
            </w:pPr>
          </w:p>
          <w:p w:rsidR="00D701A1" w:rsidRPr="00D701A1" w:rsidRDefault="00B30A52" w:rsidP="00D701A1">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19</w:t>
            </w:r>
          </w:p>
        </w:tc>
        <w:tc>
          <w:tcPr>
            <w:tcW w:w="997" w:type="dxa"/>
            <w:tcBorders>
              <w:top w:val="single" w:sz="4" w:space="0" w:color="auto"/>
              <w:left w:val="single" w:sz="4" w:space="0" w:color="auto"/>
              <w:bottom w:val="single" w:sz="4" w:space="0" w:color="auto"/>
              <w:right w:val="single" w:sz="4" w:space="0" w:color="auto"/>
            </w:tcBorders>
          </w:tcPr>
          <w:p w:rsidR="00D701A1" w:rsidRPr="00D701A1" w:rsidRDefault="00D701A1" w:rsidP="00D701A1">
            <w:pPr>
              <w:pStyle w:val="a7"/>
              <w:jc w:val="both"/>
              <w:rPr>
                <w:rFonts w:ascii="Times New Roman" w:hAnsi="Times New Roman" w:cs="Times New Roman"/>
                <w:sz w:val="28"/>
                <w:szCs w:val="28"/>
                <w:lang w:eastAsia="ru-RU"/>
              </w:rPr>
            </w:pPr>
          </w:p>
          <w:p w:rsidR="00D701A1" w:rsidRPr="00D701A1" w:rsidRDefault="00B30A52" w:rsidP="00D701A1">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19</w:t>
            </w:r>
          </w:p>
        </w:tc>
      </w:tr>
      <w:tr w:rsidR="00D701A1" w:rsidRPr="00D701A1" w:rsidTr="00C61520">
        <w:tc>
          <w:tcPr>
            <w:tcW w:w="644" w:type="dxa"/>
            <w:tcBorders>
              <w:top w:val="single" w:sz="4" w:space="0" w:color="auto"/>
              <w:left w:val="single" w:sz="4" w:space="0" w:color="auto"/>
              <w:bottom w:val="single" w:sz="4" w:space="0" w:color="auto"/>
              <w:right w:val="single" w:sz="4" w:space="0" w:color="auto"/>
            </w:tcBorders>
          </w:tcPr>
          <w:p w:rsidR="00D701A1" w:rsidRPr="00D701A1" w:rsidRDefault="00D701A1" w:rsidP="00D701A1">
            <w:pPr>
              <w:pStyle w:val="a7"/>
              <w:jc w:val="both"/>
              <w:rPr>
                <w:rFonts w:ascii="Times New Roman" w:hAnsi="Times New Roman" w:cs="Times New Roman"/>
                <w:sz w:val="28"/>
                <w:szCs w:val="28"/>
                <w:lang w:eastAsia="ru-RU"/>
              </w:rPr>
            </w:pPr>
          </w:p>
        </w:tc>
        <w:tc>
          <w:tcPr>
            <w:tcW w:w="5022"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ИТОГО:</w:t>
            </w:r>
          </w:p>
        </w:tc>
        <w:tc>
          <w:tcPr>
            <w:tcW w:w="1330"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10</w:t>
            </w:r>
          </w:p>
        </w:tc>
        <w:tc>
          <w:tcPr>
            <w:tcW w:w="1352"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6</w:t>
            </w:r>
            <w:r w:rsidR="00B30A52">
              <w:rPr>
                <w:rFonts w:ascii="Times New Roman" w:hAnsi="Times New Roman" w:cs="Times New Roman"/>
                <w:sz w:val="28"/>
                <w:szCs w:val="28"/>
                <w:lang w:eastAsia="ru-RU"/>
              </w:rPr>
              <w:t>2</w:t>
            </w:r>
          </w:p>
        </w:tc>
        <w:tc>
          <w:tcPr>
            <w:tcW w:w="997" w:type="dxa"/>
            <w:tcBorders>
              <w:top w:val="single" w:sz="4" w:space="0" w:color="auto"/>
              <w:left w:val="single" w:sz="4" w:space="0" w:color="auto"/>
              <w:bottom w:val="single" w:sz="4" w:space="0" w:color="auto"/>
              <w:right w:val="single" w:sz="4" w:space="0" w:color="auto"/>
            </w:tcBorders>
            <w:hideMark/>
          </w:tcPr>
          <w:p w:rsidR="00D701A1" w:rsidRPr="00D701A1" w:rsidRDefault="00B30A52" w:rsidP="00D701A1">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72</w:t>
            </w:r>
          </w:p>
        </w:tc>
      </w:tr>
    </w:tbl>
    <w:p w:rsidR="00C61520" w:rsidRDefault="00C61520" w:rsidP="00C61520">
      <w:pPr>
        <w:pStyle w:val="a7"/>
        <w:jc w:val="both"/>
        <w:rPr>
          <w:rFonts w:ascii="Times New Roman" w:hAnsi="Times New Roman" w:cs="Times New Roman"/>
          <w:b/>
          <w:sz w:val="28"/>
          <w:szCs w:val="28"/>
          <w:lang w:eastAsia="ru-RU"/>
        </w:rPr>
      </w:pPr>
    </w:p>
    <w:p w:rsidR="00C61520" w:rsidRDefault="00C61520" w:rsidP="00C61520">
      <w:pPr>
        <w:pStyle w:val="a7"/>
        <w:jc w:val="both"/>
        <w:rPr>
          <w:rFonts w:ascii="Times New Roman" w:hAnsi="Times New Roman" w:cs="Times New Roman"/>
          <w:b/>
          <w:sz w:val="28"/>
          <w:szCs w:val="28"/>
          <w:lang w:eastAsia="ru-RU"/>
        </w:rPr>
      </w:pPr>
      <w:r w:rsidRPr="00702317">
        <w:rPr>
          <w:rFonts w:ascii="Times New Roman" w:hAnsi="Times New Roman" w:cs="Times New Roman"/>
          <w:b/>
          <w:sz w:val="28"/>
          <w:szCs w:val="28"/>
          <w:lang w:eastAsia="ru-RU"/>
        </w:rPr>
        <w:t>СОДЕРЖАНИЕ КУРСА</w:t>
      </w:r>
      <w:r>
        <w:rPr>
          <w:rFonts w:ascii="Times New Roman" w:hAnsi="Times New Roman" w:cs="Times New Roman"/>
          <w:b/>
          <w:sz w:val="28"/>
          <w:szCs w:val="28"/>
          <w:lang w:eastAsia="ru-RU"/>
        </w:rPr>
        <w:t xml:space="preserve"> ТРЕТЬЕГО ГОДА ОБУЧЕНИЯ (5-6 лет)</w:t>
      </w:r>
    </w:p>
    <w:p w:rsidR="00D701A1" w:rsidRPr="00C61520" w:rsidRDefault="00D701A1" w:rsidP="00D701A1">
      <w:pPr>
        <w:pStyle w:val="a7"/>
        <w:jc w:val="both"/>
        <w:rPr>
          <w:rFonts w:ascii="Times New Roman" w:hAnsi="Times New Roman" w:cs="Times New Roman"/>
          <w:sz w:val="28"/>
          <w:szCs w:val="28"/>
          <w:lang w:eastAsia="ru-RU"/>
        </w:rPr>
      </w:pPr>
      <w:r w:rsidRPr="00C61520">
        <w:rPr>
          <w:rFonts w:ascii="Times New Roman" w:hAnsi="Times New Roman" w:cs="Times New Roman"/>
          <w:sz w:val="28"/>
          <w:szCs w:val="28"/>
          <w:lang w:eastAsia="ru-RU"/>
        </w:rPr>
        <w:t>Вводное занятие</w:t>
      </w:r>
    </w:p>
    <w:p w:rsidR="00D701A1" w:rsidRPr="00D701A1" w:rsidRDefault="00D701A1" w:rsidP="00D701A1">
      <w:pPr>
        <w:pStyle w:val="a7"/>
        <w:jc w:val="both"/>
        <w:rPr>
          <w:rFonts w:ascii="Times New Roman" w:hAnsi="Times New Roman" w:cs="Times New Roman"/>
          <w:sz w:val="28"/>
          <w:szCs w:val="28"/>
          <w:lang w:eastAsia="ru-RU"/>
        </w:rPr>
      </w:pP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1. Вспомнить с детьми правила поведения на занятиях, правила проведения занятия (поклон).</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2. Познакомить с требованиями к внешнему виду.</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3. Разговор о технике безопасности на занятиях.</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4. Провести начальную диагностику на элементарных движениях.</w:t>
      </w:r>
    </w:p>
    <w:p w:rsidR="00D701A1" w:rsidRPr="00D701A1" w:rsidRDefault="00D701A1" w:rsidP="00D701A1">
      <w:pPr>
        <w:pStyle w:val="a7"/>
        <w:jc w:val="both"/>
        <w:rPr>
          <w:rFonts w:ascii="Times New Roman" w:hAnsi="Times New Roman" w:cs="Times New Roman"/>
          <w:sz w:val="28"/>
          <w:szCs w:val="28"/>
          <w:lang w:eastAsia="ru-RU"/>
        </w:rPr>
      </w:pPr>
    </w:p>
    <w:p w:rsidR="00D701A1" w:rsidRPr="00702317" w:rsidRDefault="00D701A1" w:rsidP="00D701A1">
      <w:pPr>
        <w:pStyle w:val="a7"/>
        <w:jc w:val="both"/>
        <w:rPr>
          <w:rFonts w:ascii="Times New Roman" w:hAnsi="Times New Roman" w:cs="Times New Roman"/>
          <w:b/>
          <w:sz w:val="28"/>
          <w:szCs w:val="28"/>
          <w:lang w:eastAsia="ru-RU"/>
        </w:rPr>
      </w:pPr>
      <w:r w:rsidRPr="00702317">
        <w:rPr>
          <w:rFonts w:ascii="Times New Roman" w:hAnsi="Times New Roman" w:cs="Times New Roman"/>
          <w:b/>
          <w:sz w:val="28"/>
          <w:szCs w:val="28"/>
          <w:lang w:eastAsia="ru-RU"/>
        </w:rPr>
        <w:t>ТЕМА «Волшебное знакомство с танцем»</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Задачи: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1. Познакомить детей с различными видами танцев: народными, классическими, современными, бальными.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2. Рассказать о танцах народов различных стран и познакомить с их характерными особенностями.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3. Рассказать о пользе танца для здоровья детей.</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4. Беседа о любимых танцах.</w:t>
      </w:r>
    </w:p>
    <w:p w:rsidR="00D701A1" w:rsidRPr="00D701A1" w:rsidRDefault="00D701A1" w:rsidP="00D701A1">
      <w:pPr>
        <w:pStyle w:val="a7"/>
        <w:jc w:val="both"/>
        <w:rPr>
          <w:rFonts w:ascii="Times New Roman" w:hAnsi="Times New Roman" w:cs="Times New Roman"/>
          <w:sz w:val="28"/>
          <w:szCs w:val="28"/>
          <w:lang w:eastAsia="ru-RU"/>
        </w:rPr>
      </w:pPr>
    </w:p>
    <w:p w:rsidR="00D701A1" w:rsidRPr="00702317" w:rsidRDefault="00D701A1" w:rsidP="00D701A1">
      <w:pPr>
        <w:pStyle w:val="a7"/>
        <w:jc w:val="both"/>
        <w:rPr>
          <w:rFonts w:ascii="Times New Roman" w:hAnsi="Times New Roman" w:cs="Times New Roman"/>
          <w:b/>
          <w:sz w:val="28"/>
          <w:szCs w:val="28"/>
          <w:lang w:eastAsia="ru-RU"/>
        </w:rPr>
      </w:pPr>
      <w:r w:rsidRPr="00702317">
        <w:rPr>
          <w:rFonts w:ascii="Times New Roman" w:hAnsi="Times New Roman" w:cs="Times New Roman"/>
          <w:b/>
          <w:sz w:val="28"/>
          <w:szCs w:val="28"/>
          <w:lang w:eastAsia="ru-RU"/>
        </w:rPr>
        <w:t>ТЕМА «Ее Величество Музыка»</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Задачи: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1. Закрепить знания, умения и навыки, полученные ранее.</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2. Расширить представления о танцевальной музыке</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3. Учить детей сознательно подбирать нужные сложные характеристики к музыкальным образам.</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4. Развивать умение двигаться в соответствии с характером музыки.</w:t>
      </w:r>
    </w:p>
    <w:p w:rsidR="00D701A1" w:rsidRPr="00D701A1" w:rsidRDefault="00D701A1" w:rsidP="00D701A1">
      <w:pPr>
        <w:pStyle w:val="a7"/>
        <w:jc w:val="both"/>
        <w:rPr>
          <w:rFonts w:ascii="Times New Roman" w:hAnsi="Times New Roman" w:cs="Times New Roman"/>
          <w:sz w:val="28"/>
          <w:szCs w:val="28"/>
          <w:u w:val="single"/>
          <w:lang w:eastAsia="ru-RU"/>
        </w:rPr>
      </w:pPr>
      <w:r w:rsidRPr="00D701A1">
        <w:rPr>
          <w:rFonts w:ascii="Times New Roman" w:hAnsi="Times New Roman" w:cs="Times New Roman"/>
          <w:sz w:val="28"/>
          <w:szCs w:val="28"/>
          <w:u w:val="single"/>
          <w:lang w:eastAsia="ru-RU"/>
        </w:rPr>
        <w:t>Содержание:</w:t>
      </w:r>
    </w:p>
    <w:p w:rsidR="00D701A1" w:rsidRPr="00D701A1" w:rsidRDefault="00D701A1" w:rsidP="00D701A1">
      <w:pPr>
        <w:pStyle w:val="a7"/>
        <w:jc w:val="both"/>
        <w:rPr>
          <w:rFonts w:ascii="Times New Roman" w:hAnsi="Times New Roman" w:cs="Times New Roman"/>
          <w:sz w:val="28"/>
          <w:szCs w:val="28"/>
          <w:u w:val="single"/>
          <w:lang w:eastAsia="ru-RU"/>
        </w:rPr>
      </w:pPr>
      <w:r w:rsidRPr="00D701A1">
        <w:rPr>
          <w:rFonts w:ascii="Times New Roman" w:hAnsi="Times New Roman" w:cs="Times New Roman"/>
          <w:sz w:val="28"/>
          <w:szCs w:val="28"/>
          <w:lang w:eastAsia="ru-RU"/>
        </w:rPr>
        <w:t>1. Задания на анализ музыкальных произведений (темп, характер, динамика, ритмический рисунок, регистр, строение).</w:t>
      </w:r>
    </w:p>
    <w:p w:rsidR="00D701A1" w:rsidRPr="00D701A1" w:rsidRDefault="00D701A1" w:rsidP="00D701A1">
      <w:pPr>
        <w:pStyle w:val="a7"/>
        <w:jc w:val="both"/>
        <w:rPr>
          <w:rFonts w:ascii="Times New Roman" w:hAnsi="Times New Roman" w:cs="Times New Roman"/>
          <w:sz w:val="28"/>
          <w:szCs w:val="28"/>
          <w:u w:val="single"/>
          <w:lang w:eastAsia="ru-RU"/>
        </w:rPr>
      </w:pPr>
      <w:r w:rsidRPr="00D701A1">
        <w:rPr>
          <w:rFonts w:ascii="Times New Roman" w:hAnsi="Times New Roman" w:cs="Times New Roman"/>
          <w:sz w:val="28"/>
          <w:szCs w:val="28"/>
          <w:lang w:eastAsia="ru-RU"/>
        </w:rPr>
        <w:t>2. Такт, размер 2/4, 4/4.</w:t>
      </w:r>
    </w:p>
    <w:p w:rsidR="00D701A1" w:rsidRPr="00D701A1" w:rsidRDefault="00D701A1" w:rsidP="00D701A1">
      <w:pPr>
        <w:pStyle w:val="a7"/>
        <w:jc w:val="both"/>
        <w:rPr>
          <w:rFonts w:ascii="Times New Roman" w:hAnsi="Times New Roman" w:cs="Times New Roman"/>
          <w:sz w:val="28"/>
          <w:szCs w:val="28"/>
          <w:u w:val="single"/>
          <w:lang w:eastAsia="ru-RU"/>
        </w:rPr>
      </w:pPr>
      <w:r w:rsidRPr="00D701A1">
        <w:rPr>
          <w:rFonts w:ascii="Times New Roman" w:hAnsi="Times New Roman" w:cs="Times New Roman"/>
          <w:sz w:val="28"/>
          <w:szCs w:val="28"/>
          <w:lang w:eastAsia="ru-RU"/>
        </w:rPr>
        <w:t>3. Умение выделять сильные и слабые доли на слух (хлопками, шагом, движением, предметом).</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творческая задача: поочередное вступление (каноном) на 2/4, 4/4.   Дети   начинают   делать   движение       по   очереди   на   каждый следующий такт;</w:t>
      </w:r>
    </w:p>
    <w:p w:rsidR="00D701A1" w:rsidRPr="00D701A1" w:rsidRDefault="00D701A1" w:rsidP="00D701A1">
      <w:pPr>
        <w:pStyle w:val="a7"/>
        <w:jc w:val="both"/>
        <w:rPr>
          <w:rFonts w:ascii="Times New Roman" w:hAnsi="Times New Roman" w:cs="Times New Roman"/>
          <w:sz w:val="28"/>
          <w:szCs w:val="28"/>
          <w:u w:val="single"/>
          <w:lang w:eastAsia="ru-RU"/>
        </w:rPr>
      </w:pPr>
      <w:r w:rsidRPr="00D701A1">
        <w:rPr>
          <w:rFonts w:ascii="Times New Roman" w:hAnsi="Times New Roman" w:cs="Times New Roman"/>
          <w:sz w:val="28"/>
          <w:szCs w:val="28"/>
          <w:lang w:eastAsia="ru-RU"/>
        </w:rPr>
        <w:t>- выделять сильную долю, слышать слабую долю;</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игра: «Вопрос – ответ», «Эхо», «Повтори-ка»</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прохлопывать заданный ритмический рисунок.</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4. Музыкальный жанр</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полька, марш, вальс (устно определить жанр)</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игра: «Марш – полька – вальс</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xml:space="preserve">5. Слушать музыку </w:t>
      </w:r>
      <w:r w:rsidRPr="00D701A1">
        <w:rPr>
          <w:rFonts w:ascii="Times New Roman" w:hAnsi="Times New Roman" w:cs="Times New Roman"/>
          <w:sz w:val="28"/>
          <w:szCs w:val="28"/>
          <w:lang w:val="en-US" w:eastAsia="ru-RU"/>
        </w:rPr>
        <w:t>a</w:t>
      </w:r>
      <w:r w:rsidRPr="00D701A1">
        <w:rPr>
          <w:rFonts w:ascii="Times New Roman" w:hAnsi="Times New Roman" w:cs="Times New Roman"/>
          <w:sz w:val="28"/>
          <w:szCs w:val="28"/>
          <w:lang w:val="en-US" w:eastAsia="ru-RU"/>
        </w:rPr>
        <w:sym w:font="Symbol" w:char="F0A2"/>
      </w:r>
      <w:proofErr w:type="spellStart"/>
      <w:r w:rsidRPr="00D701A1">
        <w:rPr>
          <w:rFonts w:ascii="Times New Roman" w:hAnsi="Times New Roman" w:cs="Times New Roman"/>
          <w:sz w:val="28"/>
          <w:szCs w:val="28"/>
          <w:lang w:val="en-US" w:eastAsia="ru-RU"/>
        </w:rPr>
        <w:t>capella</w:t>
      </w:r>
      <w:proofErr w:type="spellEnd"/>
      <w:r w:rsidRPr="00D701A1">
        <w:rPr>
          <w:rFonts w:ascii="Times New Roman" w:hAnsi="Times New Roman" w:cs="Times New Roman"/>
          <w:sz w:val="28"/>
          <w:szCs w:val="28"/>
          <w:lang w:eastAsia="ru-RU"/>
        </w:rPr>
        <w:t>, уметь двигаться под нее.</w:t>
      </w:r>
    </w:p>
    <w:p w:rsidR="00D701A1" w:rsidRPr="00D701A1" w:rsidRDefault="00D701A1" w:rsidP="00D701A1">
      <w:pPr>
        <w:pStyle w:val="a7"/>
        <w:jc w:val="both"/>
        <w:rPr>
          <w:rFonts w:ascii="Times New Roman" w:hAnsi="Times New Roman" w:cs="Times New Roman"/>
          <w:sz w:val="28"/>
          <w:szCs w:val="28"/>
          <w:lang w:eastAsia="ru-RU"/>
        </w:rPr>
      </w:pPr>
    </w:p>
    <w:p w:rsidR="00D701A1" w:rsidRPr="00702317" w:rsidRDefault="00D701A1" w:rsidP="00D701A1">
      <w:pPr>
        <w:pStyle w:val="a7"/>
        <w:jc w:val="both"/>
        <w:rPr>
          <w:rFonts w:ascii="Times New Roman" w:hAnsi="Times New Roman" w:cs="Times New Roman"/>
          <w:b/>
          <w:sz w:val="28"/>
          <w:szCs w:val="28"/>
          <w:lang w:eastAsia="ru-RU"/>
        </w:rPr>
      </w:pPr>
      <w:r w:rsidRPr="00702317">
        <w:rPr>
          <w:rFonts w:ascii="Times New Roman" w:hAnsi="Times New Roman" w:cs="Times New Roman"/>
          <w:b/>
          <w:sz w:val="28"/>
          <w:szCs w:val="28"/>
          <w:lang w:eastAsia="ru-RU"/>
        </w:rPr>
        <w:t xml:space="preserve">ТЕМА «Игровой </w:t>
      </w:r>
      <w:proofErr w:type="spellStart"/>
      <w:r w:rsidRPr="00702317">
        <w:rPr>
          <w:rFonts w:ascii="Times New Roman" w:hAnsi="Times New Roman" w:cs="Times New Roman"/>
          <w:b/>
          <w:sz w:val="28"/>
          <w:szCs w:val="28"/>
          <w:lang w:eastAsia="ru-RU"/>
        </w:rPr>
        <w:t>стретчинг</w:t>
      </w:r>
      <w:proofErr w:type="spellEnd"/>
      <w:r w:rsidRPr="00702317">
        <w:rPr>
          <w:rFonts w:ascii="Times New Roman" w:hAnsi="Times New Roman" w:cs="Times New Roman"/>
          <w:b/>
          <w:sz w:val="28"/>
          <w:szCs w:val="28"/>
          <w:lang w:eastAsia="ru-RU"/>
        </w:rPr>
        <w:t>»</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xml:space="preserve"> Задачи: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1. Подготовить двигательный аппарат к сценическим сложностям.</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2. Развивать природные данные детей.</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3. Укреплять физическое и психическое здоровье.</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4. Расширять музыкальный кругозор.</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5. Пополнять словарный запас терминами, принятыми в танцевальном искусстве.</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Содержание:</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xml:space="preserve">1. Упражнения на </w:t>
      </w:r>
      <w:r w:rsidR="00C02FBA" w:rsidRPr="00D701A1">
        <w:rPr>
          <w:rFonts w:ascii="Times New Roman" w:hAnsi="Times New Roman" w:cs="Times New Roman"/>
          <w:sz w:val="28"/>
          <w:szCs w:val="28"/>
          <w:lang w:eastAsia="ru-RU"/>
        </w:rPr>
        <w:t>полу: постановка</w:t>
      </w:r>
      <w:r w:rsidRPr="00D701A1">
        <w:rPr>
          <w:rFonts w:ascii="Times New Roman" w:hAnsi="Times New Roman" w:cs="Times New Roman"/>
          <w:sz w:val="28"/>
          <w:szCs w:val="28"/>
          <w:lang w:eastAsia="ru-RU"/>
        </w:rPr>
        <w:t xml:space="preserve"> корпуса; работа на стопы; растяжка;</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работа над укреплением брюшного пресса, мышц шеи.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xml:space="preserve">2. Работа над ритмом и координацией (марш, прыжки, хлопки, </w:t>
      </w:r>
      <w:proofErr w:type="spellStart"/>
      <w:r w:rsidRPr="00D701A1">
        <w:rPr>
          <w:rFonts w:ascii="Times New Roman" w:hAnsi="Times New Roman" w:cs="Times New Roman"/>
          <w:sz w:val="28"/>
          <w:szCs w:val="28"/>
          <w:lang w:eastAsia="ru-RU"/>
        </w:rPr>
        <w:t>шаги+хлопки</w:t>
      </w:r>
      <w:proofErr w:type="spellEnd"/>
      <w:r w:rsidRPr="00D701A1">
        <w:rPr>
          <w:rFonts w:ascii="Times New Roman" w:hAnsi="Times New Roman" w:cs="Times New Roman"/>
          <w:sz w:val="28"/>
          <w:szCs w:val="28"/>
          <w:lang w:eastAsia="ru-RU"/>
        </w:rPr>
        <w:t>).</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xml:space="preserve">3. Упражнения на укрепление мышц спины и брюшного пресса путем прогиба </w:t>
      </w:r>
      <w:r w:rsidR="00C02FBA" w:rsidRPr="00D701A1">
        <w:rPr>
          <w:rFonts w:ascii="Times New Roman" w:hAnsi="Times New Roman" w:cs="Times New Roman"/>
          <w:sz w:val="28"/>
          <w:szCs w:val="28"/>
          <w:lang w:eastAsia="ru-RU"/>
        </w:rPr>
        <w:t>назад: «</w:t>
      </w:r>
      <w:r w:rsidR="00702317">
        <w:rPr>
          <w:rFonts w:ascii="Times New Roman" w:hAnsi="Times New Roman" w:cs="Times New Roman"/>
          <w:sz w:val="28"/>
          <w:szCs w:val="28"/>
          <w:lang w:eastAsia="ru-RU"/>
        </w:rPr>
        <w:t xml:space="preserve">Свечка», </w:t>
      </w:r>
      <w:r w:rsidRPr="00D701A1">
        <w:rPr>
          <w:rFonts w:ascii="Times New Roman" w:hAnsi="Times New Roman" w:cs="Times New Roman"/>
          <w:sz w:val="28"/>
          <w:szCs w:val="28"/>
          <w:lang w:eastAsia="ru-RU"/>
        </w:rPr>
        <w:t>«Лодка», «Кошка», «Рыбка».</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Упражнения на укрепление мышц спины и брюшного пресса путем наклонов вперед: «Улитка», «Ванька-встанька», «Коробочка»</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xml:space="preserve">Упражнения на укрепление позвоночника путем поворотов туловища и наклонов его в </w:t>
      </w:r>
      <w:r w:rsidR="00C02FBA" w:rsidRPr="00D701A1">
        <w:rPr>
          <w:rFonts w:ascii="Times New Roman" w:hAnsi="Times New Roman" w:cs="Times New Roman"/>
          <w:sz w:val="28"/>
          <w:szCs w:val="28"/>
          <w:lang w:eastAsia="ru-RU"/>
        </w:rPr>
        <w:t>стороны: «</w:t>
      </w:r>
      <w:r w:rsidRPr="00D701A1">
        <w:rPr>
          <w:rFonts w:ascii="Times New Roman" w:hAnsi="Times New Roman" w:cs="Times New Roman"/>
          <w:sz w:val="28"/>
          <w:szCs w:val="28"/>
          <w:lang w:eastAsia="ru-RU"/>
        </w:rPr>
        <w:t>Стрекоза», «Тростинка», «Флюгер», «Часики».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Упражнения на укрепление мышц тазового пояса, бедер, ног: «Рак», «Павлин», «Бег», «Паровозик», «Паучок», «Лягушка», «Таракан».</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xml:space="preserve">Упражнения на укрепление и развитие стоп: «Ходьба», «Лягушонок», Медвежонок»; тянем носочки вперед в положении </w:t>
      </w:r>
      <w:r w:rsidR="00C02FBA" w:rsidRPr="00D701A1">
        <w:rPr>
          <w:rFonts w:ascii="Times New Roman" w:hAnsi="Times New Roman" w:cs="Times New Roman"/>
          <w:sz w:val="28"/>
          <w:szCs w:val="28"/>
          <w:lang w:eastAsia="ru-RU"/>
        </w:rPr>
        <w:t>сидя;</w:t>
      </w:r>
      <w:r w:rsidRPr="00D701A1">
        <w:rPr>
          <w:rFonts w:ascii="Times New Roman" w:hAnsi="Times New Roman" w:cs="Times New Roman"/>
          <w:sz w:val="28"/>
          <w:szCs w:val="28"/>
          <w:lang w:eastAsia="ru-RU"/>
        </w:rPr>
        <w:t xml:space="preserve"> поочередно сгибаем и выпрямляем ноги, упражнение «Утюжок».</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Упражнения на укрепление мышц плечевого пояса: «Замочек», «Самолет», «Дощечка», «Пловцы».</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xml:space="preserve">Упражнения для тренировки равновесия: «Цапля», «Журавель» </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Растяжки «лягушка» в положении сидя и лежа.</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Игровая композиция «Просто так».</w:t>
      </w:r>
    </w:p>
    <w:p w:rsidR="00D701A1" w:rsidRPr="00D701A1" w:rsidRDefault="00D701A1" w:rsidP="00D701A1">
      <w:pPr>
        <w:pStyle w:val="a7"/>
        <w:jc w:val="both"/>
        <w:rPr>
          <w:rFonts w:ascii="Times New Roman" w:hAnsi="Times New Roman" w:cs="Times New Roman"/>
          <w:sz w:val="28"/>
          <w:szCs w:val="28"/>
          <w:lang w:eastAsia="ru-RU"/>
        </w:rPr>
      </w:pPr>
    </w:p>
    <w:p w:rsidR="00D701A1" w:rsidRPr="00702317" w:rsidRDefault="00D701A1" w:rsidP="00D701A1">
      <w:pPr>
        <w:pStyle w:val="a7"/>
        <w:jc w:val="both"/>
        <w:rPr>
          <w:rFonts w:ascii="Times New Roman" w:hAnsi="Times New Roman" w:cs="Times New Roman"/>
          <w:b/>
          <w:sz w:val="28"/>
          <w:szCs w:val="28"/>
          <w:lang w:eastAsia="ru-RU"/>
        </w:rPr>
      </w:pPr>
      <w:r w:rsidRPr="00702317">
        <w:rPr>
          <w:rFonts w:ascii="Times New Roman" w:hAnsi="Times New Roman" w:cs="Times New Roman"/>
          <w:b/>
          <w:sz w:val="28"/>
          <w:szCs w:val="28"/>
          <w:lang w:eastAsia="ru-RU"/>
        </w:rPr>
        <w:t>ТЕМА «Партерный экзерсис» (элементы классического танца)</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Задачи: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Развивать мускулатуру ног, рук, спины.</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Формировать правильную осанку и координацию движений.</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Подготовить детей к изучению более сложных элементов.</w:t>
      </w:r>
    </w:p>
    <w:p w:rsidR="00D701A1" w:rsidRPr="00D701A1" w:rsidRDefault="00D701A1" w:rsidP="00D701A1">
      <w:pPr>
        <w:pStyle w:val="a7"/>
        <w:jc w:val="both"/>
        <w:rPr>
          <w:rFonts w:ascii="Times New Roman" w:hAnsi="Times New Roman" w:cs="Times New Roman"/>
          <w:sz w:val="28"/>
          <w:szCs w:val="28"/>
          <w:u w:val="single"/>
          <w:lang w:eastAsia="ru-RU"/>
        </w:rPr>
      </w:pPr>
      <w:r w:rsidRPr="00D701A1">
        <w:rPr>
          <w:rFonts w:ascii="Times New Roman" w:hAnsi="Times New Roman" w:cs="Times New Roman"/>
          <w:sz w:val="28"/>
          <w:szCs w:val="28"/>
          <w:u w:val="single"/>
          <w:lang w:eastAsia="ru-RU"/>
        </w:rPr>
        <w:t>Содержание:</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Экзерсис на середине:</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постановка корпуса (ноги в свободном положении);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понятия рабочая нога и опорная нога;</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xml:space="preserve">позиции ног (I-я, II-я, III-я, </w:t>
      </w:r>
      <w:r w:rsidRPr="00D701A1">
        <w:rPr>
          <w:rFonts w:ascii="Times New Roman" w:hAnsi="Times New Roman" w:cs="Times New Roman"/>
          <w:sz w:val="28"/>
          <w:szCs w:val="28"/>
          <w:lang w:val="en-US" w:eastAsia="ru-RU"/>
        </w:rPr>
        <w:t>v</w:t>
      </w:r>
      <w:r w:rsidRPr="00D701A1">
        <w:rPr>
          <w:rFonts w:ascii="Times New Roman" w:hAnsi="Times New Roman" w:cs="Times New Roman"/>
          <w:sz w:val="28"/>
          <w:szCs w:val="28"/>
          <w:lang w:eastAsia="ru-RU"/>
        </w:rPr>
        <w:t xml:space="preserve">І при относительной </w:t>
      </w:r>
      <w:proofErr w:type="spellStart"/>
      <w:r w:rsidRPr="00D701A1">
        <w:rPr>
          <w:rFonts w:ascii="Times New Roman" w:hAnsi="Times New Roman" w:cs="Times New Roman"/>
          <w:sz w:val="28"/>
          <w:szCs w:val="28"/>
          <w:lang w:eastAsia="ru-RU"/>
        </w:rPr>
        <w:t>выворотности</w:t>
      </w:r>
      <w:proofErr w:type="spellEnd"/>
      <w:r w:rsidRPr="00D701A1">
        <w:rPr>
          <w:rFonts w:ascii="Times New Roman" w:hAnsi="Times New Roman" w:cs="Times New Roman"/>
          <w:sz w:val="28"/>
          <w:szCs w:val="28"/>
          <w:lang w:eastAsia="ru-RU"/>
        </w:rPr>
        <w:t xml:space="preserve"> ног);</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постановка корпуса в I – II – III позиции;</w:t>
      </w:r>
    </w:p>
    <w:p w:rsidR="00D701A1" w:rsidRPr="00D701A1" w:rsidRDefault="00D701A1" w:rsidP="00D701A1">
      <w:pPr>
        <w:pStyle w:val="a7"/>
        <w:jc w:val="both"/>
        <w:rPr>
          <w:rFonts w:ascii="Times New Roman" w:hAnsi="Times New Roman" w:cs="Times New Roman"/>
          <w:sz w:val="28"/>
          <w:szCs w:val="28"/>
          <w:lang w:eastAsia="ru-RU"/>
        </w:rPr>
      </w:pPr>
      <w:proofErr w:type="spellStart"/>
      <w:r w:rsidRPr="00D701A1">
        <w:rPr>
          <w:rFonts w:ascii="Times New Roman" w:hAnsi="Times New Roman" w:cs="Times New Roman"/>
          <w:sz w:val="28"/>
          <w:szCs w:val="28"/>
          <w:lang w:val="en-US" w:eastAsia="ru-RU"/>
        </w:rPr>
        <w:t>releve</w:t>
      </w:r>
      <w:proofErr w:type="spellEnd"/>
      <w:r w:rsidRPr="00D701A1">
        <w:rPr>
          <w:rFonts w:ascii="Times New Roman" w:hAnsi="Times New Roman" w:cs="Times New Roman"/>
          <w:sz w:val="28"/>
          <w:szCs w:val="28"/>
          <w:lang w:eastAsia="ru-RU"/>
        </w:rPr>
        <w:t xml:space="preserve"> на </w:t>
      </w:r>
      <w:proofErr w:type="spellStart"/>
      <w:r w:rsidRPr="00D701A1">
        <w:rPr>
          <w:rFonts w:ascii="Times New Roman" w:hAnsi="Times New Roman" w:cs="Times New Roman"/>
          <w:sz w:val="28"/>
          <w:szCs w:val="28"/>
          <w:lang w:eastAsia="ru-RU"/>
        </w:rPr>
        <w:t>полупальцы</w:t>
      </w:r>
      <w:proofErr w:type="spellEnd"/>
      <w:r w:rsidRPr="00D701A1">
        <w:rPr>
          <w:rFonts w:ascii="Times New Roman" w:hAnsi="Times New Roman" w:cs="Times New Roman"/>
          <w:sz w:val="28"/>
          <w:szCs w:val="28"/>
          <w:lang w:eastAsia="ru-RU"/>
        </w:rPr>
        <w:t>;</w:t>
      </w:r>
    </w:p>
    <w:p w:rsidR="00D701A1" w:rsidRPr="00D701A1" w:rsidRDefault="00D701A1" w:rsidP="00D701A1">
      <w:pPr>
        <w:pStyle w:val="a7"/>
        <w:jc w:val="both"/>
        <w:rPr>
          <w:rFonts w:ascii="Times New Roman" w:hAnsi="Times New Roman" w:cs="Times New Roman"/>
          <w:sz w:val="28"/>
          <w:szCs w:val="28"/>
          <w:lang w:eastAsia="ru-RU"/>
        </w:rPr>
      </w:pPr>
      <w:proofErr w:type="spellStart"/>
      <w:r w:rsidRPr="00D701A1">
        <w:rPr>
          <w:rFonts w:ascii="Times New Roman" w:hAnsi="Times New Roman" w:cs="Times New Roman"/>
          <w:sz w:val="28"/>
          <w:szCs w:val="28"/>
          <w:lang w:eastAsia="ru-RU"/>
        </w:rPr>
        <w:t>demi</w:t>
      </w:r>
      <w:proofErr w:type="spellEnd"/>
      <w:r w:rsidRPr="00D701A1">
        <w:rPr>
          <w:rFonts w:ascii="Times New Roman" w:hAnsi="Times New Roman" w:cs="Times New Roman"/>
          <w:sz w:val="28"/>
          <w:szCs w:val="28"/>
          <w:lang w:eastAsia="ru-RU"/>
        </w:rPr>
        <w:t xml:space="preserve"> - </w:t>
      </w:r>
      <w:proofErr w:type="spellStart"/>
      <w:r w:rsidRPr="00D701A1">
        <w:rPr>
          <w:rFonts w:ascii="Times New Roman" w:hAnsi="Times New Roman" w:cs="Times New Roman"/>
          <w:sz w:val="28"/>
          <w:szCs w:val="28"/>
          <w:lang w:eastAsia="ru-RU"/>
        </w:rPr>
        <w:t>plie</w:t>
      </w:r>
      <w:proofErr w:type="spellEnd"/>
      <w:r w:rsidRPr="00D701A1">
        <w:rPr>
          <w:rFonts w:ascii="Times New Roman" w:hAnsi="Times New Roman" w:cs="Times New Roman"/>
          <w:sz w:val="28"/>
          <w:szCs w:val="28"/>
          <w:lang w:eastAsia="ru-RU"/>
        </w:rPr>
        <w:t xml:space="preserve">   в I – II – III-VI позиции;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xml:space="preserve">чередование </w:t>
      </w:r>
      <w:proofErr w:type="spellStart"/>
      <w:r w:rsidRPr="00D701A1">
        <w:rPr>
          <w:rFonts w:ascii="Times New Roman" w:hAnsi="Times New Roman" w:cs="Times New Roman"/>
          <w:sz w:val="28"/>
          <w:szCs w:val="28"/>
          <w:lang w:val="en-US" w:eastAsia="ru-RU"/>
        </w:rPr>
        <w:t>releve</w:t>
      </w:r>
      <w:proofErr w:type="spellEnd"/>
      <w:r w:rsidRPr="00D701A1">
        <w:rPr>
          <w:rFonts w:ascii="Times New Roman" w:hAnsi="Times New Roman" w:cs="Times New Roman"/>
          <w:sz w:val="28"/>
          <w:szCs w:val="28"/>
          <w:lang w:eastAsia="ru-RU"/>
        </w:rPr>
        <w:t xml:space="preserve"> и </w:t>
      </w:r>
      <w:proofErr w:type="spellStart"/>
      <w:r w:rsidRPr="00D701A1">
        <w:rPr>
          <w:rFonts w:ascii="Times New Roman" w:hAnsi="Times New Roman" w:cs="Times New Roman"/>
          <w:sz w:val="28"/>
          <w:szCs w:val="28"/>
          <w:lang w:eastAsia="ru-RU"/>
        </w:rPr>
        <w:t>demi</w:t>
      </w:r>
      <w:proofErr w:type="spellEnd"/>
      <w:r w:rsidRPr="00D701A1">
        <w:rPr>
          <w:rFonts w:ascii="Times New Roman" w:hAnsi="Times New Roman" w:cs="Times New Roman"/>
          <w:sz w:val="28"/>
          <w:szCs w:val="28"/>
          <w:lang w:eastAsia="ru-RU"/>
        </w:rPr>
        <w:t xml:space="preserve"> – </w:t>
      </w:r>
      <w:proofErr w:type="spellStart"/>
      <w:r w:rsidRPr="00D701A1">
        <w:rPr>
          <w:rFonts w:ascii="Times New Roman" w:hAnsi="Times New Roman" w:cs="Times New Roman"/>
          <w:sz w:val="28"/>
          <w:szCs w:val="28"/>
          <w:lang w:eastAsia="ru-RU"/>
        </w:rPr>
        <w:t>plie</w:t>
      </w:r>
      <w:proofErr w:type="spellEnd"/>
      <w:r w:rsidRPr="00D701A1">
        <w:rPr>
          <w:rFonts w:ascii="Times New Roman" w:hAnsi="Times New Roman" w:cs="Times New Roman"/>
          <w:sz w:val="28"/>
          <w:szCs w:val="28"/>
          <w:lang w:eastAsia="ru-RU"/>
        </w:rPr>
        <w:t xml:space="preserve">;   </w:t>
      </w:r>
    </w:p>
    <w:p w:rsidR="00D701A1" w:rsidRPr="00D701A1" w:rsidRDefault="00D701A1" w:rsidP="00D701A1">
      <w:pPr>
        <w:pStyle w:val="a7"/>
        <w:jc w:val="both"/>
        <w:rPr>
          <w:rFonts w:ascii="Times New Roman" w:hAnsi="Times New Roman" w:cs="Times New Roman"/>
          <w:sz w:val="28"/>
          <w:szCs w:val="28"/>
          <w:lang w:val="en-US" w:eastAsia="ru-RU"/>
        </w:rPr>
      </w:pPr>
      <w:r w:rsidRPr="00D701A1">
        <w:rPr>
          <w:rFonts w:ascii="Times New Roman" w:hAnsi="Times New Roman" w:cs="Times New Roman"/>
          <w:sz w:val="28"/>
          <w:szCs w:val="28"/>
          <w:lang w:val="en-US" w:eastAsia="ru-RU"/>
        </w:rPr>
        <w:lastRenderedPageBreak/>
        <w:t xml:space="preserve">grand-plie </w:t>
      </w:r>
      <w:r w:rsidRPr="00D701A1">
        <w:rPr>
          <w:rFonts w:ascii="Times New Roman" w:hAnsi="Times New Roman" w:cs="Times New Roman"/>
          <w:sz w:val="28"/>
          <w:szCs w:val="28"/>
          <w:lang w:eastAsia="ru-RU"/>
        </w:rPr>
        <w:t>в</w:t>
      </w:r>
      <w:r w:rsidRPr="00D701A1">
        <w:rPr>
          <w:rFonts w:ascii="Times New Roman" w:hAnsi="Times New Roman" w:cs="Times New Roman"/>
          <w:sz w:val="28"/>
          <w:szCs w:val="28"/>
          <w:lang w:val="en-US" w:eastAsia="ru-RU"/>
        </w:rPr>
        <w:t xml:space="preserve"> I – II – III-VI </w:t>
      </w:r>
      <w:r w:rsidRPr="00D701A1">
        <w:rPr>
          <w:rFonts w:ascii="Times New Roman" w:hAnsi="Times New Roman" w:cs="Times New Roman"/>
          <w:sz w:val="28"/>
          <w:szCs w:val="28"/>
          <w:lang w:eastAsia="ru-RU"/>
        </w:rPr>
        <w:t>позиции</w:t>
      </w:r>
      <w:r w:rsidRPr="00D701A1">
        <w:rPr>
          <w:rFonts w:ascii="Times New Roman" w:hAnsi="Times New Roman" w:cs="Times New Roman"/>
          <w:sz w:val="28"/>
          <w:szCs w:val="28"/>
          <w:lang w:val="en-US" w:eastAsia="ru-RU"/>
        </w:rPr>
        <w:t>;</w:t>
      </w:r>
    </w:p>
    <w:p w:rsidR="00D701A1" w:rsidRPr="00D701A1" w:rsidRDefault="00D701A1" w:rsidP="00D701A1">
      <w:pPr>
        <w:pStyle w:val="a7"/>
        <w:jc w:val="both"/>
        <w:rPr>
          <w:rFonts w:ascii="Times New Roman" w:hAnsi="Times New Roman" w:cs="Times New Roman"/>
          <w:sz w:val="28"/>
          <w:szCs w:val="28"/>
          <w:lang w:eastAsia="ru-RU"/>
        </w:rPr>
      </w:pPr>
      <w:proofErr w:type="spellStart"/>
      <w:r w:rsidRPr="00D701A1">
        <w:rPr>
          <w:rFonts w:ascii="Times New Roman" w:hAnsi="Times New Roman" w:cs="Times New Roman"/>
          <w:sz w:val="28"/>
          <w:szCs w:val="28"/>
          <w:lang w:eastAsia="ru-RU"/>
        </w:rPr>
        <w:t>battement</w:t>
      </w:r>
      <w:proofErr w:type="spellEnd"/>
      <w:r w:rsidRPr="00D701A1">
        <w:rPr>
          <w:rFonts w:ascii="Times New Roman" w:hAnsi="Times New Roman" w:cs="Times New Roman"/>
          <w:sz w:val="28"/>
          <w:szCs w:val="28"/>
          <w:lang w:eastAsia="ru-RU"/>
        </w:rPr>
        <w:t xml:space="preserve"> </w:t>
      </w:r>
      <w:proofErr w:type="spellStart"/>
      <w:r w:rsidRPr="00D701A1">
        <w:rPr>
          <w:rFonts w:ascii="Times New Roman" w:hAnsi="Times New Roman" w:cs="Times New Roman"/>
          <w:sz w:val="28"/>
          <w:szCs w:val="28"/>
          <w:lang w:eastAsia="ru-RU"/>
        </w:rPr>
        <w:t>tendu</w:t>
      </w:r>
      <w:proofErr w:type="spellEnd"/>
      <w:r w:rsidRPr="00D701A1">
        <w:rPr>
          <w:rFonts w:ascii="Times New Roman" w:hAnsi="Times New Roman" w:cs="Times New Roman"/>
          <w:sz w:val="28"/>
          <w:szCs w:val="28"/>
          <w:lang w:eastAsia="ru-RU"/>
        </w:rPr>
        <w:t xml:space="preserve"> во всех направлениях (I-я позиция);</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val="en-US" w:eastAsia="ru-RU"/>
        </w:rPr>
        <w:t>cote</w:t>
      </w:r>
      <w:r w:rsidRPr="00C02FBA">
        <w:rPr>
          <w:rFonts w:ascii="Times New Roman" w:hAnsi="Times New Roman" w:cs="Times New Roman"/>
          <w:sz w:val="28"/>
          <w:szCs w:val="28"/>
          <w:lang w:eastAsia="ru-RU"/>
        </w:rPr>
        <w:t xml:space="preserve"> </w:t>
      </w:r>
      <w:r w:rsidRPr="00D701A1">
        <w:rPr>
          <w:rFonts w:ascii="Times New Roman" w:hAnsi="Times New Roman" w:cs="Times New Roman"/>
          <w:sz w:val="28"/>
          <w:szCs w:val="28"/>
          <w:lang w:eastAsia="ru-RU"/>
        </w:rPr>
        <w:t>(легкие прыжки);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позиции рук: подготовительная, I-я, II-я, III-я;</w:t>
      </w:r>
    </w:p>
    <w:p w:rsidR="00D701A1" w:rsidRPr="00D701A1" w:rsidRDefault="00D701A1" w:rsidP="00D701A1">
      <w:pPr>
        <w:pStyle w:val="a7"/>
        <w:jc w:val="both"/>
        <w:rPr>
          <w:rFonts w:ascii="Times New Roman" w:hAnsi="Times New Roman" w:cs="Times New Roman"/>
          <w:sz w:val="28"/>
          <w:szCs w:val="28"/>
          <w:lang w:val="en-US" w:eastAsia="ru-RU"/>
        </w:rPr>
      </w:pPr>
      <w:r w:rsidRPr="00D701A1">
        <w:rPr>
          <w:rFonts w:ascii="Times New Roman" w:hAnsi="Times New Roman" w:cs="Times New Roman"/>
          <w:sz w:val="28"/>
          <w:szCs w:val="28"/>
          <w:lang w:eastAsia="ru-RU"/>
        </w:rPr>
        <w:t xml:space="preserve">перевод рук из позиции в позицию </w:t>
      </w:r>
      <w:r w:rsidRPr="00D701A1">
        <w:rPr>
          <w:rFonts w:ascii="Times New Roman" w:hAnsi="Times New Roman" w:cs="Times New Roman"/>
          <w:sz w:val="28"/>
          <w:szCs w:val="28"/>
          <w:lang w:val="en-US" w:eastAsia="ru-RU"/>
        </w:rPr>
        <w:t>(</w:t>
      </w:r>
      <w:r w:rsidRPr="00D701A1">
        <w:rPr>
          <w:rFonts w:ascii="Times New Roman" w:hAnsi="Times New Roman" w:cs="Times New Roman"/>
          <w:sz w:val="28"/>
          <w:szCs w:val="28"/>
          <w:lang w:eastAsia="ru-RU"/>
        </w:rPr>
        <w:t>р</w:t>
      </w:r>
      <w:proofErr w:type="spellStart"/>
      <w:r w:rsidRPr="00D701A1">
        <w:rPr>
          <w:rFonts w:ascii="Times New Roman" w:hAnsi="Times New Roman" w:cs="Times New Roman"/>
          <w:sz w:val="28"/>
          <w:szCs w:val="28"/>
          <w:lang w:val="en-US" w:eastAsia="ru-RU"/>
        </w:rPr>
        <w:t>ort</w:t>
      </w:r>
      <w:proofErr w:type="spellEnd"/>
      <w:r w:rsidRPr="00D701A1">
        <w:rPr>
          <w:rFonts w:ascii="Times New Roman" w:hAnsi="Times New Roman" w:cs="Times New Roman"/>
          <w:sz w:val="28"/>
          <w:szCs w:val="28"/>
          <w:lang w:val="en-US" w:eastAsia="ru-RU"/>
        </w:rPr>
        <w:t xml:space="preserve"> de bras – I </w:t>
      </w:r>
      <w:r w:rsidRPr="00D701A1">
        <w:rPr>
          <w:rFonts w:ascii="Times New Roman" w:hAnsi="Times New Roman" w:cs="Times New Roman"/>
          <w:sz w:val="28"/>
          <w:szCs w:val="28"/>
          <w:lang w:eastAsia="ru-RU"/>
        </w:rPr>
        <w:t>форма</w:t>
      </w:r>
      <w:r w:rsidRPr="00D701A1">
        <w:rPr>
          <w:rFonts w:ascii="Times New Roman" w:hAnsi="Times New Roman" w:cs="Times New Roman"/>
          <w:sz w:val="28"/>
          <w:szCs w:val="28"/>
          <w:lang w:val="en-US" w:eastAsia="ru-RU"/>
        </w:rPr>
        <w:t>);</w:t>
      </w:r>
    </w:p>
    <w:p w:rsidR="00D701A1" w:rsidRPr="00D701A1" w:rsidRDefault="00D701A1" w:rsidP="00D701A1">
      <w:pPr>
        <w:pStyle w:val="a7"/>
        <w:jc w:val="both"/>
        <w:rPr>
          <w:rFonts w:ascii="Times New Roman" w:hAnsi="Times New Roman" w:cs="Times New Roman"/>
          <w:sz w:val="28"/>
          <w:szCs w:val="28"/>
          <w:lang w:val="en-US" w:eastAsia="ru-RU"/>
        </w:rPr>
      </w:pPr>
    </w:p>
    <w:p w:rsidR="00D701A1" w:rsidRPr="00702317" w:rsidRDefault="00D701A1" w:rsidP="00D701A1">
      <w:pPr>
        <w:pStyle w:val="a7"/>
        <w:jc w:val="both"/>
        <w:rPr>
          <w:rFonts w:ascii="Times New Roman" w:hAnsi="Times New Roman" w:cs="Times New Roman"/>
          <w:b/>
          <w:sz w:val="28"/>
          <w:szCs w:val="28"/>
          <w:lang w:eastAsia="ru-RU"/>
        </w:rPr>
      </w:pPr>
      <w:r w:rsidRPr="00702317">
        <w:rPr>
          <w:rFonts w:ascii="Times New Roman" w:hAnsi="Times New Roman" w:cs="Times New Roman"/>
          <w:b/>
          <w:sz w:val="28"/>
          <w:szCs w:val="28"/>
          <w:lang w:eastAsia="ru-RU"/>
        </w:rPr>
        <w:t>ТЕМА «Играя, танцуем» (комплексы ритмопластики)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Задачи: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1. Развивать внимание, память, координацию движений.</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2. Подготовить организм ребенка к выполнению более сложных элементов.</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3. Двигаться в соответствии с характером музыки.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4. Учить через движения передавать эмоциональный настрой произведения.</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xml:space="preserve">Содержание: </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«Разноцветная игра», «Красная шапочка», «Любитель-рыболов», «Кошки-мышки», «Танцуем, сидя», «Стирка», «Голубая вода», «Буратино».</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Танцевальные этюды на современном материале.</w:t>
      </w:r>
    </w:p>
    <w:p w:rsidR="00D701A1" w:rsidRPr="00D701A1" w:rsidRDefault="00D701A1" w:rsidP="00D701A1">
      <w:pPr>
        <w:pStyle w:val="a7"/>
        <w:jc w:val="both"/>
        <w:rPr>
          <w:rFonts w:ascii="Times New Roman" w:hAnsi="Times New Roman" w:cs="Times New Roman"/>
          <w:sz w:val="28"/>
          <w:szCs w:val="28"/>
          <w:lang w:eastAsia="ru-RU"/>
        </w:rPr>
      </w:pPr>
    </w:p>
    <w:p w:rsidR="00D701A1" w:rsidRPr="00702317" w:rsidRDefault="00D701A1" w:rsidP="00D701A1">
      <w:pPr>
        <w:pStyle w:val="a7"/>
        <w:jc w:val="both"/>
        <w:rPr>
          <w:rFonts w:ascii="Times New Roman" w:hAnsi="Times New Roman" w:cs="Times New Roman"/>
          <w:b/>
          <w:sz w:val="28"/>
          <w:szCs w:val="28"/>
          <w:lang w:eastAsia="ru-RU"/>
        </w:rPr>
      </w:pPr>
      <w:r w:rsidRPr="00702317">
        <w:rPr>
          <w:rFonts w:ascii="Times New Roman" w:hAnsi="Times New Roman" w:cs="Times New Roman"/>
          <w:b/>
          <w:sz w:val="28"/>
          <w:szCs w:val="28"/>
          <w:lang w:eastAsia="ru-RU"/>
        </w:rPr>
        <w:t>ТЕМА «Рисунок танца»</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Задачи: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1. Приобрести навыки свободного перемещения в пространстве.</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2. Изучить простые рисунки танца для использования их в концертных номерах.</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3. Привить навык держать равнение в рисунке, соблюдать интервалы.</w:t>
      </w:r>
    </w:p>
    <w:p w:rsidR="00D701A1" w:rsidRPr="00D701A1" w:rsidRDefault="00D701A1" w:rsidP="00D701A1">
      <w:pPr>
        <w:pStyle w:val="a7"/>
        <w:jc w:val="both"/>
        <w:rPr>
          <w:rFonts w:ascii="Times New Roman" w:hAnsi="Times New Roman" w:cs="Times New Roman"/>
          <w:sz w:val="28"/>
          <w:szCs w:val="28"/>
          <w:u w:val="single"/>
          <w:lang w:eastAsia="ru-RU"/>
        </w:rPr>
      </w:pPr>
      <w:r w:rsidRPr="00D701A1">
        <w:rPr>
          <w:rFonts w:ascii="Times New Roman" w:hAnsi="Times New Roman" w:cs="Times New Roman"/>
          <w:sz w:val="28"/>
          <w:szCs w:val="28"/>
          <w:u w:val="single"/>
          <w:lang w:eastAsia="ru-RU"/>
        </w:rPr>
        <w:t>Содержание:</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Движение по линии танца.</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Рисунок танца «Круг»:</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замкнутый круг;</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раскрытый круг (полукруг);</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круг в круге;</w:t>
      </w:r>
    </w:p>
    <w:p w:rsidR="00D701A1" w:rsidRPr="00D701A1" w:rsidRDefault="00C02FBA"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сплетенный круг</w:t>
      </w:r>
      <w:r w:rsidR="00D701A1" w:rsidRPr="00D701A1">
        <w:rPr>
          <w:rFonts w:ascii="Times New Roman" w:hAnsi="Times New Roman" w:cs="Times New Roman"/>
          <w:sz w:val="28"/>
          <w:szCs w:val="28"/>
          <w:lang w:eastAsia="ru-RU"/>
        </w:rPr>
        <w:t xml:space="preserve"> (корзиночка);</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лицом в круг, лицом из круга;</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xml:space="preserve">круг парами, </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xml:space="preserve">круг </w:t>
      </w:r>
      <w:proofErr w:type="spellStart"/>
      <w:r w:rsidRPr="00D701A1">
        <w:rPr>
          <w:rFonts w:ascii="Times New Roman" w:hAnsi="Times New Roman" w:cs="Times New Roman"/>
          <w:sz w:val="28"/>
          <w:szCs w:val="28"/>
          <w:lang w:eastAsia="ru-RU"/>
        </w:rPr>
        <w:t>противоходом</w:t>
      </w:r>
      <w:proofErr w:type="spellEnd"/>
      <w:r w:rsidRPr="00D701A1">
        <w:rPr>
          <w:rFonts w:ascii="Times New Roman" w:hAnsi="Times New Roman" w:cs="Times New Roman"/>
          <w:sz w:val="28"/>
          <w:szCs w:val="28"/>
          <w:lang w:eastAsia="ru-RU"/>
        </w:rPr>
        <w:t>.</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Научить перестраиваться из одного вида в другой.</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2. Рисунок танца «Колонна», «Линия»:</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xml:space="preserve">перестроения из круга в колонну, в линию, (на </w:t>
      </w:r>
      <w:r w:rsidR="00C02FBA" w:rsidRPr="00D701A1">
        <w:rPr>
          <w:rFonts w:ascii="Times New Roman" w:hAnsi="Times New Roman" w:cs="Times New Roman"/>
          <w:sz w:val="28"/>
          <w:szCs w:val="28"/>
          <w:lang w:eastAsia="ru-RU"/>
        </w:rPr>
        <w:t>задний, передний</w:t>
      </w:r>
      <w:r w:rsidRPr="00D701A1">
        <w:rPr>
          <w:rFonts w:ascii="Times New Roman" w:hAnsi="Times New Roman" w:cs="Times New Roman"/>
          <w:sz w:val="28"/>
          <w:szCs w:val="28"/>
          <w:lang w:eastAsia="ru-RU"/>
        </w:rPr>
        <w:t xml:space="preserve"> план);</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перестроения из нескольких кругов (самостоятельно, выбрав ведущих).</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3. Понятие «Диагональ»:</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перестроение из круга в диагональ;</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перестроение из маленьких кружков в диагональ (самостоятельно</w:t>
      </w:r>
      <w:r w:rsidRPr="00D701A1">
        <w:rPr>
          <w:rFonts w:ascii="Times New Roman" w:hAnsi="Times New Roman" w:cs="Times New Roman"/>
          <w:sz w:val="28"/>
          <w:szCs w:val="28"/>
          <w:lang w:eastAsia="ru-RU"/>
        </w:rPr>
        <w:br/>
        <w:t>указав ведущих).</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4. Рисунок танца «Спираль».</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Игра «Клубок ниток».</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5. Рисунок танца «Змейка»:</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lastRenderedPageBreak/>
        <w:t>горизонтальная.</w:t>
      </w:r>
    </w:p>
    <w:p w:rsid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Перестроение из «</w:t>
      </w:r>
      <w:r w:rsidR="00C02FBA" w:rsidRPr="00D701A1">
        <w:rPr>
          <w:rFonts w:ascii="Times New Roman" w:hAnsi="Times New Roman" w:cs="Times New Roman"/>
          <w:sz w:val="28"/>
          <w:szCs w:val="28"/>
          <w:lang w:eastAsia="ru-RU"/>
        </w:rPr>
        <w:t>круга» в</w:t>
      </w:r>
      <w:r w:rsidRPr="00D701A1">
        <w:rPr>
          <w:rFonts w:ascii="Times New Roman" w:hAnsi="Times New Roman" w:cs="Times New Roman"/>
          <w:sz w:val="28"/>
          <w:szCs w:val="28"/>
          <w:lang w:eastAsia="ru-RU"/>
        </w:rPr>
        <w:t xml:space="preserve"> «змейку» (самостоятельно, выбрав ведущего).</w:t>
      </w:r>
    </w:p>
    <w:p w:rsidR="00702317" w:rsidRPr="00D701A1" w:rsidRDefault="00702317" w:rsidP="00D701A1">
      <w:pPr>
        <w:pStyle w:val="a7"/>
        <w:jc w:val="both"/>
        <w:rPr>
          <w:rFonts w:ascii="Times New Roman" w:hAnsi="Times New Roman" w:cs="Times New Roman"/>
          <w:sz w:val="28"/>
          <w:szCs w:val="28"/>
          <w:lang w:eastAsia="ru-RU"/>
        </w:rPr>
      </w:pPr>
    </w:p>
    <w:p w:rsidR="00D701A1" w:rsidRPr="00702317" w:rsidRDefault="00D701A1" w:rsidP="00D701A1">
      <w:pPr>
        <w:pStyle w:val="a7"/>
        <w:jc w:val="both"/>
        <w:rPr>
          <w:rFonts w:ascii="Times New Roman" w:hAnsi="Times New Roman" w:cs="Times New Roman"/>
          <w:b/>
          <w:sz w:val="28"/>
          <w:szCs w:val="28"/>
          <w:lang w:eastAsia="ru-RU"/>
        </w:rPr>
      </w:pPr>
      <w:r w:rsidRPr="00702317">
        <w:rPr>
          <w:rFonts w:ascii="Times New Roman" w:hAnsi="Times New Roman" w:cs="Times New Roman"/>
          <w:b/>
          <w:sz w:val="28"/>
          <w:szCs w:val="28"/>
          <w:lang w:eastAsia="ru-RU"/>
        </w:rPr>
        <w:t>ТЕМА «Народный танец»</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Задачи: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Познакомить детей с историей русского танца, его особенностями, формами.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Рассказать об отличительных особенностях характера, манер исполнения.</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Научить основам русского танца.</w:t>
      </w:r>
    </w:p>
    <w:p w:rsidR="00D701A1" w:rsidRPr="00D701A1" w:rsidRDefault="00D701A1" w:rsidP="00D701A1">
      <w:pPr>
        <w:pStyle w:val="a7"/>
        <w:jc w:val="both"/>
        <w:rPr>
          <w:rFonts w:ascii="Times New Roman" w:hAnsi="Times New Roman" w:cs="Times New Roman"/>
          <w:sz w:val="28"/>
          <w:szCs w:val="28"/>
          <w:u w:val="single"/>
          <w:lang w:eastAsia="ru-RU"/>
        </w:rPr>
      </w:pPr>
      <w:r w:rsidRPr="00D701A1">
        <w:rPr>
          <w:rFonts w:ascii="Times New Roman" w:hAnsi="Times New Roman" w:cs="Times New Roman"/>
          <w:sz w:val="28"/>
          <w:szCs w:val="28"/>
          <w:u w:val="single"/>
          <w:lang w:eastAsia="ru-RU"/>
        </w:rPr>
        <w:t>Содержание:</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Введение в предмет «Русский танец»;</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Постановка корпуса;</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xml:space="preserve">3. Изучение основ русского народного танца: </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развитие подвижности стоп на основе элементов «елочка»,</w:t>
      </w:r>
      <w:r w:rsidRPr="00D701A1">
        <w:rPr>
          <w:rFonts w:ascii="Times New Roman" w:hAnsi="Times New Roman" w:cs="Times New Roman"/>
          <w:sz w:val="28"/>
          <w:szCs w:val="28"/>
          <w:lang w:eastAsia="ru-RU"/>
        </w:rPr>
        <w:br/>
        <w:t xml:space="preserve">«гармошка», </w:t>
      </w:r>
      <w:proofErr w:type="spellStart"/>
      <w:r w:rsidRPr="00D701A1">
        <w:rPr>
          <w:rFonts w:ascii="Times New Roman" w:hAnsi="Times New Roman" w:cs="Times New Roman"/>
          <w:sz w:val="28"/>
          <w:szCs w:val="28"/>
          <w:lang w:eastAsia="ru-RU"/>
        </w:rPr>
        <w:t>ковырялочка</w:t>
      </w:r>
      <w:proofErr w:type="spellEnd"/>
      <w:r w:rsidRPr="00D701A1">
        <w:rPr>
          <w:rFonts w:ascii="Times New Roman" w:hAnsi="Times New Roman" w:cs="Times New Roman"/>
          <w:sz w:val="28"/>
          <w:szCs w:val="28"/>
          <w:lang w:eastAsia="ru-RU"/>
        </w:rPr>
        <w:t>;</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работа рук в русском танце;</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навыки работы с платочком;</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русский поклон;</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подскоки;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xml:space="preserve">- тройные </w:t>
      </w:r>
      <w:proofErr w:type="spellStart"/>
      <w:r w:rsidRPr="00D701A1">
        <w:rPr>
          <w:rFonts w:ascii="Times New Roman" w:hAnsi="Times New Roman" w:cs="Times New Roman"/>
          <w:sz w:val="28"/>
          <w:szCs w:val="28"/>
          <w:lang w:eastAsia="ru-RU"/>
        </w:rPr>
        <w:t>прыжочки</w:t>
      </w:r>
      <w:proofErr w:type="spellEnd"/>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бег с вытянутыми носочками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боковой галоп</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шаг с вытянутыми носочками (хороводный)</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xml:space="preserve">- хлопки </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движение с выставлением ноги на носок;</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w:t>
      </w:r>
      <w:proofErr w:type="spellStart"/>
      <w:r w:rsidRPr="00D701A1">
        <w:rPr>
          <w:rFonts w:ascii="Times New Roman" w:hAnsi="Times New Roman" w:cs="Times New Roman"/>
          <w:sz w:val="28"/>
          <w:szCs w:val="28"/>
          <w:lang w:eastAsia="ru-RU"/>
        </w:rPr>
        <w:t>ковырялочка</w:t>
      </w:r>
      <w:proofErr w:type="spellEnd"/>
      <w:r w:rsidRPr="00D701A1">
        <w:rPr>
          <w:rFonts w:ascii="Times New Roman" w:hAnsi="Times New Roman" w:cs="Times New Roman"/>
          <w:sz w:val="28"/>
          <w:szCs w:val="28"/>
          <w:lang w:eastAsia="ru-RU"/>
        </w:rPr>
        <w:t>» вперед и в сторону;</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пружинка с поворотом;</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приставные шаги в сторону;</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Ходы:</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xml:space="preserve">- простой, на </w:t>
      </w:r>
      <w:proofErr w:type="spellStart"/>
      <w:r w:rsidRPr="00D701A1">
        <w:rPr>
          <w:rFonts w:ascii="Times New Roman" w:hAnsi="Times New Roman" w:cs="Times New Roman"/>
          <w:sz w:val="28"/>
          <w:szCs w:val="28"/>
          <w:lang w:eastAsia="ru-RU"/>
        </w:rPr>
        <w:t>полупальцах</w:t>
      </w:r>
      <w:proofErr w:type="spellEnd"/>
      <w:r w:rsidRPr="00D701A1">
        <w:rPr>
          <w:rFonts w:ascii="Times New Roman" w:hAnsi="Times New Roman" w:cs="Times New Roman"/>
          <w:sz w:val="28"/>
          <w:szCs w:val="28"/>
          <w:lang w:eastAsia="ru-RU"/>
        </w:rPr>
        <w:t>,</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боковой, приставной,</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боковой ход «</w:t>
      </w:r>
      <w:proofErr w:type="spellStart"/>
      <w:r w:rsidRPr="00D701A1">
        <w:rPr>
          <w:rFonts w:ascii="Times New Roman" w:hAnsi="Times New Roman" w:cs="Times New Roman"/>
          <w:sz w:val="28"/>
          <w:szCs w:val="28"/>
          <w:lang w:eastAsia="ru-RU"/>
        </w:rPr>
        <w:t>припадание</w:t>
      </w:r>
      <w:proofErr w:type="spellEnd"/>
      <w:r w:rsidRPr="00D701A1">
        <w:rPr>
          <w:rFonts w:ascii="Times New Roman" w:hAnsi="Times New Roman" w:cs="Times New Roman"/>
          <w:sz w:val="28"/>
          <w:szCs w:val="28"/>
          <w:lang w:eastAsia="ru-RU"/>
        </w:rPr>
        <w:t>» по VI позиции,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беговой шаг с отбрасыванием согнутых ног назад.</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Подготовка к «дробям»:</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притопы,</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xml:space="preserve">- удары </w:t>
      </w:r>
      <w:proofErr w:type="spellStart"/>
      <w:r w:rsidRPr="00D701A1">
        <w:rPr>
          <w:rFonts w:ascii="Times New Roman" w:hAnsi="Times New Roman" w:cs="Times New Roman"/>
          <w:sz w:val="28"/>
          <w:szCs w:val="28"/>
          <w:lang w:eastAsia="ru-RU"/>
        </w:rPr>
        <w:t>полупальцами</w:t>
      </w:r>
      <w:proofErr w:type="spellEnd"/>
      <w:r w:rsidRPr="00D701A1">
        <w:rPr>
          <w:rFonts w:ascii="Times New Roman" w:hAnsi="Times New Roman" w:cs="Times New Roman"/>
          <w:sz w:val="28"/>
          <w:szCs w:val="28"/>
          <w:lang w:eastAsia="ru-RU"/>
        </w:rPr>
        <w:t>,</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удары каблуком;</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Хлопки и хлопушки для мальчиков:</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одинарные по бедру и голенищу.</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каблучные упражнения – вынесение рабочей ноги на каблук во все направления;</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присядка с выставлением ноги на пятку</w:t>
      </w:r>
    </w:p>
    <w:p w:rsidR="00D701A1" w:rsidRPr="00702317" w:rsidRDefault="00D701A1" w:rsidP="00D701A1">
      <w:pPr>
        <w:pStyle w:val="a7"/>
        <w:jc w:val="both"/>
        <w:rPr>
          <w:rFonts w:ascii="Times New Roman" w:hAnsi="Times New Roman" w:cs="Times New Roman"/>
          <w:b/>
          <w:sz w:val="28"/>
          <w:szCs w:val="28"/>
          <w:lang w:eastAsia="ru-RU"/>
        </w:rPr>
      </w:pPr>
    </w:p>
    <w:p w:rsidR="00D701A1" w:rsidRPr="00702317" w:rsidRDefault="00D701A1" w:rsidP="00D701A1">
      <w:pPr>
        <w:pStyle w:val="a7"/>
        <w:jc w:val="both"/>
        <w:rPr>
          <w:rFonts w:ascii="Times New Roman" w:hAnsi="Times New Roman" w:cs="Times New Roman"/>
          <w:b/>
          <w:sz w:val="28"/>
          <w:szCs w:val="28"/>
          <w:lang w:eastAsia="ru-RU"/>
        </w:rPr>
      </w:pPr>
      <w:r w:rsidRPr="00702317">
        <w:rPr>
          <w:rFonts w:ascii="Times New Roman" w:hAnsi="Times New Roman" w:cs="Times New Roman"/>
          <w:b/>
          <w:sz w:val="28"/>
          <w:szCs w:val="28"/>
          <w:lang w:eastAsia="ru-RU"/>
        </w:rPr>
        <w:t>ТЕМА «Бальный танец»</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Задачи: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lastRenderedPageBreak/>
        <w:t>Познакомить детей с историей бального танца.</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Научить основам танца «Полька».</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Разучить основные элементы танца «Вальс».</w:t>
      </w:r>
    </w:p>
    <w:p w:rsidR="00D701A1" w:rsidRPr="00D701A1" w:rsidRDefault="00D701A1" w:rsidP="00D701A1">
      <w:pPr>
        <w:pStyle w:val="a7"/>
        <w:jc w:val="both"/>
        <w:rPr>
          <w:rFonts w:ascii="Times New Roman" w:hAnsi="Times New Roman" w:cs="Times New Roman"/>
          <w:sz w:val="28"/>
          <w:szCs w:val="28"/>
          <w:u w:val="single"/>
          <w:lang w:eastAsia="ru-RU"/>
        </w:rPr>
      </w:pPr>
      <w:r w:rsidRPr="00D701A1">
        <w:rPr>
          <w:rFonts w:ascii="Times New Roman" w:hAnsi="Times New Roman" w:cs="Times New Roman"/>
          <w:sz w:val="28"/>
          <w:szCs w:val="28"/>
          <w:u w:val="single"/>
          <w:lang w:eastAsia="ru-RU"/>
        </w:rPr>
        <w:t>Содержание:</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Введение в предмет</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Изучение основ танца «Полька»:</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подскоки, галоп;</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комбинирование изученных элементов;</w:t>
      </w:r>
    </w:p>
    <w:p w:rsidR="00D701A1" w:rsidRPr="00D701A1" w:rsidRDefault="00C02FBA"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положения в</w:t>
      </w:r>
      <w:r w:rsidR="00D701A1" w:rsidRPr="00D701A1">
        <w:rPr>
          <w:rFonts w:ascii="Times New Roman" w:hAnsi="Times New Roman" w:cs="Times New Roman"/>
          <w:sz w:val="28"/>
          <w:szCs w:val="28"/>
          <w:lang w:eastAsia="ru-RU"/>
        </w:rPr>
        <w:t xml:space="preserve"> паре:</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«лодочка»,</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руки «крест- накрест»,</w:t>
      </w:r>
    </w:p>
    <w:p w:rsidR="00D701A1" w:rsidRPr="00D701A1" w:rsidRDefault="00C02FBA"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мальчик держит</w:t>
      </w:r>
      <w:r w:rsidR="00D701A1" w:rsidRPr="00D701A1">
        <w:rPr>
          <w:rFonts w:ascii="Times New Roman" w:hAnsi="Times New Roman" w:cs="Times New Roman"/>
          <w:sz w:val="28"/>
          <w:szCs w:val="28"/>
          <w:lang w:eastAsia="ru-RU"/>
        </w:rPr>
        <w:t xml:space="preserve"> девочку за талию, девочка кладет руки мальчику на плечи.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Изучение основ танца «Вальс»:</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основные элементы:</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«качели»,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xml:space="preserve"> «вальсовая дорожка»,</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«перемена»;</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в</w:t>
      </w:r>
      <w:proofErr w:type="spellStart"/>
      <w:r w:rsidRPr="00D701A1">
        <w:rPr>
          <w:rFonts w:ascii="Times New Roman" w:hAnsi="Times New Roman" w:cs="Times New Roman"/>
          <w:sz w:val="28"/>
          <w:szCs w:val="28"/>
          <w:lang w:val="en-US" w:eastAsia="ru-RU"/>
        </w:rPr>
        <w:t>alance</w:t>
      </w:r>
      <w:proofErr w:type="spellEnd"/>
      <w:r w:rsidRPr="00D701A1">
        <w:rPr>
          <w:rFonts w:ascii="Times New Roman" w:hAnsi="Times New Roman" w:cs="Times New Roman"/>
          <w:sz w:val="28"/>
          <w:szCs w:val="28"/>
          <w:lang w:eastAsia="ru-RU"/>
        </w:rPr>
        <w:t xml:space="preserve"> (покачивание в разные стороны)</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работа в паре:</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положение рук в паре,</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вращение «звездочка»;</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простые танцевальные комбинации.</w:t>
      </w:r>
    </w:p>
    <w:p w:rsidR="00D701A1" w:rsidRPr="00D701A1" w:rsidRDefault="00D701A1" w:rsidP="00D701A1">
      <w:pPr>
        <w:pStyle w:val="a7"/>
        <w:jc w:val="both"/>
        <w:rPr>
          <w:rFonts w:ascii="Times New Roman" w:hAnsi="Times New Roman" w:cs="Times New Roman"/>
          <w:sz w:val="28"/>
          <w:szCs w:val="28"/>
          <w:lang w:eastAsia="ru-RU"/>
        </w:rPr>
      </w:pPr>
    </w:p>
    <w:p w:rsidR="00D701A1" w:rsidRPr="00702317" w:rsidRDefault="00D701A1" w:rsidP="00D701A1">
      <w:pPr>
        <w:pStyle w:val="a7"/>
        <w:jc w:val="both"/>
        <w:rPr>
          <w:rFonts w:ascii="Times New Roman" w:hAnsi="Times New Roman" w:cs="Times New Roman"/>
          <w:b/>
          <w:sz w:val="28"/>
          <w:szCs w:val="28"/>
          <w:lang w:eastAsia="ru-RU"/>
        </w:rPr>
      </w:pPr>
      <w:r w:rsidRPr="00702317">
        <w:rPr>
          <w:rFonts w:ascii="Times New Roman" w:hAnsi="Times New Roman" w:cs="Times New Roman"/>
          <w:b/>
          <w:sz w:val="28"/>
          <w:szCs w:val="28"/>
          <w:lang w:eastAsia="ru-RU"/>
        </w:rPr>
        <w:t>ТЕМА «Танцевальное ассорти» (</w:t>
      </w:r>
      <w:proofErr w:type="spellStart"/>
      <w:r w:rsidRPr="00702317">
        <w:rPr>
          <w:rFonts w:ascii="Times New Roman" w:hAnsi="Times New Roman" w:cs="Times New Roman"/>
          <w:b/>
          <w:sz w:val="28"/>
          <w:szCs w:val="28"/>
          <w:lang w:eastAsia="ru-RU"/>
        </w:rPr>
        <w:t>репетиционно</w:t>
      </w:r>
      <w:proofErr w:type="spellEnd"/>
      <w:r w:rsidRPr="00702317">
        <w:rPr>
          <w:rFonts w:ascii="Times New Roman" w:hAnsi="Times New Roman" w:cs="Times New Roman"/>
          <w:b/>
          <w:sz w:val="28"/>
          <w:szCs w:val="28"/>
          <w:lang w:eastAsia="ru-RU"/>
        </w:rPr>
        <w:t>-постановочная работа)</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Задачи: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Научить детей самостоятельно двигаться под музыку.</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Подготовить к показательным выступлениям.</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Учить выражать через движения заданный образ.</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Содержание:</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Хороводные танцы: «Россия-матушка», «Красный сарафан»</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Сюжетные танцы: «Ходики», «Аквариум», «Лягушки и цапля»</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Детские танцы «</w:t>
      </w:r>
      <w:proofErr w:type="spellStart"/>
      <w:r w:rsidRPr="00D701A1">
        <w:rPr>
          <w:rFonts w:ascii="Times New Roman" w:hAnsi="Times New Roman" w:cs="Times New Roman"/>
          <w:sz w:val="28"/>
          <w:szCs w:val="28"/>
          <w:lang w:eastAsia="ru-RU"/>
        </w:rPr>
        <w:t>Барбарики</w:t>
      </w:r>
      <w:proofErr w:type="spellEnd"/>
      <w:r w:rsidRPr="00D701A1">
        <w:rPr>
          <w:rFonts w:ascii="Times New Roman" w:hAnsi="Times New Roman" w:cs="Times New Roman"/>
          <w:sz w:val="28"/>
          <w:szCs w:val="28"/>
          <w:lang w:eastAsia="ru-RU"/>
        </w:rPr>
        <w:t>», Танец гномиков, «Раз, ладошка», «Зажигай!», «Танец с лентами», «Вальс знакомств», «Весенняя фантазия».</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xml:space="preserve">Танцы народов других </w:t>
      </w:r>
      <w:r w:rsidR="00C02FBA" w:rsidRPr="00D701A1">
        <w:rPr>
          <w:rFonts w:ascii="Times New Roman" w:hAnsi="Times New Roman" w:cs="Times New Roman"/>
          <w:sz w:val="28"/>
          <w:szCs w:val="28"/>
          <w:lang w:eastAsia="ru-RU"/>
        </w:rPr>
        <w:t>стран: «</w:t>
      </w:r>
      <w:r w:rsidRPr="00D701A1">
        <w:rPr>
          <w:rFonts w:ascii="Times New Roman" w:hAnsi="Times New Roman" w:cs="Times New Roman"/>
          <w:sz w:val="28"/>
          <w:szCs w:val="28"/>
          <w:lang w:eastAsia="ru-RU"/>
        </w:rPr>
        <w:t xml:space="preserve">Украинская </w:t>
      </w:r>
      <w:proofErr w:type="spellStart"/>
      <w:r w:rsidRPr="00D701A1">
        <w:rPr>
          <w:rFonts w:ascii="Times New Roman" w:hAnsi="Times New Roman" w:cs="Times New Roman"/>
          <w:sz w:val="28"/>
          <w:szCs w:val="28"/>
          <w:lang w:eastAsia="ru-RU"/>
        </w:rPr>
        <w:t>полечка</w:t>
      </w:r>
      <w:proofErr w:type="spellEnd"/>
      <w:r w:rsidRPr="00D701A1">
        <w:rPr>
          <w:rFonts w:ascii="Times New Roman" w:hAnsi="Times New Roman" w:cs="Times New Roman"/>
          <w:sz w:val="28"/>
          <w:szCs w:val="28"/>
          <w:lang w:eastAsia="ru-RU"/>
        </w:rPr>
        <w:t xml:space="preserve">» «Сиртаки», «Русские узоры», «Казачата», «Веселый рок-н-рол», </w:t>
      </w:r>
    </w:p>
    <w:p w:rsid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Образные танцы «Пингвины», «Снеговики», «Бабочки», «Стирка», «Моряки»</w:t>
      </w:r>
    </w:p>
    <w:p w:rsidR="00C61520" w:rsidRPr="00D701A1" w:rsidRDefault="00C61520" w:rsidP="00D701A1">
      <w:pPr>
        <w:pStyle w:val="a7"/>
        <w:jc w:val="both"/>
        <w:rPr>
          <w:rFonts w:ascii="Times New Roman" w:hAnsi="Times New Roman" w:cs="Times New Roman"/>
          <w:sz w:val="28"/>
          <w:szCs w:val="28"/>
          <w:lang w:eastAsia="ru-RU"/>
        </w:rPr>
      </w:pPr>
    </w:p>
    <w:p w:rsidR="00D701A1" w:rsidRPr="00C61520" w:rsidRDefault="00C61520" w:rsidP="00D701A1">
      <w:pPr>
        <w:pStyle w:val="a7"/>
        <w:jc w:val="both"/>
        <w:rPr>
          <w:rFonts w:ascii="Times New Roman" w:hAnsi="Times New Roman" w:cs="Times New Roman"/>
          <w:b/>
          <w:sz w:val="28"/>
          <w:szCs w:val="28"/>
          <w:lang w:eastAsia="ru-RU"/>
        </w:rPr>
      </w:pPr>
      <w:r w:rsidRPr="00C61520">
        <w:rPr>
          <w:rFonts w:ascii="Times New Roman" w:hAnsi="Times New Roman" w:cs="Times New Roman"/>
          <w:b/>
          <w:sz w:val="28"/>
          <w:szCs w:val="28"/>
          <w:lang w:eastAsia="ru-RU"/>
        </w:rPr>
        <w:t>Учебно- тематический план четвертого</w:t>
      </w:r>
      <w:r w:rsidR="00D701A1" w:rsidRPr="00C61520">
        <w:rPr>
          <w:rFonts w:ascii="Times New Roman" w:hAnsi="Times New Roman" w:cs="Times New Roman"/>
          <w:b/>
          <w:sz w:val="28"/>
          <w:szCs w:val="28"/>
          <w:lang w:eastAsia="ru-RU"/>
        </w:rPr>
        <w:t xml:space="preserve"> год</w:t>
      </w:r>
      <w:r w:rsidRPr="00C61520">
        <w:rPr>
          <w:rFonts w:ascii="Times New Roman" w:hAnsi="Times New Roman" w:cs="Times New Roman"/>
          <w:b/>
          <w:sz w:val="28"/>
          <w:szCs w:val="28"/>
          <w:lang w:eastAsia="ru-RU"/>
        </w:rPr>
        <w:t>а</w:t>
      </w:r>
      <w:r w:rsidR="00D701A1" w:rsidRPr="00C61520">
        <w:rPr>
          <w:rFonts w:ascii="Times New Roman" w:hAnsi="Times New Roman" w:cs="Times New Roman"/>
          <w:b/>
          <w:sz w:val="28"/>
          <w:szCs w:val="28"/>
          <w:lang w:eastAsia="ru-RU"/>
        </w:rPr>
        <w:t xml:space="preserve"> обучения (6-7 лет)</w:t>
      </w:r>
    </w:p>
    <w:p w:rsidR="00D701A1" w:rsidRPr="00D701A1" w:rsidRDefault="00D701A1" w:rsidP="00D701A1">
      <w:pPr>
        <w:pStyle w:val="a7"/>
        <w:jc w:val="both"/>
        <w:rPr>
          <w:rFonts w:ascii="Times New Roman" w:hAnsi="Times New Roman" w:cs="Times New Roman"/>
          <w:sz w:val="28"/>
          <w:szCs w:val="28"/>
          <w:lang w:eastAsia="ru-RU"/>
        </w:rPr>
      </w:pP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xml:space="preserve">В этом возрасте ребенок-дошкольник достигает кульминации в развитии движений, которая выражается в особой грации, легкости и изяществе. У детей резко возрастает способность к исполнению разнообразных и сложных по координации движений – из области хореографии, гимнастики. Это дает возможность подбирать для работы с детьми более сложный репертуар, в </w:t>
      </w:r>
      <w:r w:rsidRPr="00D701A1">
        <w:rPr>
          <w:rFonts w:ascii="Times New Roman" w:hAnsi="Times New Roman" w:cs="Times New Roman"/>
          <w:sz w:val="28"/>
          <w:szCs w:val="28"/>
          <w:lang w:eastAsia="ru-RU"/>
        </w:rPr>
        <w:lastRenderedPageBreak/>
        <w:t>основе которого не только народная современная и танцевальная музыка, но и некоторые классические произведения.</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Приоритетные задачи: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развитие способности к выразительному, одухотворенному исполнению движений умение импровизировать под незнакомую музыку, формирование адекватной оценки и самооценки.</w:t>
      </w:r>
    </w:p>
    <w:p w:rsidR="00D701A1" w:rsidRPr="00D701A1" w:rsidRDefault="00D701A1" w:rsidP="00D701A1">
      <w:pPr>
        <w:pStyle w:val="a7"/>
        <w:jc w:val="both"/>
        <w:rPr>
          <w:rFonts w:ascii="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4"/>
        <w:gridCol w:w="5022"/>
        <w:gridCol w:w="1330"/>
        <w:gridCol w:w="1352"/>
        <w:gridCol w:w="997"/>
      </w:tblGrid>
      <w:tr w:rsidR="00D701A1" w:rsidRPr="00D701A1" w:rsidTr="00D701A1">
        <w:tc>
          <w:tcPr>
            <w:tcW w:w="648"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п\п</w:t>
            </w:r>
          </w:p>
        </w:tc>
        <w:tc>
          <w:tcPr>
            <w:tcW w:w="5220"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Тема</w:t>
            </w:r>
          </w:p>
        </w:tc>
        <w:tc>
          <w:tcPr>
            <w:tcW w:w="1348"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Теория</w:t>
            </w:r>
          </w:p>
        </w:tc>
        <w:tc>
          <w:tcPr>
            <w:tcW w:w="1352"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Практика</w:t>
            </w:r>
          </w:p>
        </w:tc>
        <w:tc>
          <w:tcPr>
            <w:tcW w:w="1003"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Всего</w:t>
            </w:r>
          </w:p>
        </w:tc>
      </w:tr>
      <w:tr w:rsidR="00D701A1" w:rsidRPr="00D701A1" w:rsidTr="00D701A1">
        <w:tc>
          <w:tcPr>
            <w:tcW w:w="648"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1.</w:t>
            </w:r>
          </w:p>
        </w:tc>
        <w:tc>
          <w:tcPr>
            <w:tcW w:w="5220"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Вводное</w:t>
            </w:r>
          </w:p>
        </w:tc>
        <w:tc>
          <w:tcPr>
            <w:tcW w:w="1348"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1</w:t>
            </w:r>
          </w:p>
        </w:tc>
        <w:tc>
          <w:tcPr>
            <w:tcW w:w="1352"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1</w:t>
            </w:r>
          </w:p>
        </w:tc>
      </w:tr>
      <w:tr w:rsidR="00D701A1" w:rsidRPr="00D701A1" w:rsidTr="00D701A1">
        <w:tc>
          <w:tcPr>
            <w:tcW w:w="648"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2.</w:t>
            </w:r>
          </w:p>
        </w:tc>
        <w:tc>
          <w:tcPr>
            <w:tcW w:w="5220"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Волшебное знакомство с танцем</w:t>
            </w:r>
          </w:p>
        </w:tc>
        <w:tc>
          <w:tcPr>
            <w:tcW w:w="1348"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1</w:t>
            </w:r>
          </w:p>
        </w:tc>
        <w:tc>
          <w:tcPr>
            <w:tcW w:w="1352"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1</w:t>
            </w:r>
          </w:p>
        </w:tc>
      </w:tr>
      <w:tr w:rsidR="00D701A1" w:rsidRPr="00D701A1" w:rsidTr="00D701A1">
        <w:tc>
          <w:tcPr>
            <w:tcW w:w="648"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3.</w:t>
            </w:r>
          </w:p>
        </w:tc>
        <w:tc>
          <w:tcPr>
            <w:tcW w:w="5220"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Ее Величество Музыка</w:t>
            </w:r>
          </w:p>
        </w:tc>
        <w:tc>
          <w:tcPr>
            <w:tcW w:w="1348"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1</w:t>
            </w:r>
          </w:p>
        </w:tc>
        <w:tc>
          <w:tcPr>
            <w:tcW w:w="1352" w:type="dxa"/>
            <w:tcBorders>
              <w:top w:val="single" w:sz="4" w:space="0" w:color="auto"/>
              <w:left w:val="single" w:sz="4" w:space="0" w:color="auto"/>
              <w:bottom w:val="single" w:sz="4" w:space="0" w:color="auto"/>
              <w:right w:val="single" w:sz="4" w:space="0" w:color="auto"/>
            </w:tcBorders>
            <w:hideMark/>
          </w:tcPr>
          <w:p w:rsidR="00D701A1" w:rsidRPr="00D701A1" w:rsidRDefault="00796D02" w:rsidP="00D701A1">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6</w:t>
            </w:r>
          </w:p>
        </w:tc>
        <w:tc>
          <w:tcPr>
            <w:tcW w:w="1003" w:type="dxa"/>
            <w:tcBorders>
              <w:top w:val="single" w:sz="4" w:space="0" w:color="auto"/>
              <w:left w:val="single" w:sz="4" w:space="0" w:color="auto"/>
              <w:bottom w:val="single" w:sz="4" w:space="0" w:color="auto"/>
              <w:right w:val="single" w:sz="4" w:space="0" w:color="auto"/>
            </w:tcBorders>
            <w:hideMark/>
          </w:tcPr>
          <w:p w:rsidR="00D701A1" w:rsidRPr="00D701A1" w:rsidRDefault="00796D02" w:rsidP="00D701A1">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7</w:t>
            </w:r>
          </w:p>
        </w:tc>
      </w:tr>
      <w:tr w:rsidR="00D701A1" w:rsidRPr="00D701A1" w:rsidTr="00D701A1">
        <w:tc>
          <w:tcPr>
            <w:tcW w:w="648"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4.</w:t>
            </w:r>
          </w:p>
        </w:tc>
        <w:tc>
          <w:tcPr>
            <w:tcW w:w="5220"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xml:space="preserve">Игровой </w:t>
            </w:r>
            <w:proofErr w:type="spellStart"/>
            <w:r w:rsidRPr="00D701A1">
              <w:rPr>
                <w:rFonts w:ascii="Times New Roman" w:hAnsi="Times New Roman" w:cs="Times New Roman"/>
                <w:sz w:val="28"/>
                <w:szCs w:val="28"/>
                <w:lang w:eastAsia="ru-RU"/>
              </w:rPr>
              <w:t>стретчинг</w:t>
            </w:r>
            <w:proofErr w:type="spellEnd"/>
          </w:p>
        </w:tc>
        <w:tc>
          <w:tcPr>
            <w:tcW w:w="1348"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w:t>
            </w:r>
          </w:p>
        </w:tc>
        <w:tc>
          <w:tcPr>
            <w:tcW w:w="1352" w:type="dxa"/>
            <w:tcBorders>
              <w:top w:val="single" w:sz="4" w:space="0" w:color="auto"/>
              <w:left w:val="single" w:sz="4" w:space="0" w:color="auto"/>
              <w:bottom w:val="single" w:sz="4" w:space="0" w:color="auto"/>
              <w:right w:val="single" w:sz="4" w:space="0" w:color="auto"/>
            </w:tcBorders>
            <w:hideMark/>
          </w:tcPr>
          <w:p w:rsidR="00D701A1" w:rsidRPr="00D701A1" w:rsidRDefault="00796D02" w:rsidP="00D701A1">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6</w:t>
            </w:r>
          </w:p>
        </w:tc>
        <w:tc>
          <w:tcPr>
            <w:tcW w:w="1003" w:type="dxa"/>
            <w:tcBorders>
              <w:top w:val="single" w:sz="4" w:space="0" w:color="auto"/>
              <w:left w:val="single" w:sz="4" w:space="0" w:color="auto"/>
              <w:bottom w:val="single" w:sz="4" w:space="0" w:color="auto"/>
              <w:right w:val="single" w:sz="4" w:space="0" w:color="auto"/>
            </w:tcBorders>
            <w:hideMark/>
          </w:tcPr>
          <w:p w:rsidR="00D701A1" w:rsidRPr="00D701A1" w:rsidRDefault="00796D02" w:rsidP="00D701A1">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6</w:t>
            </w:r>
          </w:p>
        </w:tc>
      </w:tr>
      <w:tr w:rsidR="00D701A1" w:rsidRPr="00D701A1" w:rsidTr="00D701A1">
        <w:tc>
          <w:tcPr>
            <w:tcW w:w="648"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5.</w:t>
            </w:r>
          </w:p>
        </w:tc>
        <w:tc>
          <w:tcPr>
            <w:tcW w:w="5220"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Партерный экзерсис (элементы классического танца)</w:t>
            </w:r>
          </w:p>
        </w:tc>
        <w:tc>
          <w:tcPr>
            <w:tcW w:w="1348"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1</w:t>
            </w:r>
          </w:p>
        </w:tc>
        <w:tc>
          <w:tcPr>
            <w:tcW w:w="1352" w:type="dxa"/>
            <w:tcBorders>
              <w:top w:val="single" w:sz="4" w:space="0" w:color="auto"/>
              <w:left w:val="single" w:sz="4" w:space="0" w:color="auto"/>
              <w:bottom w:val="single" w:sz="4" w:space="0" w:color="auto"/>
              <w:right w:val="single" w:sz="4" w:space="0" w:color="auto"/>
            </w:tcBorders>
            <w:hideMark/>
          </w:tcPr>
          <w:p w:rsidR="00D701A1" w:rsidRPr="00D701A1" w:rsidRDefault="00796D02" w:rsidP="00D701A1">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10</w:t>
            </w:r>
          </w:p>
        </w:tc>
        <w:tc>
          <w:tcPr>
            <w:tcW w:w="1003" w:type="dxa"/>
            <w:tcBorders>
              <w:top w:val="single" w:sz="4" w:space="0" w:color="auto"/>
              <w:left w:val="single" w:sz="4" w:space="0" w:color="auto"/>
              <w:bottom w:val="single" w:sz="4" w:space="0" w:color="auto"/>
              <w:right w:val="single" w:sz="4" w:space="0" w:color="auto"/>
            </w:tcBorders>
            <w:hideMark/>
          </w:tcPr>
          <w:p w:rsidR="00D701A1" w:rsidRPr="00D701A1" w:rsidRDefault="00796D02" w:rsidP="00D701A1">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11</w:t>
            </w:r>
          </w:p>
        </w:tc>
      </w:tr>
      <w:tr w:rsidR="00D701A1" w:rsidRPr="00D701A1" w:rsidTr="00D701A1">
        <w:tc>
          <w:tcPr>
            <w:tcW w:w="648"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6.</w:t>
            </w:r>
          </w:p>
        </w:tc>
        <w:tc>
          <w:tcPr>
            <w:tcW w:w="5220"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Играя, танцуем (ритмопластика)</w:t>
            </w:r>
          </w:p>
        </w:tc>
        <w:tc>
          <w:tcPr>
            <w:tcW w:w="1348"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w:t>
            </w:r>
          </w:p>
        </w:tc>
        <w:tc>
          <w:tcPr>
            <w:tcW w:w="1352" w:type="dxa"/>
            <w:tcBorders>
              <w:top w:val="single" w:sz="4" w:space="0" w:color="auto"/>
              <w:left w:val="single" w:sz="4" w:space="0" w:color="auto"/>
              <w:bottom w:val="single" w:sz="4" w:space="0" w:color="auto"/>
              <w:right w:val="single" w:sz="4" w:space="0" w:color="auto"/>
            </w:tcBorders>
            <w:hideMark/>
          </w:tcPr>
          <w:p w:rsidR="00D701A1" w:rsidRPr="00D701A1" w:rsidRDefault="00796D02" w:rsidP="00D701A1">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6</w:t>
            </w:r>
          </w:p>
        </w:tc>
        <w:tc>
          <w:tcPr>
            <w:tcW w:w="1003" w:type="dxa"/>
            <w:tcBorders>
              <w:top w:val="single" w:sz="4" w:space="0" w:color="auto"/>
              <w:left w:val="single" w:sz="4" w:space="0" w:color="auto"/>
              <w:bottom w:val="single" w:sz="4" w:space="0" w:color="auto"/>
              <w:right w:val="single" w:sz="4" w:space="0" w:color="auto"/>
            </w:tcBorders>
            <w:hideMark/>
          </w:tcPr>
          <w:p w:rsidR="00D701A1" w:rsidRPr="00D701A1" w:rsidRDefault="00796D02" w:rsidP="00D701A1">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6</w:t>
            </w:r>
          </w:p>
        </w:tc>
      </w:tr>
      <w:tr w:rsidR="00D701A1" w:rsidRPr="00D701A1" w:rsidTr="00D701A1">
        <w:tc>
          <w:tcPr>
            <w:tcW w:w="648"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7.</w:t>
            </w:r>
          </w:p>
        </w:tc>
        <w:tc>
          <w:tcPr>
            <w:tcW w:w="5220"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Рисунок танца</w:t>
            </w:r>
          </w:p>
        </w:tc>
        <w:tc>
          <w:tcPr>
            <w:tcW w:w="1348"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1</w:t>
            </w:r>
          </w:p>
        </w:tc>
        <w:tc>
          <w:tcPr>
            <w:tcW w:w="1352" w:type="dxa"/>
            <w:tcBorders>
              <w:top w:val="single" w:sz="4" w:space="0" w:color="auto"/>
              <w:left w:val="single" w:sz="4" w:space="0" w:color="auto"/>
              <w:bottom w:val="single" w:sz="4" w:space="0" w:color="auto"/>
              <w:right w:val="single" w:sz="4" w:space="0" w:color="auto"/>
            </w:tcBorders>
            <w:hideMark/>
          </w:tcPr>
          <w:p w:rsidR="00D701A1" w:rsidRPr="00D701A1" w:rsidRDefault="00796D02" w:rsidP="00D701A1">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7</w:t>
            </w:r>
          </w:p>
        </w:tc>
        <w:tc>
          <w:tcPr>
            <w:tcW w:w="1003" w:type="dxa"/>
            <w:tcBorders>
              <w:top w:val="single" w:sz="4" w:space="0" w:color="auto"/>
              <w:left w:val="single" w:sz="4" w:space="0" w:color="auto"/>
              <w:bottom w:val="single" w:sz="4" w:space="0" w:color="auto"/>
              <w:right w:val="single" w:sz="4" w:space="0" w:color="auto"/>
            </w:tcBorders>
            <w:hideMark/>
          </w:tcPr>
          <w:p w:rsidR="00D701A1" w:rsidRPr="00D701A1" w:rsidRDefault="00796D02" w:rsidP="00D701A1">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8</w:t>
            </w:r>
          </w:p>
        </w:tc>
      </w:tr>
      <w:tr w:rsidR="00D701A1" w:rsidRPr="00D701A1" w:rsidTr="00D701A1">
        <w:tc>
          <w:tcPr>
            <w:tcW w:w="648"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8.</w:t>
            </w:r>
          </w:p>
        </w:tc>
        <w:tc>
          <w:tcPr>
            <w:tcW w:w="5220"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Народный танец</w:t>
            </w:r>
          </w:p>
        </w:tc>
        <w:tc>
          <w:tcPr>
            <w:tcW w:w="1348"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1</w:t>
            </w:r>
          </w:p>
        </w:tc>
        <w:tc>
          <w:tcPr>
            <w:tcW w:w="1352" w:type="dxa"/>
            <w:tcBorders>
              <w:top w:val="single" w:sz="4" w:space="0" w:color="auto"/>
              <w:left w:val="single" w:sz="4" w:space="0" w:color="auto"/>
              <w:bottom w:val="single" w:sz="4" w:space="0" w:color="auto"/>
              <w:right w:val="single" w:sz="4" w:space="0" w:color="auto"/>
            </w:tcBorders>
            <w:hideMark/>
          </w:tcPr>
          <w:p w:rsidR="00D701A1" w:rsidRPr="00D701A1" w:rsidRDefault="00796D02" w:rsidP="00D701A1">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6</w:t>
            </w:r>
          </w:p>
        </w:tc>
        <w:tc>
          <w:tcPr>
            <w:tcW w:w="1003" w:type="dxa"/>
            <w:tcBorders>
              <w:top w:val="single" w:sz="4" w:space="0" w:color="auto"/>
              <w:left w:val="single" w:sz="4" w:space="0" w:color="auto"/>
              <w:bottom w:val="single" w:sz="4" w:space="0" w:color="auto"/>
              <w:right w:val="single" w:sz="4" w:space="0" w:color="auto"/>
            </w:tcBorders>
            <w:hideMark/>
          </w:tcPr>
          <w:p w:rsidR="00D701A1" w:rsidRPr="00D701A1" w:rsidRDefault="00796D02" w:rsidP="00D701A1">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7</w:t>
            </w:r>
          </w:p>
        </w:tc>
      </w:tr>
      <w:tr w:rsidR="00D701A1" w:rsidRPr="00D701A1" w:rsidTr="00D701A1">
        <w:tc>
          <w:tcPr>
            <w:tcW w:w="648"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9.</w:t>
            </w:r>
          </w:p>
        </w:tc>
        <w:tc>
          <w:tcPr>
            <w:tcW w:w="5220"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Бальный танец</w:t>
            </w:r>
          </w:p>
        </w:tc>
        <w:tc>
          <w:tcPr>
            <w:tcW w:w="1348"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1</w:t>
            </w:r>
          </w:p>
        </w:tc>
        <w:tc>
          <w:tcPr>
            <w:tcW w:w="1352" w:type="dxa"/>
            <w:tcBorders>
              <w:top w:val="single" w:sz="4" w:space="0" w:color="auto"/>
              <w:left w:val="single" w:sz="4" w:space="0" w:color="auto"/>
              <w:bottom w:val="single" w:sz="4" w:space="0" w:color="auto"/>
              <w:right w:val="single" w:sz="4" w:space="0" w:color="auto"/>
            </w:tcBorders>
            <w:hideMark/>
          </w:tcPr>
          <w:p w:rsidR="00D701A1" w:rsidRPr="00D701A1" w:rsidRDefault="00796D02" w:rsidP="00D701A1">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7</w:t>
            </w:r>
          </w:p>
        </w:tc>
        <w:tc>
          <w:tcPr>
            <w:tcW w:w="1003" w:type="dxa"/>
            <w:tcBorders>
              <w:top w:val="single" w:sz="4" w:space="0" w:color="auto"/>
              <w:left w:val="single" w:sz="4" w:space="0" w:color="auto"/>
              <w:bottom w:val="single" w:sz="4" w:space="0" w:color="auto"/>
              <w:right w:val="single" w:sz="4" w:space="0" w:color="auto"/>
            </w:tcBorders>
            <w:hideMark/>
          </w:tcPr>
          <w:p w:rsidR="00D701A1" w:rsidRPr="00D701A1" w:rsidRDefault="00796D02" w:rsidP="00D701A1">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8</w:t>
            </w:r>
          </w:p>
        </w:tc>
      </w:tr>
      <w:tr w:rsidR="00D701A1" w:rsidRPr="00D701A1" w:rsidTr="00D701A1">
        <w:tc>
          <w:tcPr>
            <w:tcW w:w="648"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10.</w:t>
            </w:r>
          </w:p>
        </w:tc>
        <w:tc>
          <w:tcPr>
            <w:tcW w:w="5220"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Танцевальное ассорти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w:t>
            </w:r>
            <w:proofErr w:type="spellStart"/>
            <w:r w:rsidRPr="00D701A1">
              <w:rPr>
                <w:rFonts w:ascii="Times New Roman" w:hAnsi="Times New Roman" w:cs="Times New Roman"/>
                <w:sz w:val="28"/>
                <w:szCs w:val="28"/>
                <w:lang w:eastAsia="ru-RU"/>
              </w:rPr>
              <w:t>репетиционно</w:t>
            </w:r>
            <w:proofErr w:type="spellEnd"/>
            <w:r w:rsidRPr="00D701A1">
              <w:rPr>
                <w:rFonts w:ascii="Times New Roman" w:hAnsi="Times New Roman" w:cs="Times New Roman"/>
                <w:sz w:val="28"/>
                <w:szCs w:val="28"/>
                <w:lang w:eastAsia="ru-RU"/>
              </w:rPr>
              <w:t>-постановочная работа)</w:t>
            </w:r>
          </w:p>
        </w:tc>
        <w:tc>
          <w:tcPr>
            <w:tcW w:w="1348" w:type="dxa"/>
            <w:tcBorders>
              <w:top w:val="single" w:sz="4" w:space="0" w:color="auto"/>
              <w:left w:val="single" w:sz="4" w:space="0" w:color="auto"/>
              <w:bottom w:val="single" w:sz="4" w:space="0" w:color="auto"/>
              <w:right w:val="single" w:sz="4" w:space="0" w:color="auto"/>
            </w:tcBorders>
          </w:tcPr>
          <w:p w:rsidR="00D701A1" w:rsidRPr="00D701A1" w:rsidRDefault="00D701A1" w:rsidP="00D701A1">
            <w:pPr>
              <w:pStyle w:val="a7"/>
              <w:jc w:val="both"/>
              <w:rPr>
                <w:rFonts w:ascii="Times New Roman" w:hAnsi="Times New Roman" w:cs="Times New Roman"/>
                <w:sz w:val="28"/>
                <w:szCs w:val="28"/>
                <w:lang w:eastAsia="ru-RU"/>
              </w:rPr>
            </w:pP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w:t>
            </w:r>
          </w:p>
        </w:tc>
        <w:tc>
          <w:tcPr>
            <w:tcW w:w="1352" w:type="dxa"/>
            <w:tcBorders>
              <w:top w:val="single" w:sz="4" w:space="0" w:color="auto"/>
              <w:left w:val="single" w:sz="4" w:space="0" w:color="auto"/>
              <w:bottom w:val="single" w:sz="4" w:space="0" w:color="auto"/>
              <w:right w:val="single" w:sz="4" w:space="0" w:color="auto"/>
            </w:tcBorders>
          </w:tcPr>
          <w:p w:rsidR="00D701A1" w:rsidRPr="00D701A1" w:rsidRDefault="00D701A1" w:rsidP="00D701A1">
            <w:pPr>
              <w:pStyle w:val="a7"/>
              <w:jc w:val="both"/>
              <w:rPr>
                <w:rFonts w:ascii="Times New Roman" w:hAnsi="Times New Roman" w:cs="Times New Roman"/>
                <w:sz w:val="28"/>
                <w:szCs w:val="28"/>
                <w:lang w:eastAsia="ru-RU"/>
              </w:rPr>
            </w:pPr>
          </w:p>
          <w:p w:rsidR="00D701A1" w:rsidRPr="00D701A1" w:rsidRDefault="00796D02" w:rsidP="00D701A1">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17</w:t>
            </w:r>
          </w:p>
        </w:tc>
        <w:tc>
          <w:tcPr>
            <w:tcW w:w="1003" w:type="dxa"/>
            <w:tcBorders>
              <w:top w:val="single" w:sz="4" w:space="0" w:color="auto"/>
              <w:left w:val="single" w:sz="4" w:space="0" w:color="auto"/>
              <w:bottom w:val="single" w:sz="4" w:space="0" w:color="auto"/>
              <w:right w:val="single" w:sz="4" w:space="0" w:color="auto"/>
            </w:tcBorders>
          </w:tcPr>
          <w:p w:rsidR="00D701A1" w:rsidRPr="00D701A1" w:rsidRDefault="00D701A1" w:rsidP="00D701A1">
            <w:pPr>
              <w:pStyle w:val="a7"/>
              <w:jc w:val="both"/>
              <w:rPr>
                <w:rFonts w:ascii="Times New Roman" w:hAnsi="Times New Roman" w:cs="Times New Roman"/>
                <w:sz w:val="28"/>
                <w:szCs w:val="28"/>
                <w:lang w:eastAsia="ru-RU"/>
              </w:rPr>
            </w:pPr>
          </w:p>
          <w:p w:rsidR="00D701A1" w:rsidRPr="00D701A1" w:rsidRDefault="00796D02" w:rsidP="00D701A1">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17</w:t>
            </w:r>
          </w:p>
        </w:tc>
      </w:tr>
      <w:tr w:rsidR="00D701A1" w:rsidRPr="00D701A1" w:rsidTr="00D701A1">
        <w:tc>
          <w:tcPr>
            <w:tcW w:w="648" w:type="dxa"/>
            <w:tcBorders>
              <w:top w:val="single" w:sz="4" w:space="0" w:color="auto"/>
              <w:left w:val="single" w:sz="4" w:space="0" w:color="auto"/>
              <w:bottom w:val="single" w:sz="4" w:space="0" w:color="auto"/>
              <w:right w:val="single" w:sz="4" w:space="0" w:color="auto"/>
            </w:tcBorders>
          </w:tcPr>
          <w:p w:rsidR="00D701A1" w:rsidRPr="00D701A1" w:rsidRDefault="00D701A1" w:rsidP="00D701A1">
            <w:pPr>
              <w:pStyle w:val="a7"/>
              <w:jc w:val="both"/>
              <w:rPr>
                <w:rFonts w:ascii="Times New Roman" w:hAnsi="Times New Roman" w:cs="Times New Roman"/>
                <w:sz w:val="28"/>
                <w:szCs w:val="28"/>
                <w:lang w:eastAsia="ru-RU"/>
              </w:rPr>
            </w:pPr>
          </w:p>
        </w:tc>
        <w:tc>
          <w:tcPr>
            <w:tcW w:w="5220"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ИТОГО:</w:t>
            </w:r>
          </w:p>
        </w:tc>
        <w:tc>
          <w:tcPr>
            <w:tcW w:w="1348" w:type="dxa"/>
            <w:tcBorders>
              <w:top w:val="single" w:sz="4" w:space="0" w:color="auto"/>
              <w:left w:val="single" w:sz="4" w:space="0" w:color="auto"/>
              <w:bottom w:val="single" w:sz="4" w:space="0" w:color="auto"/>
              <w:right w:val="single" w:sz="4" w:space="0" w:color="auto"/>
            </w:tcBorders>
            <w:hideMark/>
          </w:tcPr>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7</w:t>
            </w:r>
          </w:p>
        </w:tc>
        <w:tc>
          <w:tcPr>
            <w:tcW w:w="1352" w:type="dxa"/>
            <w:tcBorders>
              <w:top w:val="single" w:sz="4" w:space="0" w:color="auto"/>
              <w:left w:val="single" w:sz="4" w:space="0" w:color="auto"/>
              <w:bottom w:val="single" w:sz="4" w:space="0" w:color="auto"/>
              <w:right w:val="single" w:sz="4" w:space="0" w:color="auto"/>
            </w:tcBorders>
            <w:hideMark/>
          </w:tcPr>
          <w:p w:rsidR="00D701A1" w:rsidRPr="00D701A1" w:rsidRDefault="00796D02" w:rsidP="00D701A1">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65</w:t>
            </w:r>
          </w:p>
        </w:tc>
        <w:tc>
          <w:tcPr>
            <w:tcW w:w="1003" w:type="dxa"/>
            <w:tcBorders>
              <w:top w:val="single" w:sz="4" w:space="0" w:color="auto"/>
              <w:left w:val="single" w:sz="4" w:space="0" w:color="auto"/>
              <w:bottom w:val="single" w:sz="4" w:space="0" w:color="auto"/>
              <w:right w:val="single" w:sz="4" w:space="0" w:color="auto"/>
            </w:tcBorders>
            <w:hideMark/>
          </w:tcPr>
          <w:p w:rsidR="00D701A1" w:rsidRPr="00D701A1" w:rsidRDefault="00796D02" w:rsidP="00D701A1">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72</w:t>
            </w:r>
          </w:p>
        </w:tc>
      </w:tr>
    </w:tbl>
    <w:p w:rsidR="00702317" w:rsidRDefault="00702317" w:rsidP="00D701A1">
      <w:pPr>
        <w:pStyle w:val="a7"/>
        <w:jc w:val="both"/>
        <w:rPr>
          <w:rFonts w:ascii="Times New Roman" w:hAnsi="Times New Roman" w:cs="Times New Roman"/>
          <w:b/>
          <w:sz w:val="28"/>
          <w:szCs w:val="28"/>
          <w:lang w:eastAsia="ru-RU"/>
        </w:rPr>
      </w:pPr>
    </w:p>
    <w:p w:rsidR="00D701A1" w:rsidRDefault="00D701A1" w:rsidP="00D701A1">
      <w:pPr>
        <w:pStyle w:val="a7"/>
        <w:jc w:val="both"/>
        <w:rPr>
          <w:rFonts w:ascii="Times New Roman" w:hAnsi="Times New Roman" w:cs="Times New Roman"/>
          <w:b/>
          <w:sz w:val="28"/>
          <w:szCs w:val="28"/>
          <w:lang w:eastAsia="ru-RU"/>
        </w:rPr>
      </w:pPr>
      <w:r w:rsidRPr="00702317">
        <w:rPr>
          <w:rFonts w:ascii="Times New Roman" w:hAnsi="Times New Roman" w:cs="Times New Roman"/>
          <w:b/>
          <w:sz w:val="28"/>
          <w:szCs w:val="28"/>
          <w:lang w:eastAsia="ru-RU"/>
        </w:rPr>
        <w:t>СОДЕРЖАНИЕ КУРСА</w:t>
      </w:r>
      <w:r w:rsidR="00C61520">
        <w:rPr>
          <w:rFonts w:ascii="Times New Roman" w:hAnsi="Times New Roman" w:cs="Times New Roman"/>
          <w:b/>
          <w:sz w:val="28"/>
          <w:szCs w:val="28"/>
          <w:lang w:eastAsia="ru-RU"/>
        </w:rPr>
        <w:t xml:space="preserve"> ЧЕТВЕРТОГО ГОДА ОБУЧЕНИЯ</w:t>
      </w:r>
      <w:r w:rsidRPr="00D701A1">
        <w:rPr>
          <w:rFonts w:ascii="Times New Roman" w:hAnsi="Times New Roman" w:cs="Times New Roman"/>
          <w:sz w:val="28"/>
          <w:szCs w:val="28"/>
          <w:lang w:eastAsia="ru-RU"/>
        </w:rPr>
        <w:t xml:space="preserve"> </w:t>
      </w:r>
      <w:r w:rsidRPr="00C61520">
        <w:rPr>
          <w:rFonts w:ascii="Times New Roman" w:hAnsi="Times New Roman" w:cs="Times New Roman"/>
          <w:b/>
          <w:sz w:val="28"/>
          <w:szCs w:val="28"/>
          <w:lang w:eastAsia="ru-RU"/>
        </w:rPr>
        <w:t>(6-7 лет)</w:t>
      </w:r>
    </w:p>
    <w:p w:rsidR="00C61520" w:rsidRPr="00C61520" w:rsidRDefault="00C61520" w:rsidP="00D701A1">
      <w:pPr>
        <w:pStyle w:val="a7"/>
        <w:jc w:val="both"/>
        <w:rPr>
          <w:rFonts w:ascii="Times New Roman" w:hAnsi="Times New Roman" w:cs="Times New Roman"/>
          <w:b/>
          <w:sz w:val="28"/>
          <w:szCs w:val="28"/>
          <w:lang w:eastAsia="ru-RU"/>
        </w:rPr>
      </w:pPr>
    </w:p>
    <w:p w:rsidR="00D701A1" w:rsidRPr="00702317" w:rsidRDefault="00D701A1" w:rsidP="00D701A1">
      <w:pPr>
        <w:pStyle w:val="a7"/>
        <w:jc w:val="both"/>
        <w:rPr>
          <w:rFonts w:ascii="Times New Roman" w:hAnsi="Times New Roman" w:cs="Times New Roman"/>
          <w:b/>
          <w:sz w:val="28"/>
          <w:szCs w:val="28"/>
          <w:lang w:eastAsia="ru-RU"/>
        </w:rPr>
      </w:pPr>
      <w:r w:rsidRPr="00702317">
        <w:rPr>
          <w:rFonts w:ascii="Times New Roman" w:hAnsi="Times New Roman" w:cs="Times New Roman"/>
          <w:b/>
          <w:sz w:val="28"/>
          <w:szCs w:val="28"/>
          <w:lang w:eastAsia="ru-RU"/>
        </w:rPr>
        <w:t>ТЕМА «Волшебное знакомство» (Введение в предмет)</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Задачи: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1. Познакомить детей с историей рождения танца, жанрами танцевального искусства.</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2.Рассказать о пользе занятий танцами.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3. Познакомить детей с разновидностями бальных танцев.</w:t>
      </w:r>
    </w:p>
    <w:p w:rsid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4. Беседа о стилях и направлениях.</w:t>
      </w:r>
    </w:p>
    <w:p w:rsidR="00702317" w:rsidRPr="00D701A1" w:rsidRDefault="00702317" w:rsidP="00D701A1">
      <w:pPr>
        <w:pStyle w:val="a7"/>
        <w:jc w:val="both"/>
        <w:rPr>
          <w:rFonts w:ascii="Times New Roman" w:hAnsi="Times New Roman" w:cs="Times New Roman"/>
          <w:sz w:val="28"/>
          <w:szCs w:val="28"/>
          <w:lang w:eastAsia="ru-RU"/>
        </w:rPr>
      </w:pPr>
    </w:p>
    <w:p w:rsidR="00D701A1" w:rsidRPr="00702317" w:rsidRDefault="00D701A1" w:rsidP="00D701A1">
      <w:pPr>
        <w:pStyle w:val="a7"/>
        <w:jc w:val="both"/>
        <w:rPr>
          <w:rFonts w:ascii="Times New Roman" w:hAnsi="Times New Roman" w:cs="Times New Roman"/>
          <w:b/>
          <w:sz w:val="28"/>
          <w:szCs w:val="28"/>
          <w:lang w:eastAsia="ru-RU"/>
        </w:rPr>
      </w:pPr>
      <w:r w:rsidRPr="00702317">
        <w:rPr>
          <w:rFonts w:ascii="Times New Roman" w:hAnsi="Times New Roman" w:cs="Times New Roman"/>
          <w:b/>
          <w:sz w:val="28"/>
          <w:szCs w:val="28"/>
          <w:lang w:eastAsia="ru-RU"/>
        </w:rPr>
        <w:t>ТЕМА «Ее величество Музыка»</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Задачи: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1. Закрепить знания, навыки, полученные ранее.</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xml:space="preserve">2. Уметь анализировать </w:t>
      </w:r>
      <w:r w:rsidR="00C02FBA" w:rsidRPr="00D701A1">
        <w:rPr>
          <w:rFonts w:ascii="Times New Roman" w:hAnsi="Times New Roman" w:cs="Times New Roman"/>
          <w:sz w:val="28"/>
          <w:szCs w:val="28"/>
          <w:lang w:eastAsia="ru-RU"/>
        </w:rPr>
        <w:t>музыкальное произведение</w:t>
      </w:r>
      <w:r w:rsidRPr="00D701A1">
        <w:rPr>
          <w:rFonts w:ascii="Times New Roman" w:hAnsi="Times New Roman" w:cs="Times New Roman"/>
          <w:sz w:val="28"/>
          <w:szCs w:val="28"/>
          <w:lang w:eastAsia="ru-RU"/>
        </w:rPr>
        <w:t>, двигаться в соответствии с музыкой.</w:t>
      </w:r>
    </w:p>
    <w:p w:rsidR="00D701A1" w:rsidRPr="00D701A1" w:rsidRDefault="00D701A1" w:rsidP="00D701A1">
      <w:pPr>
        <w:pStyle w:val="a7"/>
        <w:jc w:val="both"/>
        <w:rPr>
          <w:rFonts w:ascii="Times New Roman" w:hAnsi="Times New Roman" w:cs="Times New Roman"/>
          <w:sz w:val="28"/>
          <w:szCs w:val="28"/>
          <w:u w:val="single"/>
          <w:lang w:eastAsia="ru-RU"/>
        </w:rPr>
      </w:pPr>
      <w:r w:rsidRPr="00D701A1">
        <w:rPr>
          <w:rFonts w:ascii="Times New Roman" w:hAnsi="Times New Roman" w:cs="Times New Roman"/>
          <w:sz w:val="28"/>
          <w:szCs w:val="28"/>
          <w:u w:val="single"/>
          <w:lang w:eastAsia="ru-RU"/>
        </w:rPr>
        <w:t>Содержание:</w:t>
      </w:r>
    </w:p>
    <w:p w:rsidR="00D701A1" w:rsidRPr="00D701A1" w:rsidRDefault="00D701A1" w:rsidP="00D701A1">
      <w:pPr>
        <w:pStyle w:val="a7"/>
        <w:jc w:val="both"/>
        <w:rPr>
          <w:rFonts w:ascii="Times New Roman" w:hAnsi="Times New Roman" w:cs="Times New Roman"/>
          <w:sz w:val="28"/>
          <w:szCs w:val="28"/>
          <w:u w:val="single"/>
          <w:lang w:eastAsia="ru-RU"/>
        </w:rPr>
      </w:pPr>
      <w:r w:rsidRPr="00D701A1">
        <w:rPr>
          <w:rFonts w:ascii="Times New Roman" w:hAnsi="Times New Roman" w:cs="Times New Roman"/>
          <w:sz w:val="28"/>
          <w:szCs w:val="28"/>
          <w:lang w:eastAsia="ru-RU"/>
        </w:rPr>
        <w:t>1. Задания на анализ музыкальных произведений (темп, характер, динамика, ритмический рисунок, регистр, строение).</w:t>
      </w:r>
    </w:p>
    <w:p w:rsidR="00D701A1" w:rsidRPr="00D701A1" w:rsidRDefault="00D701A1" w:rsidP="00D701A1">
      <w:pPr>
        <w:pStyle w:val="a7"/>
        <w:jc w:val="both"/>
        <w:rPr>
          <w:rFonts w:ascii="Times New Roman" w:hAnsi="Times New Roman" w:cs="Times New Roman"/>
          <w:sz w:val="28"/>
          <w:szCs w:val="28"/>
          <w:u w:val="single"/>
          <w:lang w:eastAsia="ru-RU"/>
        </w:rPr>
      </w:pPr>
      <w:r w:rsidRPr="00D701A1">
        <w:rPr>
          <w:rFonts w:ascii="Times New Roman" w:hAnsi="Times New Roman" w:cs="Times New Roman"/>
          <w:sz w:val="28"/>
          <w:szCs w:val="28"/>
          <w:lang w:eastAsia="ru-RU"/>
        </w:rPr>
        <w:t>2. Умение выделять сильные и слабые доли на слух (хлопками, шагом, движением, предметом).</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xml:space="preserve">3. Такт, затакт, размер 2/4, 3/4, 4/4. </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lastRenderedPageBreak/>
        <w:t>- уметь выделять сильную долю;</w:t>
      </w:r>
    </w:p>
    <w:p w:rsidR="00D701A1" w:rsidRPr="00D701A1" w:rsidRDefault="00D701A1" w:rsidP="00D701A1">
      <w:pPr>
        <w:pStyle w:val="a7"/>
        <w:jc w:val="both"/>
        <w:rPr>
          <w:rFonts w:ascii="Times New Roman" w:hAnsi="Times New Roman" w:cs="Times New Roman"/>
          <w:sz w:val="28"/>
          <w:szCs w:val="28"/>
          <w:u w:val="single"/>
          <w:lang w:eastAsia="ru-RU"/>
        </w:rPr>
      </w:pPr>
      <w:r w:rsidRPr="00D701A1">
        <w:rPr>
          <w:rFonts w:ascii="Times New Roman" w:hAnsi="Times New Roman" w:cs="Times New Roman"/>
          <w:sz w:val="28"/>
          <w:szCs w:val="28"/>
          <w:lang w:eastAsia="ru-RU"/>
        </w:rPr>
        <w:t>- уметь начинать движение с затакта;</w:t>
      </w:r>
    </w:p>
    <w:p w:rsidR="00D701A1" w:rsidRPr="00D701A1" w:rsidRDefault="00D701A1" w:rsidP="00D701A1">
      <w:pPr>
        <w:pStyle w:val="a7"/>
        <w:jc w:val="both"/>
        <w:rPr>
          <w:rFonts w:ascii="Times New Roman" w:hAnsi="Times New Roman" w:cs="Times New Roman"/>
          <w:sz w:val="28"/>
          <w:szCs w:val="28"/>
          <w:u w:val="single"/>
          <w:lang w:eastAsia="ru-RU"/>
        </w:rPr>
      </w:pPr>
      <w:r w:rsidRPr="00D701A1">
        <w:rPr>
          <w:rFonts w:ascii="Times New Roman" w:hAnsi="Times New Roman" w:cs="Times New Roman"/>
          <w:sz w:val="28"/>
          <w:szCs w:val="28"/>
          <w:lang w:eastAsia="ru-RU"/>
        </w:rPr>
        <w:t>- творческая задача: поочередное вступление (каноном) на 2/4, 3/4, 4/4.   Дети   начинают   делать   движение       по   очереди   на   каждый следующий такт;</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игра: «Вопрос – ответ», «Эхо», «Повтори-ка»</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4. Музыкальный жанр</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полька, марш, вальс, полонез, галоп (устно определить жанр)</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игра: «Марш – полька – вальс»</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xml:space="preserve">5. Слушать музыку </w:t>
      </w:r>
      <w:r w:rsidRPr="00D701A1">
        <w:rPr>
          <w:rFonts w:ascii="Times New Roman" w:hAnsi="Times New Roman" w:cs="Times New Roman"/>
          <w:sz w:val="28"/>
          <w:szCs w:val="28"/>
          <w:lang w:val="en-US" w:eastAsia="ru-RU"/>
        </w:rPr>
        <w:t>a</w:t>
      </w:r>
      <w:r w:rsidRPr="00D701A1">
        <w:rPr>
          <w:rFonts w:ascii="Times New Roman" w:hAnsi="Times New Roman" w:cs="Times New Roman"/>
          <w:sz w:val="28"/>
          <w:szCs w:val="28"/>
          <w:lang w:val="en-US" w:eastAsia="ru-RU"/>
        </w:rPr>
        <w:sym w:font="Symbol" w:char="F0A2"/>
      </w:r>
      <w:proofErr w:type="spellStart"/>
      <w:r w:rsidRPr="00D701A1">
        <w:rPr>
          <w:rFonts w:ascii="Times New Roman" w:hAnsi="Times New Roman" w:cs="Times New Roman"/>
          <w:sz w:val="28"/>
          <w:szCs w:val="28"/>
          <w:lang w:val="en-US" w:eastAsia="ru-RU"/>
        </w:rPr>
        <w:t>capella</w:t>
      </w:r>
      <w:proofErr w:type="spellEnd"/>
      <w:r w:rsidRPr="00D701A1">
        <w:rPr>
          <w:rFonts w:ascii="Times New Roman" w:hAnsi="Times New Roman" w:cs="Times New Roman"/>
          <w:sz w:val="28"/>
          <w:szCs w:val="28"/>
          <w:lang w:eastAsia="ru-RU"/>
        </w:rPr>
        <w:t>, уметь двигаться под нее.</w:t>
      </w:r>
    </w:p>
    <w:p w:rsidR="00D701A1" w:rsidRPr="00D701A1" w:rsidRDefault="00D701A1" w:rsidP="00D701A1">
      <w:pPr>
        <w:pStyle w:val="a7"/>
        <w:jc w:val="both"/>
        <w:rPr>
          <w:rFonts w:ascii="Times New Roman" w:hAnsi="Times New Roman" w:cs="Times New Roman"/>
          <w:sz w:val="28"/>
          <w:szCs w:val="28"/>
          <w:lang w:eastAsia="ru-RU"/>
        </w:rPr>
      </w:pPr>
    </w:p>
    <w:p w:rsidR="00D701A1" w:rsidRPr="00702317" w:rsidRDefault="00D701A1" w:rsidP="00D701A1">
      <w:pPr>
        <w:pStyle w:val="a7"/>
        <w:jc w:val="both"/>
        <w:rPr>
          <w:rFonts w:ascii="Times New Roman" w:hAnsi="Times New Roman" w:cs="Times New Roman"/>
          <w:b/>
          <w:sz w:val="28"/>
          <w:szCs w:val="28"/>
          <w:lang w:eastAsia="ru-RU"/>
        </w:rPr>
      </w:pPr>
      <w:r w:rsidRPr="00702317">
        <w:rPr>
          <w:rFonts w:ascii="Times New Roman" w:hAnsi="Times New Roman" w:cs="Times New Roman"/>
          <w:b/>
          <w:sz w:val="28"/>
          <w:szCs w:val="28"/>
          <w:lang w:eastAsia="ru-RU"/>
        </w:rPr>
        <w:t xml:space="preserve">ТЕМА «Игровой </w:t>
      </w:r>
      <w:proofErr w:type="spellStart"/>
      <w:r w:rsidRPr="00702317">
        <w:rPr>
          <w:rFonts w:ascii="Times New Roman" w:hAnsi="Times New Roman" w:cs="Times New Roman"/>
          <w:b/>
          <w:sz w:val="28"/>
          <w:szCs w:val="28"/>
          <w:lang w:eastAsia="ru-RU"/>
        </w:rPr>
        <w:t>стретчинг</w:t>
      </w:r>
      <w:proofErr w:type="spellEnd"/>
      <w:r w:rsidRPr="00702317">
        <w:rPr>
          <w:rFonts w:ascii="Times New Roman" w:hAnsi="Times New Roman" w:cs="Times New Roman"/>
          <w:b/>
          <w:sz w:val="28"/>
          <w:szCs w:val="28"/>
          <w:lang w:eastAsia="ru-RU"/>
        </w:rPr>
        <w:t>»</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xml:space="preserve"> Задачи: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1. Подготовить двигательный аппарат к сценическим сложностям.</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2. Развивать природные данные детей.</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3. Укреплять физическое и психическое здоровье.</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4. Расширять музыкальный кругозор.</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5. Пополнять словарный запас терминами, принятыми в танцевальном искусстве.</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Содержание:</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1. Упражнения на полу:</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постановка корпуса;</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работа на стопы;</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растяжка;</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работа над укреплением брюшного пресса.</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xml:space="preserve">2. Работа над ритмом и координацией (марш, прыжки, хлопки, </w:t>
      </w:r>
      <w:proofErr w:type="spellStart"/>
      <w:r w:rsidRPr="00D701A1">
        <w:rPr>
          <w:rFonts w:ascii="Times New Roman" w:hAnsi="Times New Roman" w:cs="Times New Roman"/>
          <w:sz w:val="28"/>
          <w:szCs w:val="28"/>
          <w:lang w:eastAsia="ru-RU"/>
        </w:rPr>
        <w:t>шаги+хлопки</w:t>
      </w:r>
      <w:proofErr w:type="spellEnd"/>
      <w:r w:rsidRPr="00D701A1">
        <w:rPr>
          <w:rFonts w:ascii="Times New Roman" w:hAnsi="Times New Roman" w:cs="Times New Roman"/>
          <w:sz w:val="28"/>
          <w:szCs w:val="28"/>
          <w:lang w:eastAsia="ru-RU"/>
        </w:rPr>
        <w:t>).</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3. Упражнения на укрепление мышц спины и брюшного пресса путем прогиба назад: «Кобра», «Колечко», «Свечка», «Мостик», «Лодка», «Кошка», «Рыбка».</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Упражнения на укрепление мышц спины и брюшного пресса путем наклонов вперед: «Носорог», «Ежик», «Чайка», «Слон», «Улитка», «Ванька-встанька», «Коробочка»</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Упражнения на укрепление позвоночника путем поворотов туловища и наклонов его в стороны: «Муравей», «Стрекоза», «Тростинка», «Флюгер», «Часики».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Упражнения на укрепление мышц тазового пояса, бедер, ног: «Рак», «Павлин», «Бег», «Паровозик», «Паучок», «Лягушка», «Таракан».</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xml:space="preserve">Упражнения на укрепление и развитие стоп: «Ходьба», «Лягушонок», Медвежонок»; тянем носочки вперед в положении </w:t>
      </w:r>
      <w:r w:rsidR="00C02FBA" w:rsidRPr="00D701A1">
        <w:rPr>
          <w:rFonts w:ascii="Times New Roman" w:hAnsi="Times New Roman" w:cs="Times New Roman"/>
          <w:sz w:val="28"/>
          <w:szCs w:val="28"/>
          <w:lang w:eastAsia="ru-RU"/>
        </w:rPr>
        <w:t>сидя;</w:t>
      </w:r>
      <w:r w:rsidRPr="00D701A1">
        <w:rPr>
          <w:rFonts w:ascii="Times New Roman" w:hAnsi="Times New Roman" w:cs="Times New Roman"/>
          <w:sz w:val="28"/>
          <w:szCs w:val="28"/>
          <w:lang w:eastAsia="ru-RU"/>
        </w:rPr>
        <w:t xml:space="preserve"> </w:t>
      </w:r>
      <w:proofErr w:type="spellStart"/>
      <w:r w:rsidRPr="00D701A1">
        <w:rPr>
          <w:rFonts w:ascii="Times New Roman" w:hAnsi="Times New Roman" w:cs="Times New Roman"/>
          <w:sz w:val="28"/>
          <w:szCs w:val="28"/>
          <w:lang w:eastAsia="ru-RU"/>
        </w:rPr>
        <w:t>Поочереди</w:t>
      </w:r>
      <w:proofErr w:type="spellEnd"/>
      <w:r w:rsidRPr="00D701A1">
        <w:rPr>
          <w:rFonts w:ascii="Times New Roman" w:hAnsi="Times New Roman" w:cs="Times New Roman"/>
          <w:sz w:val="28"/>
          <w:szCs w:val="28"/>
          <w:lang w:eastAsia="ru-RU"/>
        </w:rPr>
        <w:t xml:space="preserve"> сгибаем и выпрямляем ноги, упражнение «Утюжок».</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Упражнения на укрепление мышц плечевого пояса: «Замочек», «Самолет», «Дощечка», «Пловцы».</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Упражнения для тренировки равновесия: «Орел», «Крыло».</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xml:space="preserve">22. Растяжки «лягушка» в положении сидя и лежа, </w:t>
      </w:r>
      <w:proofErr w:type="spellStart"/>
      <w:r w:rsidRPr="00D701A1">
        <w:rPr>
          <w:rFonts w:ascii="Times New Roman" w:hAnsi="Times New Roman" w:cs="Times New Roman"/>
          <w:sz w:val="28"/>
          <w:szCs w:val="28"/>
          <w:lang w:eastAsia="ru-RU"/>
        </w:rPr>
        <w:t>полупагаты</w:t>
      </w:r>
      <w:proofErr w:type="spellEnd"/>
      <w:r w:rsidRPr="00D701A1">
        <w:rPr>
          <w:rFonts w:ascii="Times New Roman" w:hAnsi="Times New Roman" w:cs="Times New Roman"/>
          <w:sz w:val="28"/>
          <w:szCs w:val="28"/>
          <w:lang w:eastAsia="ru-RU"/>
        </w:rPr>
        <w:t>.</w:t>
      </w:r>
    </w:p>
    <w:p w:rsid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23. Игровая композиция «Сказка о жадном императоре»</w:t>
      </w:r>
    </w:p>
    <w:p w:rsidR="00702317" w:rsidRPr="00D701A1" w:rsidRDefault="00702317" w:rsidP="00D701A1">
      <w:pPr>
        <w:pStyle w:val="a7"/>
        <w:jc w:val="both"/>
        <w:rPr>
          <w:rFonts w:ascii="Times New Roman" w:hAnsi="Times New Roman" w:cs="Times New Roman"/>
          <w:sz w:val="28"/>
          <w:szCs w:val="28"/>
          <w:lang w:eastAsia="ru-RU"/>
        </w:rPr>
      </w:pPr>
    </w:p>
    <w:p w:rsidR="00D701A1" w:rsidRPr="00702317" w:rsidRDefault="00D701A1" w:rsidP="00D701A1">
      <w:pPr>
        <w:pStyle w:val="a7"/>
        <w:jc w:val="both"/>
        <w:rPr>
          <w:rFonts w:ascii="Times New Roman" w:hAnsi="Times New Roman" w:cs="Times New Roman"/>
          <w:b/>
          <w:sz w:val="28"/>
          <w:szCs w:val="28"/>
          <w:lang w:eastAsia="ru-RU"/>
        </w:rPr>
      </w:pPr>
      <w:r w:rsidRPr="00702317">
        <w:rPr>
          <w:rFonts w:ascii="Times New Roman" w:hAnsi="Times New Roman" w:cs="Times New Roman"/>
          <w:b/>
          <w:sz w:val="28"/>
          <w:szCs w:val="28"/>
          <w:lang w:eastAsia="ru-RU"/>
        </w:rPr>
        <w:lastRenderedPageBreak/>
        <w:t xml:space="preserve">ТЕМА «Партерный </w:t>
      </w:r>
      <w:proofErr w:type="spellStart"/>
      <w:r w:rsidRPr="00702317">
        <w:rPr>
          <w:rFonts w:ascii="Times New Roman" w:hAnsi="Times New Roman" w:cs="Times New Roman"/>
          <w:b/>
          <w:sz w:val="28"/>
          <w:szCs w:val="28"/>
          <w:lang w:eastAsia="ru-RU"/>
        </w:rPr>
        <w:t>экзерсиз</w:t>
      </w:r>
      <w:proofErr w:type="spellEnd"/>
      <w:r w:rsidRPr="00702317">
        <w:rPr>
          <w:rFonts w:ascii="Times New Roman" w:hAnsi="Times New Roman" w:cs="Times New Roman"/>
          <w:b/>
          <w:sz w:val="28"/>
          <w:szCs w:val="28"/>
          <w:lang w:eastAsia="ru-RU"/>
        </w:rPr>
        <w:t>» (элементы классического танца)</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Задачи: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Развивать мускулатуру ног, рук, спины.</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Формировать правильную осанку и координацию движений.</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Подготовить детей к изучению более сложных элементов.</w:t>
      </w:r>
    </w:p>
    <w:p w:rsidR="00D701A1" w:rsidRPr="00D701A1" w:rsidRDefault="00D701A1" w:rsidP="00D701A1">
      <w:pPr>
        <w:pStyle w:val="a7"/>
        <w:jc w:val="both"/>
        <w:rPr>
          <w:rFonts w:ascii="Times New Roman" w:hAnsi="Times New Roman" w:cs="Times New Roman"/>
          <w:sz w:val="28"/>
          <w:szCs w:val="28"/>
          <w:u w:val="single"/>
          <w:lang w:eastAsia="ru-RU"/>
        </w:rPr>
      </w:pPr>
      <w:r w:rsidRPr="00D701A1">
        <w:rPr>
          <w:rFonts w:ascii="Times New Roman" w:hAnsi="Times New Roman" w:cs="Times New Roman"/>
          <w:sz w:val="28"/>
          <w:szCs w:val="28"/>
          <w:u w:val="single"/>
          <w:lang w:eastAsia="ru-RU"/>
        </w:rPr>
        <w:t>Содержание:</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Экзерсис на середине:</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постановка корпуса (ноги в свободном положении);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понятия рабочая нога и опорная нога;</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xml:space="preserve">позиции ног (I-я, II-я, III-я, </w:t>
      </w:r>
      <w:r w:rsidRPr="00D701A1">
        <w:rPr>
          <w:rFonts w:ascii="Times New Roman" w:hAnsi="Times New Roman" w:cs="Times New Roman"/>
          <w:sz w:val="28"/>
          <w:szCs w:val="28"/>
          <w:lang w:val="en-US" w:eastAsia="ru-RU"/>
        </w:rPr>
        <w:t>v</w:t>
      </w:r>
      <w:r w:rsidRPr="00D701A1">
        <w:rPr>
          <w:rFonts w:ascii="Times New Roman" w:hAnsi="Times New Roman" w:cs="Times New Roman"/>
          <w:sz w:val="28"/>
          <w:szCs w:val="28"/>
          <w:lang w:eastAsia="ru-RU"/>
        </w:rPr>
        <w:t xml:space="preserve">І при относительной </w:t>
      </w:r>
      <w:proofErr w:type="spellStart"/>
      <w:r w:rsidRPr="00D701A1">
        <w:rPr>
          <w:rFonts w:ascii="Times New Roman" w:hAnsi="Times New Roman" w:cs="Times New Roman"/>
          <w:sz w:val="28"/>
          <w:szCs w:val="28"/>
          <w:lang w:eastAsia="ru-RU"/>
        </w:rPr>
        <w:t>выворотности</w:t>
      </w:r>
      <w:proofErr w:type="spellEnd"/>
      <w:r w:rsidRPr="00D701A1">
        <w:rPr>
          <w:rFonts w:ascii="Times New Roman" w:hAnsi="Times New Roman" w:cs="Times New Roman"/>
          <w:sz w:val="28"/>
          <w:szCs w:val="28"/>
          <w:lang w:eastAsia="ru-RU"/>
        </w:rPr>
        <w:t xml:space="preserve"> ног);</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постановка корпуса в I – II – III позиции;</w:t>
      </w:r>
    </w:p>
    <w:p w:rsidR="00D701A1" w:rsidRPr="00D701A1" w:rsidRDefault="00D701A1" w:rsidP="00D701A1">
      <w:pPr>
        <w:pStyle w:val="a7"/>
        <w:jc w:val="both"/>
        <w:rPr>
          <w:rFonts w:ascii="Times New Roman" w:hAnsi="Times New Roman" w:cs="Times New Roman"/>
          <w:sz w:val="28"/>
          <w:szCs w:val="28"/>
          <w:lang w:eastAsia="ru-RU"/>
        </w:rPr>
      </w:pPr>
      <w:proofErr w:type="spellStart"/>
      <w:r w:rsidRPr="00D701A1">
        <w:rPr>
          <w:rFonts w:ascii="Times New Roman" w:hAnsi="Times New Roman" w:cs="Times New Roman"/>
          <w:sz w:val="28"/>
          <w:szCs w:val="28"/>
          <w:lang w:val="en-US" w:eastAsia="ru-RU"/>
        </w:rPr>
        <w:t>releve</w:t>
      </w:r>
      <w:proofErr w:type="spellEnd"/>
      <w:r w:rsidRPr="00D701A1">
        <w:rPr>
          <w:rFonts w:ascii="Times New Roman" w:hAnsi="Times New Roman" w:cs="Times New Roman"/>
          <w:sz w:val="28"/>
          <w:szCs w:val="28"/>
          <w:lang w:eastAsia="ru-RU"/>
        </w:rPr>
        <w:t xml:space="preserve"> на </w:t>
      </w:r>
      <w:proofErr w:type="spellStart"/>
      <w:r w:rsidRPr="00D701A1">
        <w:rPr>
          <w:rFonts w:ascii="Times New Roman" w:hAnsi="Times New Roman" w:cs="Times New Roman"/>
          <w:sz w:val="28"/>
          <w:szCs w:val="28"/>
          <w:lang w:eastAsia="ru-RU"/>
        </w:rPr>
        <w:t>полупальцы</w:t>
      </w:r>
      <w:proofErr w:type="spellEnd"/>
      <w:r w:rsidRPr="00D701A1">
        <w:rPr>
          <w:rFonts w:ascii="Times New Roman" w:hAnsi="Times New Roman" w:cs="Times New Roman"/>
          <w:sz w:val="28"/>
          <w:szCs w:val="28"/>
          <w:lang w:eastAsia="ru-RU"/>
        </w:rPr>
        <w:t>;</w:t>
      </w:r>
    </w:p>
    <w:p w:rsidR="00D701A1" w:rsidRPr="00D701A1" w:rsidRDefault="00D701A1" w:rsidP="00D701A1">
      <w:pPr>
        <w:pStyle w:val="a7"/>
        <w:jc w:val="both"/>
        <w:rPr>
          <w:rFonts w:ascii="Times New Roman" w:hAnsi="Times New Roman" w:cs="Times New Roman"/>
          <w:sz w:val="28"/>
          <w:szCs w:val="28"/>
          <w:lang w:eastAsia="ru-RU"/>
        </w:rPr>
      </w:pPr>
      <w:proofErr w:type="spellStart"/>
      <w:r w:rsidRPr="00D701A1">
        <w:rPr>
          <w:rFonts w:ascii="Times New Roman" w:hAnsi="Times New Roman" w:cs="Times New Roman"/>
          <w:sz w:val="28"/>
          <w:szCs w:val="28"/>
          <w:lang w:eastAsia="ru-RU"/>
        </w:rPr>
        <w:t>demi</w:t>
      </w:r>
      <w:proofErr w:type="spellEnd"/>
      <w:r w:rsidRPr="00D701A1">
        <w:rPr>
          <w:rFonts w:ascii="Times New Roman" w:hAnsi="Times New Roman" w:cs="Times New Roman"/>
          <w:sz w:val="28"/>
          <w:szCs w:val="28"/>
          <w:lang w:eastAsia="ru-RU"/>
        </w:rPr>
        <w:t xml:space="preserve"> - </w:t>
      </w:r>
      <w:proofErr w:type="spellStart"/>
      <w:r w:rsidRPr="00D701A1">
        <w:rPr>
          <w:rFonts w:ascii="Times New Roman" w:hAnsi="Times New Roman" w:cs="Times New Roman"/>
          <w:sz w:val="28"/>
          <w:szCs w:val="28"/>
          <w:lang w:eastAsia="ru-RU"/>
        </w:rPr>
        <w:t>plie</w:t>
      </w:r>
      <w:proofErr w:type="spellEnd"/>
      <w:r w:rsidRPr="00D701A1">
        <w:rPr>
          <w:rFonts w:ascii="Times New Roman" w:hAnsi="Times New Roman" w:cs="Times New Roman"/>
          <w:sz w:val="28"/>
          <w:szCs w:val="28"/>
          <w:lang w:eastAsia="ru-RU"/>
        </w:rPr>
        <w:t xml:space="preserve">   в I – II – III-VI позиции;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xml:space="preserve">чередование </w:t>
      </w:r>
      <w:proofErr w:type="spellStart"/>
      <w:r w:rsidRPr="00D701A1">
        <w:rPr>
          <w:rFonts w:ascii="Times New Roman" w:hAnsi="Times New Roman" w:cs="Times New Roman"/>
          <w:sz w:val="28"/>
          <w:szCs w:val="28"/>
          <w:lang w:val="en-US" w:eastAsia="ru-RU"/>
        </w:rPr>
        <w:t>releve</w:t>
      </w:r>
      <w:proofErr w:type="spellEnd"/>
      <w:r w:rsidRPr="00D701A1">
        <w:rPr>
          <w:rFonts w:ascii="Times New Roman" w:hAnsi="Times New Roman" w:cs="Times New Roman"/>
          <w:sz w:val="28"/>
          <w:szCs w:val="28"/>
          <w:lang w:eastAsia="ru-RU"/>
        </w:rPr>
        <w:t xml:space="preserve"> и </w:t>
      </w:r>
      <w:proofErr w:type="spellStart"/>
      <w:r w:rsidRPr="00D701A1">
        <w:rPr>
          <w:rFonts w:ascii="Times New Roman" w:hAnsi="Times New Roman" w:cs="Times New Roman"/>
          <w:sz w:val="28"/>
          <w:szCs w:val="28"/>
          <w:lang w:eastAsia="ru-RU"/>
        </w:rPr>
        <w:t>demi</w:t>
      </w:r>
      <w:proofErr w:type="spellEnd"/>
      <w:r w:rsidRPr="00D701A1">
        <w:rPr>
          <w:rFonts w:ascii="Times New Roman" w:hAnsi="Times New Roman" w:cs="Times New Roman"/>
          <w:sz w:val="28"/>
          <w:szCs w:val="28"/>
          <w:lang w:eastAsia="ru-RU"/>
        </w:rPr>
        <w:t xml:space="preserve"> – </w:t>
      </w:r>
      <w:proofErr w:type="spellStart"/>
      <w:r w:rsidRPr="00D701A1">
        <w:rPr>
          <w:rFonts w:ascii="Times New Roman" w:hAnsi="Times New Roman" w:cs="Times New Roman"/>
          <w:sz w:val="28"/>
          <w:szCs w:val="28"/>
          <w:lang w:eastAsia="ru-RU"/>
        </w:rPr>
        <w:t>plie</w:t>
      </w:r>
      <w:proofErr w:type="spellEnd"/>
      <w:r w:rsidRPr="00D701A1">
        <w:rPr>
          <w:rFonts w:ascii="Times New Roman" w:hAnsi="Times New Roman" w:cs="Times New Roman"/>
          <w:sz w:val="28"/>
          <w:szCs w:val="28"/>
          <w:lang w:eastAsia="ru-RU"/>
        </w:rPr>
        <w:t xml:space="preserve">;   </w:t>
      </w:r>
    </w:p>
    <w:p w:rsidR="00D701A1" w:rsidRPr="00D701A1" w:rsidRDefault="00D701A1" w:rsidP="00D701A1">
      <w:pPr>
        <w:pStyle w:val="a7"/>
        <w:jc w:val="both"/>
        <w:rPr>
          <w:rFonts w:ascii="Times New Roman" w:hAnsi="Times New Roman" w:cs="Times New Roman"/>
          <w:sz w:val="28"/>
          <w:szCs w:val="28"/>
          <w:lang w:val="en-US" w:eastAsia="ru-RU"/>
        </w:rPr>
      </w:pPr>
      <w:r w:rsidRPr="00D701A1">
        <w:rPr>
          <w:rFonts w:ascii="Times New Roman" w:hAnsi="Times New Roman" w:cs="Times New Roman"/>
          <w:sz w:val="28"/>
          <w:szCs w:val="28"/>
          <w:lang w:val="en-US" w:eastAsia="ru-RU"/>
        </w:rPr>
        <w:t xml:space="preserve">grand-plie </w:t>
      </w:r>
      <w:r w:rsidRPr="00D701A1">
        <w:rPr>
          <w:rFonts w:ascii="Times New Roman" w:hAnsi="Times New Roman" w:cs="Times New Roman"/>
          <w:sz w:val="28"/>
          <w:szCs w:val="28"/>
          <w:lang w:eastAsia="ru-RU"/>
        </w:rPr>
        <w:t>в</w:t>
      </w:r>
      <w:r w:rsidRPr="00D701A1">
        <w:rPr>
          <w:rFonts w:ascii="Times New Roman" w:hAnsi="Times New Roman" w:cs="Times New Roman"/>
          <w:sz w:val="28"/>
          <w:szCs w:val="28"/>
          <w:lang w:val="en-US" w:eastAsia="ru-RU"/>
        </w:rPr>
        <w:t xml:space="preserve"> I – II – III-VI </w:t>
      </w:r>
      <w:r w:rsidRPr="00D701A1">
        <w:rPr>
          <w:rFonts w:ascii="Times New Roman" w:hAnsi="Times New Roman" w:cs="Times New Roman"/>
          <w:sz w:val="28"/>
          <w:szCs w:val="28"/>
          <w:lang w:eastAsia="ru-RU"/>
        </w:rPr>
        <w:t>позиции</w:t>
      </w:r>
      <w:r w:rsidRPr="00D701A1">
        <w:rPr>
          <w:rFonts w:ascii="Times New Roman" w:hAnsi="Times New Roman" w:cs="Times New Roman"/>
          <w:sz w:val="28"/>
          <w:szCs w:val="28"/>
          <w:lang w:val="en-US" w:eastAsia="ru-RU"/>
        </w:rPr>
        <w:t>;</w:t>
      </w:r>
    </w:p>
    <w:p w:rsidR="00D701A1" w:rsidRPr="00D701A1" w:rsidRDefault="00D701A1" w:rsidP="00D701A1">
      <w:pPr>
        <w:pStyle w:val="a7"/>
        <w:jc w:val="both"/>
        <w:rPr>
          <w:rFonts w:ascii="Times New Roman" w:hAnsi="Times New Roman" w:cs="Times New Roman"/>
          <w:sz w:val="28"/>
          <w:szCs w:val="28"/>
          <w:lang w:eastAsia="ru-RU"/>
        </w:rPr>
      </w:pPr>
      <w:proofErr w:type="spellStart"/>
      <w:r w:rsidRPr="00D701A1">
        <w:rPr>
          <w:rFonts w:ascii="Times New Roman" w:hAnsi="Times New Roman" w:cs="Times New Roman"/>
          <w:sz w:val="28"/>
          <w:szCs w:val="28"/>
          <w:lang w:eastAsia="ru-RU"/>
        </w:rPr>
        <w:t>battement</w:t>
      </w:r>
      <w:proofErr w:type="spellEnd"/>
      <w:r w:rsidRPr="00D701A1">
        <w:rPr>
          <w:rFonts w:ascii="Times New Roman" w:hAnsi="Times New Roman" w:cs="Times New Roman"/>
          <w:sz w:val="28"/>
          <w:szCs w:val="28"/>
          <w:lang w:eastAsia="ru-RU"/>
        </w:rPr>
        <w:t xml:space="preserve"> </w:t>
      </w:r>
      <w:proofErr w:type="spellStart"/>
      <w:r w:rsidRPr="00D701A1">
        <w:rPr>
          <w:rFonts w:ascii="Times New Roman" w:hAnsi="Times New Roman" w:cs="Times New Roman"/>
          <w:sz w:val="28"/>
          <w:szCs w:val="28"/>
          <w:lang w:eastAsia="ru-RU"/>
        </w:rPr>
        <w:t>tendu</w:t>
      </w:r>
      <w:proofErr w:type="spellEnd"/>
      <w:r w:rsidRPr="00D701A1">
        <w:rPr>
          <w:rFonts w:ascii="Times New Roman" w:hAnsi="Times New Roman" w:cs="Times New Roman"/>
          <w:sz w:val="28"/>
          <w:szCs w:val="28"/>
          <w:lang w:eastAsia="ru-RU"/>
        </w:rPr>
        <w:t xml:space="preserve"> во всех направлениях (I-я позиция);</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val="en-US" w:eastAsia="ru-RU"/>
        </w:rPr>
        <w:t>cote</w:t>
      </w:r>
      <w:r w:rsidRPr="00C02FBA">
        <w:rPr>
          <w:rFonts w:ascii="Times New Roman" w:hAnsi="Times New Roman" w:cs="Times New Roman"/>
          <w:sz w:val="28"/>
          <w:szCs w:val="28"/>
          <w:lang w:eastAsia="ru-RU"/>
        </w:rPr>
        <w:t xml:space="preserve"> </w:t>
      </w:r>
      <w:r w:rsidRPr="00D701A1">
        <w:rPr>
          <w:rFonts w:ascii="Times New Roman" w:hAnsi="Times New Roman" w:cs="Times New Roman"/>
          <w:sz w:val="28"/>
          <w:szCs w:val="28"/>
          <w:lang w:eastAsia="ru-RU"/>
        </w:rPr>
        <w:t>(легкие прыжки);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перегиб корпуса вперед и в сторону.</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позиции рук: подготовительная, I-я, II-я, III-я;</w:t>
      </w:r>
    </w:p>
    <w:p w:rsidR="00D701A1" w:rsidRPr="00D701A1" w:rsidRDefault="00D701A1" w:rsidP="00D701A1">
      <w:pPr>
        <w:pStyle w:val="a7"/>
        <w:jc w:val="both"/>
        <w:rPr>
          <w:rFonts w:ascii="Times New Roman" w:hAnsi="Times New Roman" w:cs="Times New Roman"/>
          <w:sz w:val="28"/>
          <w:szCs w:val="28"/>
          <w:lang w:val="en-US" w:eastAsia="ru-RU"/>
        </w:rPr>
      </w:pPr>
      <w:r w:rsidRPr="00D701A1">
        <w:rPr>
          <w:rFonts w:ascii="Times New Roman" w:hAnsi="Times New Roman" w:cs="Times New Roman"/>
          <w:sz w:val="28"/>
          <w:szCs w:val="28"/>
          <w:lang w:eastAsia="ru-RU"/>
        </w:rPr>
        <w:t xml:space="preserve">перевод рук из позиции в позицию </w:t>
      </w:r>
      <w:r w:rsidRPr="00D701A1">
        <w:rPr>
          <w:rFonts w:ascii="Times New Roman" w:hAnsi="Times New Roman" w:cs="Times New Roman"/>
          <w:sz w:val="28"/>
          <w:szCs w:val="28"/>
          <w:lang w:val="en-US" w:eastAsia="ru-RU"/>
        </w:rPr>
        <w:t>(</w:t>
      </w:r>
      <w:r w:rsidRPr="00D701A1">
        <w:rPr>
          <w:rFonts w:ascii="Times New Roman" w:hAnsi="Times New Roman" w:cs="Times New Roman"/>
          <w:sz w:val="28"/>
          <w:szCs w:val="28"/>
          <w:lang w:eastAsia="ru-RU"/>
        </w:rPr>
        <w:t>р</w:t>
      </w:r>
      <w:proofErr w:type="spellStart"/>
      <w:r w:rsidRPr="00D701A1">
        <w:rPr>
          <w:rFonts w:ascii="Times New Roman" w:hAnsi="Times New Roman" w:cs="Times New Roman"/>
          <w:sz w:val="28"/>
          <w:szCs w:val="28"/>
          <w:lang w:val="en-US" w:eastAsia="ru-RU"/>
        </w:rPr>
        <w:t>ort</w:t>
      </w:r>
      <w:proofErr w:type="spellEnd"/>
      <w:r w:rsidRPr="00D701A1">
        <w:rPr>
          <w:rFonts w:ascii="Times New Roman" w:hAnsi="Times New Roman" w:cs="Times New Roman"/>
          <w:sz w:val="28"/>
          <w:szCs w:val="28"/>
          <w:lang w:val="en-US" w:eastAsia="ru-RU"/>
        </w:rPr>
        <w:t xml:space="preserve"> de bras – I </w:t>
      </w:r>
      <w:r w:rsidRPr="00D701A1">
        <w:rPr>
          <w:rFonts w:ascii="Times New Roman" w:hAnsi="Times New Roman" w:cs="Times New Roman"/>
          <w:sz w:val="28"/>
          <w:szCs w:val="28"/>
          <w:lang w:eastAsia="ru-RU"/>
        </w:rPr>
        <w:t>форма</w:t>
      </w:r>
      <w:r w:rsidRPr="00D701A1">
        <w:rPr>
          <w:rFonts w:ascii="Times New Roman" w:hAnsi="Times New Roman" w:cs="Times New Roman"/>
          <w:sz w:val="28"/>
          <w:szCs w:val="28"/>
          <w:lang w:val="en-US" w:eastAsia="ru-RU"/>
        </w:rPr>
        <w:t>);</w:t>
      </w:r>
    </w:p>
    <w:p w:rsid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повороты головы на 1/2; 1/4.</w:t>
      </w:r>
    </w:p>
    <w:p w:rsidR="00702317" w:rsidRPr="00702317" w:rsidRDefault="00702317" w:rsidP="00D701A1">
      <w:pPr>
        <w:pStyle w:val="a7"/>
        <w:jc w:val="both"/>
        <w:rPr>
          <w:rFonts w:ascii="Times New Roman" w:hAnsi="Times New Roman" w:cs="Times New Roman"/>
          <w:b/>
          <w:sz w:val="28"/>
          <w:szCs w:val="28"/>
          <w:lang w:eastAsia="ru-RU"/>
        </w:rPr>
      </w:pPr>
    </w:p>
    <w:p w:rsidR="00D701A1" w:rsidRPr="00702317" w:rsidRDefault="00D701A1" w:rsidP="00D701A1">
      <w:pPr>
        <w:pStyle w:val="a7"/>
        <w:jc w:val="both"/>
        <w:rPr>
          <w:rFonts w:ascii="Times New Roman" w:hAnsi="Times New Roman" w:cs="Times New Roman"/>
          <w:b/>
          <w:sz w:val="28"/>
          <w:szCs w:val="28"/>
          <w:lang w:eastAsia="ru-RU"/>
        </w:rPr>
      </w:pPr>
      <w:r w:rsidRPr="00702317">
        <w:rPr>
          <w:rFonts w:ascii="Times New Roman" w:hAnsi="Times New Roman" w:cs="Times New Roman"/>
          <w:b/>
          <w:sz w:val="28"/>
          <w:szCs w:val="28"/>
          <w:lang w:eastAsia="ru-RU"/>
        </w:rPr>
        <w:t>ТЕМА «Играя, танцуем» (комплексы ритмопластики)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Задачи: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1. Развивать внимание, память, координацию движений.</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2. Подготовить организм ребенка к выполнению более сложных элементов.</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3. Двигаться в соответствии с характером музыки.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4. Учить через движения передавать эмоциональный настрой произведения.</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xml:space="preserve">Содержание: </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«Разноцветная игра», «Любитель-рыболов», «Кошки-мышки», «Танцуем, сидя», «Стирка», «Ни кола, ни двора», «</w:t>
      </w:r>
      <w:proofErr w:type="spellStart"/>
      <w:r w:rsidRPr="00D701A1">
        <w:rPr>
          <w:rFonts w:ascii="Times New Roman" w:hAnsi="Times New Roman" w:cs="Times New Roman"/>
          <w:sz w:val="28"/>
          <w:szCs w:val="28"/>
          <w:lang w:eastAsia="ru-RU"/>
        </w:rPr>
        <w:t>Кукляндия</w:t>
      </w:r>
      <w:proofErr w:type="spellEnd"/>
      <w:r w:rsidRPr="00D701A1">
        <w:rPr>
          <w:rFonts w:ascii="Times New Roman" w:hAnsi="Times New Roman" w:cs="Times New Roman"/>
          <w:sz w:val="28"/>
          <w:szCs w:val="28"/>
          <w:lang w:eastAsia="ru-RU"/>
        </w:rPr>
        <w:t>», «Звериная аэробика»</w:t>
      </w:r>
    </w:p>
    <w:p w:rsid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Танцевальные этюды на современном материале.</w:t>
      </w:r>
    </w:p>
    <w:p w:rsidR="00702317" w:rsidRPr="00702317" w:rsidRDefault="00702317" w:rsidP="00D701A1">
      <w:pPr>
        <w:pStyle w:val="a7"/>
        <w:jc w:val="both"/>
        <w:rPr>
          <w:rFonts w:ascii="Times New Roman" w:hAnsi="Times New Roman" w:cs="Times New Roman"/>
          <w:b/>
          <w:sz w:val="28"/>
          <w:szCs w:val="28"/>
          <w:lang w:eastAsia="ru-RU"/>
        </w:rPr>
      </w:pPr>
    </w:p>
    <w:p w:rsidR="00D701A1" w:rsidRPr="00702317" w:rsidRDefault="00D701A1" w:rsidP="00D701A1">
      <w:pPr>
        <w:pStyle w:val="a7"/>
        <w:jc w:val="both"/>
        <w:rPr>
          <w:rFonts w:ascii="Times New Roman" w:hAnsi="Times New Roman" w:cs="Times New Roman"/>
          <w:b/>
          <w:sz w:val="28"/>
          <w:szCs w:val="28"/>
          <w:lang w:eastAsia="ru-RU"/>
        </w:rPr>
      </w:pPr>
      <w:r w:rsidRPr="00702317">
        <w:rPr>
          <w:rFonts w:ascii="Times New Roman" w:hAnsi="Times New Roman" w:cs="Times New Roman"/>
          <w:b/>
          <w:sz w:val="28"/>
          <w:szCs w:val="28"/>
          <w:lang w:eastAsia="ru-RU"/>
        </w:rPr>
        <w:t>ТЕМА «Рисунок танца»</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Задачи: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1. Приобрести навыки свободного перемещения в пространстве.</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2. Изучить простые рисунки танца для использования их в концертных номерах.</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3. Привить навык держать равнение в рисунке, соблюдать интервалы.</w:t>
      </w:r>
    </w:p>
    <w:p w:rsidR="00D701A1" w:rsidRPr="00D701A1" w:rsidRDefault="00D701A1" w:rsidP="00D701A1">
      <w:pPr>
        <w:pStyle w:val="a7"/>
        <w:jc w:val="both"/>
        <w:rPr>
          <w:rFonts w:ascii="Times New Roman" w:hAnsi="Times New Roman" w:cs="Times New Roman"/>
          <w:sz w:val="28"/>
          <w:szCs w:val="28"/>
          <w:u w:val="single"/>
          <w:lang w:eastAsia="ru-RU"/>
        </w:rPr>
      </w:pPr>
      <w:r w:rsidRPr="00D701A1">
        <w:rPr>
          <w:rFonts w:ascii="Times New Roman" w:hAnsi="Times New Roman" w:cs="Times New Roman"/>
          <w:sz w:val="28"/>
          <w:szCs w:val="28"/>
          <w:u w:val="single"/>
          <w:lang w:eastAsia="ru-RU"/>
        </w:rPr>
        <w:t>Содержание:</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Движение по линии танца.</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Рисунок танца «Круг» (рассказ из истории):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замкнутый круг;</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раскрытый круг (полукруг);</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lastRenderedPageBreak/>
        <w:t>круг в круге;</w:t>
      </w:r>
    </w:p>
    <w:p w:rsidR="00D701A1" w:rsidRPr="00D701A1" w:rsidRDefault="00C02FBA"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сплетенный круг</w:t>
      </w:r>
      <w:r w:rsidR="00D701A1" w:rsidRPr="00D701A1">
        <w:rPr>
          <w:rFonts w:ascii="Times New Roman" w:hAnsi="Times New Roman" w:cs="Times New Roman"/>
          <w:sz w:val="28"/>
          <w:szCs w:val="28"/>
          <w:lang w:eastAsia="ru-RU"/>
        </w:rPr>
        <w:t xml:space="preserve"> (корзиночка);</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лицом в круг, лицом из круга;</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круг парами.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Научить перестраиваться из одного вида в другой.</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2. Рисунок танца «Колонна», «Линия»:</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перестроения из круга в колонну, в линию, (на задний план, передний план);</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перестроения из нескольких кругов (самостоятельно, выбрав ведущих).</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3. Понятие «Диагональ»:</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перестроение из круга в диагональ;</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перестроение из маленьких кружков в диагональ (самостоятельно</w:t>
      </w:r>
      <w:r w:rsidRPr="00D701A1">
        <w:rPr>
          <w:rFonts w:ascii="Times New Roman" w:hAnsi="Times New Roman" w:cs="Times New Roman"/>
          <w:sz w:val="28"/>
          <w:szCs w:val="28"/>
          <w:lang w:eastAsia="ru-RU"/>
        </w:rPr>
        <w:br/>
        <w:t>указав ведущих).</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4. Рисунок танца «Спираль».</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Игра «Клубок ниток».</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5. Рисунок танца «Змейка»:</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горизонтальная;</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вертикальная.</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Перестроение из «</w:t>
      </w:r>
      <w:r w:rsidR="00C02FBA" w:rsidRPr="00D701A1">
        <w:rPr>
          <w:rFonts w:ascii="Times New Roman" w:hAnsi="Times New Roman" w:cs="Times New Roman"/>
          <w:sz w:val="28"/>
          <w:szCs w:val="28"/>
          <w:lang w:eastAsia="ru-RU"/>
        </w:rPr>
        <w:t>круга» в</w:t>
      </w:r>
      <w:r w:rsidRPr="00D701A1">
        <w:rPr>
          <w:rFonts w:ascii="Times New Roman" w:hAnsi="Times New Roman" w:cs="Times New Roman"/>
          <w:sz w:val="28"/>
          <w:szCs w:val="28"/>
          <w:lang w:eastAsia="ru-RU"/>
        </w:rPr>
        <w:t xml:space="preserve"> «змейку» (самостоятельно, выбрав ведущего).</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6. Рисунок танца «Воротца»: Русский танец «Воротца».</w:t>
      </w:r>
    </w:p>
    <w:p w:rsid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Игра – танец «Бесконечный».</w:t>
      </w:r>
    </w:p>
    <w:p w:rsidR="00702317" w:rsidRPr="00702317" w:rsidRDefault="00702317" w:rsidP="00D701A1">
      <w:pPr>
        <w:pStyle w:val="a7"/>
        <w:jc w:val="both"/>
        <w:rPr>
          <w:rFonts w:ascii="Times New Roman" w:hAnsi="Times New Roman" w:cs="Times New Roman"/>
          <w:b/>
          <w:sz w:val="28"/>
          <w:szCs w:val="28"/>
          <w:lang w:eastAsia="ru-RU"/>
        </w:rPr>
      </w:pPr>
    </w:p>
    <w:p w:rsidR="00D701A1" w:rsidRPr="00702317" w:rsidRDefault="00D701A1" w:rsidP="00D701A1">
      <w:pPr>
        <w:pStyle w:val="a7"/>
        <w:jc w:val="both"/>
        <w:rPr>
          <w:rFonts w:ascii="Times New Roman" w:hAnsi="Times New Roman" w:cs="Times New Roman"/>
          <w:b/>
          <w:sz w:val="28"/>
          <w:szCs w:val="28"/>
          <w:lang w:eastAsia="ru-RU"/>
        </w:rPr>
      </w:pPr>
      <w:r w:rsidRPr="00702317">
        <w:rPr>
          <w:rFonts w:ascii="Times New Roman" w:hAnsi="Times New Roman" w:cs="Times New Roman"/>
          <w:b/>
          <w:sz w:val="28"/>
          <w:szCs w:val="28"/>
          <w:lang w:eastAsia="ru-RU"/>
        </w:rPr>
        <w:t>ТЕМА «Народный танец»</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Задачи: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Познакомить детей с историей русского танца, его особенностями, формами.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Рассказать об отличительных особенностях характера, манер исполнения.</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Научить основам русского танца.</w:t>
      </w:r>
    </w:p>
    <w:p w:rsidR="00D701A1" w:rsidRPr="00D701A1" w:rsidRDefault="00D701A1" w:rsidP="00D701A1">
      <w:pPr>
        <w:pStyle w:val="a7"/>
        <w:jc w:val="both"/>
        <w:rPr>
          <w:rFonts w:ascii="Times New Roman" w:hAnsi="Times New Roman" w:cs="Times New Roman"/>
          <w:sz w:val="28"/>
          <w:szCs w:val="28"/>
          <w:u w:val="single"/>
          <w:lang w:eastAsia="ru-RU"/>
        </w:rPr>
      </w:pPr>
      <w:bookmarkStart w:id="85" w:name="_Toc196897078"/>
      <w:bookmarkStart w:id="86" w:name="_Toc196896995"/>
      <w:bookmarkStart w:id="87" w:name="_Toc193782123"/>
      <w:bookmarkStart w:id="88" w:name="_Toc193782087"/>
      <w:r w:rsidRPr="00D701A1">
        <w:rPr>
          <w:rFonts w:ascii="Times New Roman" w:hAnsi="Times New Roman" w:cs="Times New Roman"/>
          <w:sz w:val="28"/>
          <w:szCs w:val="28"/>
          <w:u w:val="single"/>
          <w:lang w:eastAsia="ru-RU"/>
        </w:rPr>
        <w:t>Содержание:</w:t>
      </w:r>
      <w:bookmarkEnd w:id="85"/>
      <w:bookmarkEnd w:id="86"/>
      <w:bookmarkEnd w:id="87"/>
      <w:bookmarkEnd w:id="88"/>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Введение в предмет «Русский танец»;</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Постановка корпуса;</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xml:space="preserve">3. Изучение основ русского народного танца: </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развитие подвижности стоп на основе элементов «елочка»,</w:t>
      </w:r>
      <w:r w:rsidRPr="00D701A1">
        <w:rPr>
          <w:rFonts w:ascii="Times New Roman" w:hAnsi="Times New Roman" w:cs="Times New Roman"/>
          <w:sz w:val="28"/>
          <w:szCs w:val="28"/>
          <w:lang w:eastAsia="ru-RU"/>
        </w:rPr>
        <w:br/>
        <w:t xml:space="preserve">«гармошка», </w:t>
      </w:r>
      <w:proofErr w:type="spellStart"/>
      <w:r w:rsidRPr="00D701A1">
        <w:rPr>
          <w:rFonts w:ascii="Times New Roman" w:hAnsi="Times New Roman" w:cs="Times New Roman"/>
          <w:sz w:val="28"/>
          <w:szCs w:val="28"/>
          <w:lang w:eastAsia="ru-RU"/>
        </w:rPr>
        <w:t>ковырялочка</w:t>
      </w:r>
      <w:proofErr w:type="spellEnd"/>
      <w:r w:rsidRPr="00D701A1">
        <w:rPr>
          <w:rFonts w:ascii="Times New Roman" w:hAnsi="Times New Roman" w:cs="Times New Roman"/>
          <w:sz w:val="28"/>
          <w:szCs w:val="28"/>
          <w:lang w:eastAsia="ru-RU"/>
        </w:rPr>
        <w:t>;</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работа рук в русском танце;</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навыки работы с платочком;</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русский поклон;</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подскоки;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xml:space="preserve">- </w:t>
      </w:r>
      <w:proofErr w:type="spellStart"/>
      <w:r w:rsidRPr="00D701A1">
        <w:rPr>
          <w:rFonts w:ascii="Times New Roman" w:hAnsi="Times New Roman" w:cs="Times New Roman"/>
          <w:sz w:val="28"/>
          <w:szCs w:val="28"/>
          <w:lang w:eastAsia="ru-RU"/>
        </w:rPr>
        <w:t>припадания</w:t>
      </w:r>
      <w:proofErr w:type="spellEnd"/>
      <w:r w:rsidRPr="00D701A1">
        <w:rPr>
          <w:rFonts w:ascii="Times New Roman" w:hAnsi="Times New Roman" w:cs="Times New Roman"/>
          <w:sz w:val="28"/>
          <w:szCs w:val="28"/>
          <w:lang w:eastAsia="ru-RU"/>
        </w:rPr>
        <w:t>;</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xml:space="preserve">- тройные </w:t>
      </w:r>
      <w:proofErr w:type="spellStart"/>
      <w:r w:rsidRPr="00D701A1">
        <w:rPr>
          <w:rFonts w:ascii="Times New Roman" w:hAnsi="Times New Roman" w:cs="Times New Roman"/>
          <w:sz w:val="28"/>
          <w:szCs w:val="28"/>
          <w:lang w:eastAsia="ru-RU"/>
        </w:rPr>
        <w:t>прыжочки</w:t>
      </w:r>
      <w:proofErr w:type="spellEnd"/>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бег с вытянутыми носочками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боковой галоп</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шаг с вытянутыми носочками (хороводный)</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xml:space="preserve">- хлопки </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движение с выставлением ноги на носок;</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движение «ключик»</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lastRenderedPageBreak/>
        <w:t>- «</w:t>
      </w:r>
      <w:proofErr w:type="spellStart"/>
      <w:r w:rsidRPr="00D701A1">
        <w:rPr>
          <w:rFonts w:ascii="Times New Roman" w:hAnsi="Times New Roman" w:cs="Times New Roman"/>
          <w:sz w:val="28"/>
          <w:szCs w:val="28"/>
          <w:lang w:eastAsia="ru-RU"/>
        </w:rPr>
        <w:t>ковырялочка</w:t>
      </w:r>
      <w:proofErr w:type="spellEnd"/>
      <w:r w:rsidRPr="00D701A1">
        <w:rPr>
          <w:rFonts w:ascii="Times New Roman" w:hAnsi="Times New Roman" w:cs="Times New Roman"/>
          <w:sz w:val="28"/>
          <w:szCs w:val="28"/>
          <w:lang w:eastAsia="ru-RU"/>
        </w:rPr>
        <w:t>» вперед и назад</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пружинка с поворотом</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xml:space="preserve">- приставные шаги в сторону </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Ходы:</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xml:space="preserve">- простой, на </w:t>
      </w:r>
      <w:proofErr w:type="spellStart"/>
      <w:r w:rsidRPr="00D701A1">
        <w:rPr>
          <w:rFonts w:ascii="Times New Roman" w:hAnsi="Times New Roman" w:cs="Times New Roman"/>
          <w:sz w:val="28"/>
          <w:szCs w:val="28"/>
          <w:lang w:eastAsia="ru-RU"/>
        </w:rPr>
        <w:t>полупальцах</w:t>
      </w:r>
      <w:proofErr w:type="spellEnd"/>
      <w:r w:rsidRPr="00D701A1">
        <w:rPr>
          <w:rFonts w:ascii="Times New Roman" w:hAnsi="Times New Roman" w:cs="Times New Roman"/>
          <w:sz w:val="28"/>
          <w:szCs w:val="28"/>
          <w:lang w:eastAsia="ru-RU"/>
        </w:rPr>
        <w:t>,</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боковой, приставной,</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боковой ход «</w:t>
      </w:r>
      <w:proofErr w:type="spellStart"/>
      <w:r w:rsidRPr="00D701A1">
        <w:rPr>
          <w:rFonts w:ascii="Times New Roman" w:hAnsi="Times New Roman" w:cs="Times New Roman"/>
          <w:sz w:val="28"/>
          <w:szCs w:val="28"/>
          <w:lang w:eastAsia="ru-RU"/>
        </w:rPr>
        <w:t>припадание</w:t>
      </w:r>
      <w:proofErr w:type="spellEnd"/>
      <w:r w:rsidRPr="00D701A1">
        <w:rPr>
          <w:rFonts w:ascii="Times New Roman" w:hAnsi="Times New Roman" w:cs="Times New Roman"/>
          <w:sz w:val="28"/>
          <w:szCs w:val="28"/>
          <w:lang w:eastAsia="ru-RU"/>
        </w:rPr>
        <w:t>» по VI позиции,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беговой шаг с отбрасыванием согнутых ног назад.</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Подготовка к «дробям»:</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притопы,</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xml:space="preserve">- удары </w:t>
      </w:r>
      <w:proofErr w:type="spellStart"/>
      <w:r w:rsidRPr="00D701A1">
        <w:rPr>
          <w:rFonts w:ascii="Times New Roman" w:hAnsi="Times New Roman" w:cs="Times New Roman"/>
          <w:sz w:val="28"/>
          <w:szCs w:val="28"/>
          <w:lang w:eastAsia="ru-RU"/>
        </w:rPr>
        <w:t>полупальцами</w:t>
      </w:r>
      <w:proofErr w:type="spellEnd"/>
      <w:r w:rsidRPr="00D701A1">
        <w:rPr>
          <w:rFonts w:ascii="Times New Roman" w:hAnsi="Times New Roman" w:cs="Times New Roman"/>
          <w:sz w:val="28"/>
          <w:szCs w:val="28"/>
          <w:lang w:eastAsia="ru-RU"/>
        </w:rPr>
        <w:t>,</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удары каблуком;</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Хлопки и хлопушки для мальчиков:</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одинарные по бедру и голенищу.</w:t>
      </w:r>
    </w:p>
    <w:p w:rsid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каблучные упражнения – вынесение рабочей ноги на каблук во все направления.</w:t>
      </w:r>
    </w:p>
    <w:p w:rsidR="00702317" w:rsidRPr="00D701A1" w:rsidRDefault="00702317" w:rsidP="00D701A1">
      <w:pPr>
        <w:pStyle w:val="a7"/>
        <w:jc w:val="both"/>
        <w:rPr>
          <w:rFonts w:ascii="Times New Roman" w:hAnsi="Times New Roman" w:cs="Times New Roman"/>
          <w:sz w:val="28"/>
          <w:szCs w:val="28"/>
          <w:lang w:eastAsia="ru-RU"/>
        </w:rPr>
      </w:pPr>
    </w:p>
    <w:p w:rsidR="00D701A1" w:rsidRPr="00702317" w:rsidRDefault="00D701A1" w:rsidP="00D701A1">
      <w:pPr>
        <w:pStyle w:val="a7"/>
        <w:jc w:val="both"/>
        <w:rPr>
          <w:rFonts w:ascii="Times New Roman" w:hAnsi="Times New Roman" w:cs="Times New Roman"/>
          <w:b/>
          <w:sz w:val="28"/>
          <w:szCs w:val="28"/>
          <w:lang w:eastAsia="ru-RU"/>
        </w:rPr>
      </w:pPr>
      <w:bookmarkStart w:id="89" w:name="_Toc196897079"/>
      <w:bookmarkStart w:id="90" w:name="_Toc196896996"/>
      <w:bookmarkStart w:id="91" w:name="_Toc193782124"/>
      <w:bookmarkStart w:id="92" w:name="_Toc193782088"/>
      <w:r w:rsidRPr="00702317">
        <w:rPr>
          <w:rFonts w:ascii="Times New Roman" w:hAnsi="Times New Roman" w:cs="Times New Roman"/>
          <w:b/>
          <w:sz w:val="28"/>
          <w:szCs w:val="28"/>
          <w:lang w:eastAsia="ru-RU"/>
        </w:rPr>
        <w:t>ТЕМА «Бальный танец»</w:t>
      </w:r>
      <w:bookmarkEnd w:id="89"/>
      <w:bookmarkEnd w:id="90"/>
      <w:bookmarkEnd w:id="91"/>
      <w:bookmarkEnd w:id="92"/>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Задачи: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Познакомить детей с историей бального танца.</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Научить основам танца «Полька».</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Разучить основные элементы танца «Вальс».</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Разучить основные движения танца «Вару-вару»</w:t>
      </w:r>
    </w:p>
    <w:p w:rsidR="00D701A1" w:rsidRPr="00D701A1" w:rsidRDefault="00D701A1" w:rsidP="00D701A1">
      <w:pPr>
        <w:pStyle w:val="a7"/>
        <w:jc w:val="both"/>
        <w:rPr>
          <w:rFonts w:ascii="Times New Roman" w:hAnsi="Times New Roman" w:cs="Times New Roman"/>
          <w:sz w:val="28"/>
          <w:szCs w:val="28"/>
          <w:u w:val="single"/>
          <w:lang w:eastAsia="ru-RU"/>
        </w:rPr>
      </w:pPr>
      <w:bookmarkStart w:id="93" w:name="_Toc196897080"/>
      <w:bookmarkStart w:id="94" w:name="_Toc196896997"/>
      <w:bookmarkStart w:id="95" w:name="_Toc193782125"/>
      <w:bookmarkStart w:id="96" w:name="_Toc193782089"/>
      <w:r w:rsidRPr="00D701A1">
        <w:rPr>
          <w:rFonts w:ascii="Times New Roman" w:hAnsi="Times New Roman" w:cs="Times New Roman"/>
          <w:sz w:val="28"/>
          <w:szCs w:val="28"/>
          <w:u w:val="single"/>
          <w:lang w:eastAsia="ru-RU"/>
        </w:rPr>
        <w:t>Содержание:</w:t>
      </w:r>
      <w:bookmarkEnd w:id="93"/>
      <w:bookmarkEnd w:id="94"/>
      <w:bookmarkEnd w:id="95"/>
      <w:bookmarkEnd w:id="96"/>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Введение в предмет</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Изучение основ танца «Полька»:</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подскоки, шаг польки, галоп;</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комбинирование изученных элементов;</w:t>
      </w:r>
    </w:p>
    <w:p w:rsidR="00D701A1" w:rsidRPr="00D701A1" w:rsidRDefault="00C02FBA"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положения в</w:t>
      </w:r>
      <w:r w:rsidR="00D701A1" w:rsidRPr="00D701A1">
        <w:rPr>
          <w:rFonts w:ascii="Times New Roman" w:hAnsi="Times New Roman" w:cs="Times New Roman"/>
          <w:sz w:val="28"/>
          <w:szCs w:val="28"/>
          <w:lang w:eastAsia="ru-RU"/>
        </w:rPr>
        <w:t xml:space="preserve"> паре:</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«лодочка»,</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руки «крест- накрест»,</w:t>
      </w:r>
    </w:p>
    <w:p w:rsidR="00D701A1" w:rsidRPr="00D701A1" w:rsidRDefault="00C02FBA"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мальчик держит</w:t>
      </w:r>
      <w:r w:rsidR="00D701A1" w:rsidRPr="00D701A1">
        <w:rPr>
          <w:rFonts w:ascii="Times New Roman" w:hAnsi="Times New Roman" w:cs="Times New Roman"/>
          <w:sz w:val="28"/>
          <w:szCs w:val="28"/>
          <w:lang w:eastAsia="ru-RU"/>
        </w:rPr>
        <w:t xml:space="preserve"> девочку за талию, девочка кладет руки мальчику на плечи.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Изучение основ танца «Вальс»:</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основные элементы:</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«качели»,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«квадрат»,</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«ромб»,</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«вальсовая дорожка»,</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«перемена»;</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в</w:t>
      </w:r>
      <w:proofErr w:type="spellStart"/>
      <w:r w:rsidRPr="00D701A1">
        <w:rPr>
          <w:rFonts w:ascii="Times New Roman" w:hAnsi="Times New Roman" w:cs="Times New Roman"/>
          <w:sz w:val="28"/>
          <w:szCs w:val="28"/>
          <w:lang w:val="en-US" w:eastAsia="ru-RU"/>
        </w:rPr>
        <w:t>alance</w:t>
      </w:r>
      <w:proofErr w:type="spellEnd"/>
      <w:r w:rsidRPr="00D701A1">
        <w:rPr>
          <w:rFonts w:ascii="Times New Roman" w:hAnsi="Times New Roman" w:cs="Times New Roman"/>
          <w:sz w:val="28"/>
          <w:szCs w:val="28"/>
          <w:lang w:eastAsia="ru-RU"/>
        </w:rPr>
        <w:t xml:space="preserve"> (покачивание в разные стороны)</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работа в паре:</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положение рук в паре,</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w:t>
      </w:r>
      <w:r w:rsidR="00C02FBA" w:rsidRPr="00D701A1">
        <w:rPr>
          <w:rFonts w:ascii="Times New Roman" w:hAnsi="Times New Roman" w:cs="Times New Roman"/>
          <w:sz w:val="28"/>
          <w:szCs w:val="28"/>
          <w:lang w:eastAsia="ru-RU"/>
        </w:rPr>
        <w:t>ромб» в</w:t>
      </w:r>
      <w:r w:rsidRPr="00D701A1">
        <w:rPr>
          <w:rFonts w:ascii="Times New Roman" w:hAnsi="Times New Roman" w:cs="Times New Roman"/>
          <w:sz w:val="28"/>
          <w:szCs w:val="28"/>
          <w:lang w:eastAsia="ru-RU"/>
        </w:rPr>
        <w:t xml:space="preserve"> паре,</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вращение «звездочка»;</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lastRenderedPageBreak/>
        <w:t>простые танцевальные комбинации.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Изучение основ танца «Вару-вару»</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xml:space="preserve">• выброс ног поочередно в прыжке </w:t>
      </w:r>
      <w:r w:rsidR="00C02FBA" w:rsidRPr="00D701A1">
        <w:rPr>
          <w:rFonts w:ascii="Times New Roman" w:hAnsi="Times New Roman" w:cs="Times New Roman"/>
          <w:sz w:val="28"/>
          <w:szCs w:val="28"/>
          <w:lang w:eastAsia="ru-RU"/>
        </w:rPr>
        <w:t>вперед:</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xml:space="preserve">• выброс ног поочередно </w:t>
      </w:r>
      <w:r w:rsidR="00C02FBA" w:rsidRPr="00D701A1">
        <w:rPr>
          <w:rFonts w:ascii="Times New Roman" w:hAnsi="Times New Roman" w:cs="Times New Roman"/>
          <w:sz w:val="28"/>
          <w:szCs w:val="28"/>
          <w:lang w:eastAsia="ru-RU"/>
        </w:rPr>
        <w:t>с прыжка</w:t>
      </w:r>
      <w:r w:rsidRPr="00D701A1">
        <w:rPr>
          <w:rFonts w:ascii="Times New Roman" w:hAnsi="Times New Roman" w:cs="Times New Roman"/>
          <w:sz w:val="28"/>
          <w:szCs w:val="28"/>
          <w:lang w:eastAsia="ru-RU"/>
        </w:rPr>
        <w:t xml:space="preserve"> с разные стороны;</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xml:space="preserve">• </w:t>
      </w:r>
      <w:proofErr w:type="spellStart"/>
      <w:r w:rsidRPr="00D701A1">
        <w:rPr>
          <w:rFonts w:ascii="Times New Roman" w:hAnsi="Times New Roman" w:cs="Times New Roman"/>
          <w:sz w:val="28"/>
          <w:szCs w:val="28"/>
          <w:lang w:eastAsia="ru-RU"/>
        </w:rPr>
        <w:t>комбинированноые</w:t>
      </w:r>
      <w:proofErr w:type="spellEnd"/>
      <w:r w:rsidRPr="00D701A1">
        <w:rPr>
          <w:rFonts w:ascii="Times New Roman" w:hAnsi="Times New Roman" w:cs="Times New Roman"/>
          <w:sz w:val="28"/>
          <w:szCs w:val="28"/>
          <w:lang w:eastAsia="ru-RU"/>
        </w:rPr>
        <w:t xml:space="preserve"> изучение основных элементов;</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рисунок танца:</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xml:space="preserve">- положение </w:t>
      </w:r>
      <w:r w:rsidRPr="00D701A1">
        <w:rPr>
          <w:rFonts w:ascii="Times New Roman" w:hAnsi="Times New Roman" w:cs="Times New Roman"/>
          <w:sz w:val="28"/>
          <w:szCs w:val="28"/>
          <w:lang w:val="en-US" w:eastAsia="ru-RU"/>
        </w:rPr>
        <w:t>an</w:t>
      </w:r>
      <w:r w:rsidRPr="00C02FBA">
        <w:rPr>
          <w:rFonts w:ascii="Times New Roman" w:hAnsi="Times New Roman" w:cs="Times New Roman"/>
          <w:sz w:val="28"/>
          <w:szCs w:val="28"/>
          <w:lang w:eastAsia="ru-RU"/>
        </w:rPr>
        <w:t xml:space="preserve"> </w:t>
      </w:r>
      <w:r w:rsidRPr="00D701A1">
        <w:rPr>
          <w:rFonts w:ascii="Times New Roman" w:hAnsi="Times New Roman" w:cs="Times New Roman"/>
          <w:sz w:val="28"/>
          <w:szCs w:val="28"/>
          <w:lang w:val="en-US" w:eastAsia="ru-RU"/>
        </w:rPr>
        <w:t>face</w:t>
      </w:r>
      <w:r w:rsidRPr="00D701A1">
        <w:rPr>
          <w:rFonts w:ascii="Times New Roman" w:hAnsi="Times New Roman" w:cs="Times New Roman"/>
          <w:sz w:val="28"/>
          <w:szCs w:val="28"/>
          <w:lang w:eastAsia="ru-RU"/>
        </w:rPr>
        <w:t>;</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положение «лицом друг к другу»</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работа в паре:</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положение рук в паре;</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положение ног в паре;</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вращение в паре «волчок»;</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работа над ритмом:</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похлопывание основного ритма танца;</w:t>
      </w:r>
    </w:p>
    <w:p w:rsid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работа над ритмом в движении.</w:t>
      </w:r>
    </w:p>
    <w:p w:rsidR="00702317" w:rsidRPr="00D701A1" w:rsidRDefault="00702317" w:rsidP="00D701A1">
      <w:pPr>
        <w:pStyle w:val="a7"/>
        <w:jc w:val="both"/>
        <w:rPr>
          <w:rFonts w:ascii="Times New Roman" w:hAnsi="Times New Roman" w:cs="Times New Roman"/>
          <w:sz w:val="28"/>
          <w:szCs w:val="28"/>
          <w:lang w:eastAsia="ru-RU"/>
        </w:rPr>
      </w:pPr>
    </w:p>
    <w:p w:rsidR="00D701A1" w:rsidRPr="00702317" w:rsidRDefault="00D701A1" w:rsidP="00D701A1">
      <w:pPr>
        <w:pStyle w:val="a7"/>
        <w:jc w:val="both"/>
        <w:rPr>
          <w:rFonts w:ascii="Times New Roman" w:hAnsi="Times New Roman" w:cs="Times New Roman"/>
          <w:b/>
          <w:sz w:val="28"/>
          <w:szCs w:val="28"/>
          <w:lang w:eastAsia="ru-RU"/>
        </w:rPr>
      </w:pPr>
      <w:r w:rsidRPr="00702317">
        <w:rPr>
          <w:rFonts w:ascii="Times New Roman" w:hAnsi="Times New Roman" w:cs="Times New Roman"/>
          <w:b/>
          <w:sz w:val="28"/>
          <w:szCs w:val="28"/>
          <w:lang w:eastAsia="ru-RU"/>
        </w:rPr>
        <w:t>ТЕМА «Танцевальное ассорти» (</w:t>
      </w:r>
      <w:proofErr w:type="spellStart"/>
      <w:r w:rsidRPr="00702317">
        <w:rPr>
          <w:rFonts w:ascii="Times New Roman" w:hAnsi="Times New Roman" w:cs="Times New Roman"/>
          <w:b/>
          <w:sz w:val="28"/>
          <w:szCs w:val="28"/>
          <w:lang w:eastAsia="ru-RU"/>
        </w:rPr>
        <w:t>репетиционно</w:t>
      </w:r>
      <w:proofErr w:type="spellEnd"/>
      <w:r w:rsidRPr="00702317">
        <w:rPr>
          <w:rFonts w:ascii="Times New Roman" w:hAnsi="Times New Roman" w:cs="Times New Roman"/>
          <w:b/>
          <w:sz w:val="28"/>
          <w:szCs w:val="28"/>
          <w:lang w:eastAsia="ru-RU"/>
        </w:rPr>
        <w:t>-постановочная работа)</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Задачи:</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Научить детей самостоятельно двигаться под музыку.</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Подготовить к показательным выступлениям.</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Учить выражать через движения заданный образ.</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Содержание:</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Хороводные танцы: «Аленушки», «Василек», «Родные просторы»</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Сюжетные танцы: «У самовара», «Отдых летом», «На птичьем дворе»</w:t>
      </w:r>
    </w:p>
    <w:p w:rsidR="00D701A1" w:rsidRPr="00D701A1" w:rsidRDefault="00D701A1" w:rsidP="00D701A1">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Детские танцы «</w:t>
      </w:r>
      <w:proofErr w:type="spellStart"/>
      <w:r w:rsidRPr="00D701A1">
        <w:rPr>
          <w:rFonts w:ascii="Times New Roman" w:hAnsi="Times New Roman" w:cs="Times New Roman"/>
          <w:sz w:val="28"/>
          <w:szCs w:val="28"/>
          <w:lang w:eastAsia="ru-RU"/>
        </w:rPr>
        <w:t>Барбарики</w:t>
      </w:r>
      <w:proofErr w:type="spellEnd"/>
      <w:r w:rsidRPr="00D701A1">
        <w:rPr>
          <w:rFonts w:ascii="Times New Roman" w:hAnsi="Times New Roman" w:cs="Times New Roman"/>
          <w:sz w:val="28"/>
          <w:szCs w:val="28"/>
          <w:lang w:eastAsia="ru-RU"/>
        </w:rPr>
        <w:t>», «</w:t>
      </w:r>
      <w:proofErr w:type="spellStart"/>
      <w:r w:rsidRPr="00D701A1">
        <w:rPr>
          <w:rFonts w:ascii="Times New Roman" w:hAnsi="Times New Roman" w:cs="Times New Roman"/>
          <w:sz w:val="28"/>
          <w:szCs w:val="28"/>
          <w:lang w:eastAsia="ru-RU"/>
        </w:rPr>
        <w:t>Пробуждальный</w:t>
      </w:r>
      <w:proofErr w:type="spellEnd"/>
      <w:r w:rsidRPr="00D701A1">
        <w:rPr>
          <w:rFonts w:ascii="Times New Roman" w:hAnsi="Times New Roman" w:cs="Times New Roman"/>
          <w:sz w:val="28"/>
          <w:szCs w:val="28"/>
          <w:lang w:eastAsia="ru-RU"/>
        </w:rPr>
        <w:t>» танец, «Веселые квадраты», «Зажигай!», «Десантники», «Анастасия», «Весенняя фантазия».</w:t>
      </w:r>
    </w:p>
    <w:p w:rsidR="00D701A1" w:rsidRPr="00D701A1" w:rsidRDefault="00D701A1" w:rsidP="00702317">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 xml:space="preserve">Танцы народов </w:t>
      </w:r>
      <w:r w:rsidR="00C02FBA" w:rsidRPr="00D701A1">
        <w:rPr>
          <w:rFonts w:ascii="Times New Roman" w:hAnsi="Times New Roman" w:cs="Times New Roman"/>
          <w:sz w:val="28"/>
          <w:szCs w:val="28"/>
          <w:lang w:eastAsia="ru-RU"/>
        </w:rPr>
        <w:t>мира: «</w:t>
      </w:r>
      <w:r w:rsidRPr="00D701A1">
        <w:rPr>
          <w:rFonts w:ascii="Times New Roman" w:hAnsi="Times New Roman" w:cs="Times New Roman"/>
          <w:sz w:val="28"/>
          <w:szCs w:val="28"/>
          <w:lang w:eastAsia="ru-RU"/>
        </w:rPr>
        <w:t xml:space="preserve">Восточный танец», «Сиртаки», «Русский перепляс», «Еврейский танец», «Казачата», «Ковбои», «Аргентинское танго», «Танец с </w:t>
      </w:r>
    </w:p>
    <w:p w:rsidR="00390395" w:rsidRDefault="00390395" w:rsidP="00D701A1">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p>
    <w:p w:rsidR="00390395" w:rsidRDefault="00390395" w:rsidP="00702317">
      <w:pPr>
        <w:pStyle w:val="a7"/>
        <w:numPr>
          <w:ilvl w:val="0"/>
          <w:numId w:val="1"/>
        </w:numPr>
        <w:jc w:val="both"/>
        <w:rPr>
          <w:rFonts w:ascii="Times New Roman" w:hAnsi="Times New Roman" w:cs="Times New Roman"/>
          <w:b/>
          <w:bCs/>
          <w:sz w:val="28"/>
          <w:szCs w:val="28"/>
          <w:lang w:eastAsia="ru-RU"/>
        </w:rPr>
        <w:sectPr w:rsidR="00390395" w:rsidSect="00D80D0B">
          <w:headerReference w:type="default" r:id="rId9"/>
          <w:pgSz w:w="11906" w:h="16838"/>
          <w:pgMar w:top="709" w:right="850" w:bottom="1134" w:left="1701" w:header="708" w:footer="708" w:gutter="0"/>
          <w:cols w:space="708"/>
          <w:docGrid w:linePitch="360"/>
        </w:sectPr>
      </w:pPr>
    </w:p>
    <w:p w:rsidR="00702317" w:rsidRPr="00D701A1" w:rsidRDefault="00702317" w:rsidP="00702317">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lastRenderedPageBreak/>
        <w:t>тросточками», «Веселый рок-н-рол», «Кармен» (испанский танец», «Цыганский танец».</w:t>
      </w:r>
    </w:p>
    <w:p w:rsidR="00702317" w:rsidRDefault="00702317" w:rsidP="00702317">
      <w:pPr>
        <w:pStyle w:val="a7"/>
        <w:jc w:val="both"/>
        <w:rPr>
          <w:rFonts w:ascii="Times New Roman" w:hAnsi="Times New Roman" w:cs="Times New Roman"/>
          <w:sz w:val="28"/>
          <w:szCs w:val="28"/>
          <w:lang w:eastAsia="ru-RU"/>
        </w:rPr>
      </w:pPr>
      <w:r w:rsidRPr="00D701A1">
        <w:rPr>
          <w:rFonts w:ascii="Times New Roman" w:hAnsi="Times New Roman" w:cs="Times New Roman"/>
          <w:sz w:val="28"/>
          <w:szCs w:val="28"/>
          <w:lang w:eastAsia="ru-RU"/>
        </w:rPr>
        <w:t>Образные танцы «Пингвины», «Снеговики», «Гномики», «Бабочки».</w:t>
      </w:r>
    </w:p>
    <w:p w:rsidR="00C61520" w:rsidRPr="00D701A1" w:rsidRDefault="00C61520" w:rsidP="00702317">
      <w:pPr>
        <w:pStyle w:val="a7"/>
        <w:jc w:val="both"/>
        <w:rPr>
          <w:rFonts w:ascii="Times New Roman" w:hAnsi="Times New Roman" w:cs="Times New Roman"/>
          <w:sz w:val="28"/>
          <w:szCs w:val="28"/>
          <w:lang w:eastAsia="ru-RU"/>
        </w:rPr>
      </w:pPr>
    </w:p>
    <w:p w:rsidR="00390395" w:rsidRPr="00C61520" w:rsidRDefault="00390395" w:rsidP="00390395">
      <w:pPr>
        <w:pStyle w:val="a7"/>
        <w:jc w:val="both"/>
        <w:rPr>
          <w:rFonts w:ascii="Times New Roman" w:hAnsi="Times New Roman" w:cs="Times New Roman"/>
          <w:b/>
          <w:bCs/>
          <w:sz w:val="28"/>
          <w:szCs w:val="28"/>
          <w:lang w:eastAsia="ru-RU"/>
        </w:rPr>
      </w:pPr>
      <w:r w:rsidRPr="00C92B3B">
        <w:rPr>
          <w:rFonts w:ascii="Times New Roman" w:hAnsi="Times New Roman" w:cs="Times New Roman"/>
          <w:b/>
          <w:bCs/>
          <w:sz w:val="28"/>
          <w:szCs w:val="28"/>
          <w:lang w:eastAsia="ru-RU"/>
        </w:rPr>
        <w:t>Требования к уровню подготовки воспитанников</w:t>
      </w:r>
    </w:p>
    <w:tbl>
      <w:tblPr>
        <w:tblW w:w="14884" w:type="dxa"/>
        <w:tblCellMar>
          <w:top w:w="105" w:type="dxa"/>
          <w:left w:w="105" w:type="dxa"/>
          <w:bottom w:w="105" w:type="dxa"/>
          <w:right w:w="105" w:type="dxa"/>
        </w:tblCellMar>
        <w:tblLook w:val="04A0" w:firstRow="1" w:lastRow="0" w:firstColumn="1" w:lastColumn="0" w:noHBand="0" w:noVBand="1"/>
      </w:tblPr>
      <w:tblGrid>
        <w:gridCol w:w="1276"/>
        <w:gridCol w:w="4111"/>
        <w:gridCol w:w="9497"/>
      </w:tblGrid>
      <w:tr w:rsidR="00390395" w:rsidRPr="00C92B3B" w:rsidTr="00390395">
        <w:tc>
          <w:tcPr>
            <w:tcW w:w="127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hideMark/>
          </w:tcPr>
          <w:p w:rsidR="00390395" w:rsidRPr="00390395" w:rsidRDefault="00390395" w:rsidP="00390395">
            <w:pPr>
              <w:pStyle w:val="a7"/>
              <w:jc w:val="center"/>
              <w:rPr>
                <w:rFonts w:ascii="Times New Roman" w:hAnsi="Times New Roman" w:cs="Times New Roman"/>
                <w:b/>
                <w:bCs/>
                <w:sz w:val="20"/>
                <w:szCs w:val="20"/>
                <w:lang w:eastAsia="ru-RU"/>
              </w:rPr>
            </w:pPr>
            <w:r w:rsidRPr="00390395">
              <w:rPr>
                <w:rFonts w:ascii="Times New Roman" w:hAnsi="Times New Roman" w:cs="Times New Roman"/>
                <w:b/>
                <w:bCs/>
                <w:sz w:val="20"/>
                <w:szCs w:val="20"/>
                <w:lang w:eastAsia="ru-RU"/>
              </w:rPr>
              <w:t>Воспитанник</w:t>
            </w:r>
          </w:p>
        </w:tc>
        <w:tc>
          <w:tcPr>
            <w:tcW w:w="411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hideMark/>
          </w:tcPr>
          <w:p w:rsidR="00390395" w:rsidRPr="00390395" w:rsidRDefault="00390395" w:rsidP="00390395">
            <w:pPr>
              <w:pStyle w:val="a7"/>
              <w:jc w:val="center"/>
              <w:rPr>
                <w:rFonts w:ascii="Times New Roman" w:hAnsi="Times New Roman" w:cs="Times New Roman"/>
                <w:b/>
                <w:bCs/>
                <w:sz w:val="20"/>
                <w:szCs w:val="20"/>
                <w:lang w:eastAsia="ru-RU"/>
              </w:rPr>
            </w:pPr>
            <w:r w:rsidRPr="00390395">
              <w:rPr>
                <w:rFonts w:ascii="Times New Roman" w:hAnsi="Times New Roman" w:cs="Times New Roman"/>
                <w:b/>
                <w:bCs/>
                <w:sz w:val="20"/>
                <w:szCs w:val="20"/>
                <w:lang w:eastAsia="ru-RU"/>
              </w:rPr>
              <w:t>Должен знать:</w:t>
            </w:r>
          </w:p>
        </w:tc>
        <w:tc>
          <w:tcPr>
            <w:tcW w:w="949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hideMark/>
          </w:tcPr>
          <w:p w:rsidR="00390395" w:rsidRPr="00390395" w:rsidRDefault="00390395" w:rsidP="00390395">
            <w:pPr>
              <w:pStyle w:val="a7"/>
              <w:jc w:val="center"/>
              <w:rPr>
                <w:rFonts w:ascii="Times New Roman" w:hAnsi="Times New Roman" w:cs="Times New Roman"/>
                <w:b/>
                <w:bCs/>
                <w:sz w:val="20"/>
                <w:szCs w:val="20"/>
                <w:lang w:eastAsia="ru-RU"/>
              </w:rPr>
            </w:pPr>
            <w:r w:rsidRPr="00390395">
              <w:rPr>
                <w:rFonts w:ascii="Times New Roman" w:hAnsi="Times New Roman" w:cs="Times New Roman"/>
                <w:b/>
                <w:bCs/>
                <w:sz w:val="20"/>
                <w:szCs w:val="20"/>
                <w:lang w:eastAsia="ru-RU"/>
              </w:rPr>
              <w:t>Должен уметь:</w:t>
            </w:r>
          </w:p>
        </w:tc>
      </w:tr>
      <w:tr w:rsidR="00390395" w:rsidRPr="00C92B3B" w:rsidTr="00390395">
        <w:trPr>
          <w:trHeight w:val="3315"/>
        </w:trPr>
        <w:tc>
          <w:tcPr>
            <w:tcW w:w="127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hideMark/>
          </w:tcPr>
          <w:p w:rsidR="00390395" w:rsidRPr="00390395" w:rsidRDefault="00390395" w:rsidP="00390395">
            <w:pPr>
              <w:pStyle w:val="a7"/>
              <w:rPr>
                <w:rFonts w:ascii="Times New Roman" w:hAnsi="Times New Roman" w:cs="Times New Roman"/>
                <w:b/>
                <w:bCs/>
                <w:sz w:val="20"/>
                <w:szCs w:val="20"/>
                <w:lang w:eastAsia="ru-RU"/>
              </w:rPr>
            </w:pPr>
          </w:p>
        </w:tc>
        <w:tc>
          <w:tcPr>
            <w:tcW w:w="411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hideMark/>
          </w:tcPr>
          <w:p w:rsidR="00390395" w:rsidRPr="00390395" w:rsidRDefault="00390395" w:rsidP="00390395">
            <w:pPr>
              <w:pStyle w:val="a7"/>
              <w:rPr>
                <w:rFonts w:ascii="Times New Roman" w:hAnsi="Times New Roman" w:cs="Times New Roman"/>
                <w:sz w:val="20"/>
                <w:szCs w:val="20"/>
                <w:lang w:eastAsia="ru-RU"/>
              </w:rPr>
            </w:pPr>
            <w:r w:rsidRPr="00390395">
              <w:rPr>
                <w:rFonts w:ascii="Times New Roman" w:hAnsi="Times New Roman" w:cs="Times New Roman"/>
                <w:sz w:val="20"/>
                <w:szCs w:val="20"/>
                <w:lang w:eastAsia="ru-RU"/>
              </w:rPr>
              <w:t>-настроение и характер музыки.</w:t>
            </w:r>
          </w:p>
          <w:p w:rsidR="00390395" w:rsidRPr="00390395" w:rsidRDefault="00390395" w:rsidP="00390395">
            <w:pPr>
              <w:pStyle w:val="a7"/>
              <w:rPr>
                <w:rFonts w:ascii="Times New Roman" w:hAnsi="Times New Roman" w:cs="Times New Roman"/>
                <w:sz w:val="20"/>
                <w:szCs w:val="20"/>
                <w:lang w:eastAsia="ru-RU"/>
              </w:rPr>
            </w:pPr>
            <w:r w:rsidRPr="00390395">
              <w:rPr>
                <w:rFonts w:ascii="Times New Roman" w:hAnsi="Times New Roman" w:cs="Times New Roman"/>
                <w:sz w:val="20"/>
                <w:szCs w:val="20"/>
                <w:lang w:eastAsia="ru-RU"/>
              </w:rPr>
              <w:t>-жанровые особенности</w:t>
            </w:r>
          </w:p>
          <w:p w:rsidR="00390395" w:rsidRPr="00390395" w:rsidRDefault="00390395" w:rsidP="00390395">
            <w:pPr>
              <w:pStyle w:val="a7"/>
              <w:rPr>
                <w:rFonts w:ascii="Times New Roman" w:hAnsi="Times New Roman" w:cs="Times New Roman"/>
                <w:sz w:val="20"/>
                <w:szCs w:val="20"/>
                <w:lang w:eastAsia="ru-RU"/>
              </w:rPr>
            </w:pPr>
            <w:r w:rsidRPr="00390395">
              <w:rPr>
                <w:rFonts w:ascii="Times New Roman" w:hAnsi="Times New Roman" w:cs="Times New Roman"/>
                <w:sz w:val="20"/>
                <w:szCs w:val="20"/>
                <w:lang w:eastAsia="ru-RU"/>
              </w:rPr>
              <w:t>музыки.</w:t>
            </w:r>
          </w:p>
          <w:p w:rsidR="00390395" w:rsidRPr="00390395" w:rsidRDefault="00390395" w:rsidP="00390395">
            <w:pPr>
              <w:pStyle w:val="a7"/>
              <w:rPr>
                <w:rFonts w:ascii="Times New Roman" w:hAnsi="Times New Roman" w:cs="Times New Roman"/>
                <w:sz w:val="20"/>
                <w:szCs w:val="20"/>
                <w:lang w:eastAsia="ru-RU"/>
              </w:rPr>
            </w:pPr>
            <w:r w:rsidRPr="00390395">
              <w:rPr>
                <w:rFonts w:ascii="Times New Roman" w:hAnsi="Times New Roman" w:cs="Times New Roman"/>
                <w:sz w:val="20"/>
                <w:szCs w:val="20"/>
                <w:lang w:eastAsia="ru-RU"/>
              </w:rPr>
              <w:t>-виды движений, используемые в процессе музыкально-ритмического исполнения.</w:t>
            </w:r>
          </w:p>
          <w:p w:rsidR="00390395" w:rsidRPr="00390395" w:rsidRDefault="00390395" w:rsidP="00390395">
            <w:pPr>
              <w:pStyle w:val="a7"/>
              <w:rPr>
                <w:rFonts w:ascii="Times New Roman" w:hAnsi="Times New Roman" w:cs="Times New Roman"/>
                <w:sz w:val="20"/>
                <w:szCs w:val="20"/>
                <w:lang w:eastAsia="ru-RU"/>
              </w:rPr>
            </w:pPr>
            <w:r w:rsidRPr="00390395">
              <w:rPr>
                <w:rFonts w:ascii="Times New Roman" w:hAnsi="Times New Roman" w:cs="Times New Roman"/>
                <w:sz w:val="20"/>
                <w:szCs w:val="20"/>
                <w:lang w:eastAsia="ru-RU"/>
              </w:rPr>
              <w:t>-навыки культурного поведения в процессе группового общения.</w:t>
            </w:r>
          </w:p>
          <w:p w:rsidR="00390395" w:rsidRPr="00390395" w:rsidRDefault="00390395" w:rsidP="00390395">
            <w:pPr>
              <w:pStyle w:val="a7"/>
              <w:rPr>
                <w:rFonts w:ascii="Times New Roman" w:hAnsi="Times New Roman" w:cs="Times New Roman"/>
                <w:sz w:val="20"/>
                <w:szCs w:val="20"/>
                <w:lang w:eastAsia="ru-RU"/>
              </w:rPr>
            </w:pPr>
            <w:r w:rsidRPr="00390395">
              <w:rPr>
                <w:rFonts w:ascii="Times New Roman" w:hAnsi="Times New Roman" w:cs="Times New Roman"/>
                <w:sz w:val="20"/>
                <w:szCs w:val="20"/>
                <w:lang w:eastAsia="ru-RU"/>
              </w:rPr>
              <w:t>-узнавать музыкальное произведение, называть автора;</w:t>
            </w:r>
          </w:p>
          <w:p w:rsidR="00390395" w:rsidRPr="00390395" w:rsidRDefault="00390395" w:rsidP="00390395">
            <w:pPr>
              <w:pStyle w:val="a7"/>
              <w:rPr>
                <w:rFonts w:ascii="Times New Roman" w:hAnsi="Times New Roman" w:cs="Times New Roman"/>
                <w:sz w:val="20"/>
                <w:szCs w:val="20"/>
                <w:lang w:eastAsia="ru-RU"/>
              </w:rPr>
            </w:pPr>
            <w:r w:rsidRPr="00390395">
              <w:rPr>
                <w:rFonts w:ascii="Times New Roman" w:hAnsi="Times New Roman" w:cs="Times New Roman"/>
                <w:sz w:val="20"/>
                <w:szCs w:val="20"/>
                <w:lang w:eastAsia="ru-RU"/>
              </w:rPr>
              <w:t>-виды основных движений, используемые для передачи музыкального образа;</w:t>
            </w:r>
          </w:p>
          <w:p w:rsidR="00390395" w:rsidRPr="00390395" w:rsidRDefault="00390395" w:rsidP="00390395">
            <w:pPr>
              <w:pStyle w:val="a7"/>
              <w:rPr>
                <w:rFonts w:ascii="Times New Roman" w:hAnsi="Times New Roman" w:cs="Times New Roman"/>
                <w:sz w:val="20"/>
                <w:szCs w:val="20"/>
                <w:lang w:eastAsia="ru-RU"/>
              </w:rPr>
            </w:pPr>
            <w:r w:rsidRPr="00390395">
              <w:rPr>
                <w:rFonts w:ascii="Times New Roman" w:hAnsi="Times New Roman" w:cs="Times New Roman"/>
                <w:sz w:val="20"/>
                <w:szCs w:val="20"/>
                <w:lang w:eastAsia="ru-RU"/>
              </w:rPr>
              <w:t>-контрасты и характер музыки;</w:t>
            </w:r>
          </w:p>
          <w:p w:rsidR="00390395" w:rsidRPr="00390395" w:rsidRDefault="00390395" w:rsidP="00390395">
            <w:pPr>
              <w:pStyle w:val="a7"/>
              <w:rPr>
                <w:rFonts w:ascii="Times New Roman" w:hAnsi="Times New Roman" w:cs="Times New Roman"/>
                <w:sz w:val="20"/>
                <w:szCs w:val="20"/>
                <w:lang w:eastAsia="ru-RU"/>
              </w:rPr>
            </w:pPr>
            <w:r w:rsidRPr="00390395">
              <w:rPr>
                <w:rFonts w:ascii="Times New Roman" w:hAnsi="Times New Roman" w:cs="Times New Roman"/>
                <w:sz w:val="20"/>
                <w:szCs w:val="20"/>
                <w:lang w:eastAsia="ru-RU"/>
              </w:rPr>
              <w:t>-стиль музыкального произведения.</w:t>
            </w:r>
          </w:p>
        </w:tc>
        <w:tc>
          <w:tcPr>
            <w:tcW w:w="949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hideMark/>
          </w:tcPr>
          <w:p w:rsidR="00390395" w:rsidRPr="00390395" w:rsidRDefault="00390395" w:rsidP="00390395">
            <w:pPr>
              <w:pStyle w:val="a7"/>
              <w:rPr>
                <w:rFonts w:ascii="Times New Roman" w:hAnsi="Times New Roman" w:cs="Times New Roman"/>
                <w:sz w:val="20"/>
                <w:szCs w:val="20"/>
                <w:lang w:eastAsia="ru-RU"/>
              </w:rPr>
            </w:pPr>
            <w:r w:rsidRPr="00390395">
              <w:rPr>
                <w:rFonts w:ascii="Times New Roman" w:hAnsi="Times New Roman" w:cs="Times New Roman"/>
                <w:sz w:val="20"/>
                <w:szCs w:val="20"/>
                <w:lang w:eastAsia="ru-RU"/>
              </w:rPr>
              <w:t>— передавать в пластике разнообразный характер музыки;</w:t>
            </w:r>
          </w:p>
          <w:p w:rsidR="00390395" w:rsidRPr="00390395" w:rsidRDefault="00390395" w:rsidP="00390395">
            <w:pPr>
              <w:pStyle w:val="a7"/>
              <w:rPr>
                <w:rFonts w:ascii="Times New Roman" w:hAnsi="Times New Roman" w:cs="Times New Roman"/>
                <w:sz w:val="20"/>
                <w:szCs w:val="20"/>
                <w:lang w:eastAsia="ru-RU"/>
              </w:rPr>
            </w:pPr>
            <w:r w:rsidRPr="00390395">
              <w:rPr>
                <w:rFonts w:ascii="Times New Roman" w:hAnsi="Times New Roman" w:cs="Times New Roman"/>
                <w:sz w:val="20"/>
                <w:szCs w:val="20"/>
                <w:lang w:eastAsia="ru-RU"/>
              </w:rPr>
              <w:t xml:space="preserve">-передавать основные средства музыкальной выразительности: </w:t>
            </w:r>
            <w:proofErr w:type="spellStart"/>
            <w:r w:rsidRPr="00390395">
              <w:rPr>
                <w:rFonts w:ascii="Times New Roman" w:hAnsi="Times New Roman" w:cs="Times New Roman"/>
                <w:sz w:val="20"/>
                <w:szCs w:val="20"/>
                <w:lang w:eastAsia="ru-RU"/>
              </w:rPr>
              <w:t>тепм</w:t>
            </w:r>
            <w:proofErr w:type="spellEnd"/>
            <w:r w:rsidRPr="00390395">
              <w:rPr>
                <w:rFonts w:ascii="Times New Roman" w:hAnsi="Times New Roman" w:cs="Times New Roman"/>
                <w:sz w:val="20"/>
                <w:szCs w:val="20"/>
                <w:lang w:eastAsia="ru-RU"/>
              </w:rPr>
              <w:t>, динамику, регистр и т.д.</w:t>
            </w:r>
          </w:p>
          <w:p w:rsidR="00390395" w:rsidRPr="00390395" w:rsidRDefault="00390395" w:rsidP="00390395">
            <w:pPr>
              <w:pStyle w:val="a7"/>
              <w:rPr>
                <w:rFonts w:ascii="Times New Roman" w:hAnsi="Times New Roman" w:cs="Times New Roman"/>
                <w:sz w:val="20"/>
                <w:szCs w:val="20"/>
                <w:lang w:eastAsia="ru-RU"/>
              </w:rPr>
            </w:pPr>
            <w:r w:rsidRPr="00390395">
              <w:rPr>
                <w:rFonts w:ascii="Times New Roman" w:hAnsi="Times New Roman" w:cs="Times New Roman"/>
                <w:sz w:val="20"/>
                <w:szCs w:val="20"/>
                <w:lang w:eastAsia="ru-RU"/>
              </w:rPr>
              <w:t>-самостоятельно находить свое место в зале;</w:t>
            </w:r>
          </w:p>
          <w:p w:rsidR="00390395" w:rsidRPr="00390395" w:rsidRDefault="00390395" w:rsidP="00390395">
            <w:pPr>
              <w:pStyle w:val="a7"/>
              <w:rPr>
                <w:rFonts w:ascii="Times New Roman" w:hAnsi="Times New Roman" w:cs="Times New Roman"/>
                <w:sz w:val="20"/>
                <w:szCs w:val="20"/>
                <w:lang w:eastAsia="ru-RU"/>
              </w:rPr>
            </w:pPr>
            <w:r w:rsidRPr="00390395">
              <w:rPr>
                <w:rFonts w:ascii="Times New Roman" w:hAnsi="Times New Roman" w:cs="Times New Roman"/>
                <w:sz w:val="20"/>
                <w:szCs w:val="20"/>
                <w:lang w:eastAsia="ru-RU"/>
              </w:rPr>
              <w:t>-исполнять знакомые движения в различных игровых ситуациях;</w:t>
            </w:r>
          </w:p>
          <w:p w:rsidR="00390395" w:rsidRPr="00390395" w:rsidRDefault="00390395" w:rsidP="00390395">
            <w:pPr>
              <w:pStyle w:val="a7"/>
              <w:rPr>
                <w:rFonts w:ascii="Times New Roman" w:hAnsi="Times New Roman" w:cs="Times New Roman"/>
                <w:sz w:val="20"/>
                <w:szCs w:val="20"/>
                <w:lang w:eastAsia="ru-RU"/>
              </w:rPr>
            </w:pPr>
            <w:r w:rsidRPr="00390395">
              <w:rPr>
                <w:rFonts w:ascii="Times New Roman" w:hAnsi="Times New Roman" w:cs="Times New Roman"/>
                <w:sz w:val="20"/>
                <w:szCs w:val="20"/>
                <w:lang w:eastAsia="ru-RU"/>
              </w:rPr>
              <w:t>-самостоятельно начинать и заканчивать движения вместе с музыкой;</w:t>
            </w:r>
          </w:p>
          <w:p w:rsidR="00390395" w:rsidRPr="00390395" w:rsidRDefault="00390395" w:rsidP="00390395">
            <w:pPr>
              <w:pStyle w:val="a7"/>
              <w:rPr>
                <w:rFonts w:ascii="Times New Roman" w:hAnsi="Times New Roman" w:cs="Times New Roman"/>
                <w:sz w:val="20"/>
                <w:szCs w:val="20"/>
                <w:lang w:eastAsia="ru-RU"/>
              </w:rPr>
            </w:pPr>
            <w:r w:rsidRPr="00390395">
              <w:rPr>
                <w:rFonts w:ascii="Times New Roman" w:hAnsi="Times New Roman" w:cs="Times New Roman"/>
                <w:sz w:val="20"/>
                <w:szCs w:val="20"/>
                <w:lang w:eastAsia="ru-RU"/>
              </w:rPr>
              <w:t>-сочувствовать, сопереживать, воспринимая музыкальный образ;</w:t>
            </w:r>
          </w:p>
          <w:p w:rsidR="00390395" w:rsidRPr="00390395" w:rsidRDefault="00390395" w:rsidP="00390395">
            <w:pPr>
              <w:pStyle w:val="a7"/>
              <w:rPr>
                <w:rFonts w:ascii="Times New Roman" w:hAnsi="Times New Roman" w:cs="Times New Roman"/>
                <w:sz w:val="20"/>
                <w:szCs w:val="20"/>
                <w:lang w:eastAsia="ru-RU"/>
              </w:rPr>
            </w:pPr>
            <w:r w:rsidRPr="00390395">
              <w:rPr>
                <w:rFonts w:ascii="Times New Roman" w:hAnsi="Times New Roman" w:cs="Times New Roman"/>
                <w:sz w:val="20"/>
                <w:szCs w:val="20"/>
                <w:lang w:eastAsia="ru-RU"/>
              </w:rPr>
              <w:t>— передавать в пластике музыкальный образ;</w:t>
            </w:r>
          </w:p>
          <w:p w:rsidR="00390395" w:rsidRPr="00390395" w:rsidRDefault="00390395" w:rsidP="00390395">
            <w:pPr>
              <w:pStyle w:val="a7"/>
              <w:rPr>
                <w:rFonts w:ascii="Times New Roman" w:hAnsi="Times New Roman" w:cs="Times New Roman"/>
                <w:sz w:val="20"/>
                <w:szCs w:val="20"/>
                <w:lang w:eastAsia="ru-RU"/>
              </w:rPr>
            </w:pPr>
            <w:r w:rsidRPr="00390395">
              <w:rPr>
                <w:rFonts w:ascii="Times New Roman" w:hAnsi="Times New Roman" w:cs="Times New Roman"/>
                <w:sz w:val="20"/>
                <w:szCs w:val="20"/>
                <w:lang w:eastAsia="ru-RU"/>
              </w:rPr>
              <w:t>-перестраиваться в круг. Становится в пары и друг за другом и т.д.</w:t>
            </w:r>
          </w:p>
          <w:p w:rsidR="00390395" w:rsidRPr="00390395" w:rsidRDefault="00390395" w:rsidP="00390395">
            <w:pPr>
              <w:pStyle w:val="a7"/>
              <w:rPr>
                <w:rFonts w:ascii="Times New Roman" w:hAnsi="Times New Roman" w:cs="Times New Roman"/>
                <w:sz w:val="20"/>
                <w:szCs w:val="20"/>
                <w:lang w:eastAsia="ru-RU"/>
              </w:rPr>
            </w:pPr>
            <w:r w:rsidRPr="00390395">
              <w:rPr>
                <w:rFonts w:ascii="Times New Roman" w:hAnsi="Times New Roman" w:cs="Times New Roman"/>
                <w:sz w:val="20"/>
                <w:szCs w:val="20"/>
                <w:lang w:eastAsia="ru-RU"/>
              </w:rPr>
              <w:t>-сочинять несложные плясовые движения;</w:t>
            </w:r>
          </w:p>
          <w:p w:rsidR="00390395" w:rsidRPr="00390395" w:rsidRDefault="00390395" w:rsidP="00390395">
            <w:pPr>
              <w:pStyle w:val="a7"/>
              <w:rPr>
                <w:rFonts w:ascii="Times New Roman" w:hAnsi="Times New Roman" w:cs="Times New Roman"/>
                <w:sz w:val="20"/>
                <w:szCs w:val="20"/>
                <w:lang w:eastAsia="ru-RU"/>
              </w:rPr>
            </w:pPr>
            <w:r w:rsidRPr="00390395">
              <w:rPr>
                <w:rFonts w:ascii="Times New Roman" w:hAnsi="Times New Roman" w:cs="Times New Roman"/>
                <w:sz w:val="20"/>
                <w:szCs w:val="20"/>
                <w:lang w:eastAsia="ru-RU"/>
              </w:rPr>
              <w:t>-выражать различные эмоции в мимике и пантомимике;</w:t>
            </w:r>
          </w:p>
          <w:p w:rsidR="00390395" w:rsidRPr="00390395" w:rsidRDefault="00390395" w:rsidP="00390395">
            <w:pPr>
              <w:pStyle w:val="a7"/>
              <w:rPr>
                <w:rFonts w:ascii="Times New Roman" w:hAnsi="Times New Roman" w:cs="Times New Roman"/>
                <w:sz w:val="20"/>
                <w:szCs w:val="20"/>
                <w:lang w:eastAsia="ru-RU"/>
              </w:rPr>
            </w:pPr>
            <w:r w:rsidRPr="00390395">
              <w:rPr>
                <w:rFonts w:ascii="Times New Roman" w:hAnsi="Times New Roman" w:cs="Times New Roman"/>
                <w:sz w:val="20"/>
                <w:szCs w:val="20"/>
                <w:lang w:eastAsia="ru-RU"/>
              </w:rPr>
              <w:t>-сочувствовать и сопереживать другим людям и животным, игровым персонажам.</w:t>
            </w:r>
          </w:p>
        </w:tc>
      </w:tr>
    </w:tbl>
    <w:p w:rsidR="00390395" w:rsidRDefault="00390395" w:rsidP="00390395">
      <w:pPr>
        <w:pStyle w:val="a7"/>
        <w:jc w:val="both"/>
        <w:rPr>
          <w:rFonts w:ascii="Times New Roman" w:hAnsi="Times New Roman" w:cs="Times New Roman"/>
          <w:b/>
          <w:bCs/>
          <w:sz w:val="28"/>
          <w:szCs w:val="28"/>
          <w:lang w:eastAsia="ru-RU"/>
        </w:rPr>
      </w:pPr>
    </w:p>
    <w:p w:rsidR="00390395" w:rsidRPr="00C92B3B" w:rsidRDefault="00390395" w:rsidP="00390395">
      <w:pPr>
        <w:pStyle w:val="a7"/>
        <w:jc w:val="both"/>
        <w:rPr>
          <w:rFonts w:ascii="Times New Roman" w:hAnsi="Times New Roman" w:cs="Times New Roman"/>
          <w:sz w:val="28"/>
          <w:szCs w:val="28"/>
          <w:lang w:eastAsia="ru-RU"/>
        </w:rPr>
      </w:pPr>
      <w:r w:rsidRPr="00C92B3B">
        <w:rPr>
          <w:rFonts w:ascii="Times New Roman" w:hAnsi="Times New Roman" w:cs="Times New Roman"/>
          <w:b/>
          <w:bCs/>
          <w:sz w:val="28"/>
          <w:szCs w:val="28"/>
          <w:lang w:eastAsia="ru-RU"/>
        </w:rPr>
        <w:t>Определение уровня освоения воспитанниками данной рабочей программы</w:t>
      </w:r>
    </w:p>
    <w:p w:rsidR="00390395" w:rsidRPr="00C92B3B" w:rsidRDefault="00390395" w:rsidP="00390395">
      <w:pPr>
        <w:pStyle w:val="a7"/>
        <w:jc w:val="both"/>
        <w:rPr>
          <w:rFonts w:ascii="Times New Roman" w:hAnsi="Times New Roman" w:cs="Times New Roman"/>
          <w:sz w:val="28"/>
          <w:szCs w:val="28"/>
          <w:lang w:eastAsia="ru-RU"/>
        </w:rPr>
      </w:pPr>
      <w:r w:rsidRPr="00C92B3B">
        <w:rPr>
          <w:rFonts w:ascii="Times New Roman" w:hAnsi="Times New Roman" w:cs="Times New Roman"/>
          <w:b/>
          <w:bCs/>
          <w:sz w:val="28"/>
          <w:szCs w:val="28"/>
          <w:lang w:eastAsia="ru-RU"/>
        </w:rPr>
        <w:t>Диагностическая карта</w:t>
      </w:r>
    </w:p>
    <w:tbl>
      <w:tblPr>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892"/>
        <w:gridCol w:w="1007"/>
        <w:gridCol w:w="734"/>
        <w:gridCol w:w="920"/>
        <w:gridCol w:w="810"/>
        <w:gridCol w:w="869"/>
        <w:gridCol w:w="562"/>
        <w:gridCol w:w="704"/>
        <w:gridCol w:w="596"/>
        <w:gridCol w:w="747"/>
        <w:gridCol w:w="712"/>
        <w:gridCol w:w="713"/>
        <w:gridCol w:w="737"/>
        <w:gridCol w:w="791"/>
        <w:gridCol w:w="854"/>
        <w:gridCol w:w="1535"/>
        <w:gridCol w:w="1701"/>
      </w:tblGrid>
      <w:tr w:rsidR="00390395" w:rsidRPr="00C92B3B" w:rsidTr="00390395">
        <w:tc>
          <w:tcPr>
            <w:tcW w:w="892" w:type="dxa"/>
            <w:vMerge w:val="restart"/>
            <w:shd w:val="clear" w:color="auto" w:fill="auto"/>
            <w:tcMar>
              <w:top w:w="0" w:type="dxa"/>
              <w:left w:w="0" w:type="dxa"/>
              <w:bottom w:w="0" w:type="dxa"/>
              <w:right w:w="0" w:type="dxa"/>
            </w:tcMar>
            <w:hideMark/>
          </w:tcPr>
          <w:p w:rsidR="00390395" w:rsidRPr="00390395" w:rsidRDefault="00390395" w:rsidP="00390395">
            <w:pPr>
              <w:pStyle w:val="a7"/>
              <w:jc w:val="center"/>
              <w:rPr>
                <w:rFonts w:ascii="Times New Roman" w:hAnsi="Times New Roman" w:cs="Times New Roman"/>
                <w:b/>
                <w:bCs/>
                <w:sz w:val="20"/>
                <w:szCs w:val="20"/>
                <w:lang w:eastAsia="ru-RU"/>
              </w:rPr>
            </w:pPr>
            <w:r w:rsidRPr="00390395">
              <w:rPr>
                <w:rFonts w:ascii="Times New Roman" w:hAnsi="Times New Roman" w:cs="Times New Roman"/>
                <w:b/>
                <w:bCs/>
                <w:sz w:val="20"/>
                <w:szCs w:val="20"/>
                <w:lang w:eastAsia="ru-RU"/>
              </w:rPr>
              <w:t>№ п./п.</w:t>
            </w:r>
          </w:p>
        </w:tc>
        <w:tc>
          <w:tcPr>
            <w:tcW w:w="1007" w:type="dxa"/>
            <w:vMerge w:val="restart"/>
            <w:shd w:val="clear" w:color="auto" w:fill="auto"/>
            <w:tcMar>
              <w:top w:w="0" w:type="dxa"/>
              <w:left w:w="0" w:type="dxa"/>
              <w:bottom w:w="0" w:type="dxa"/>
              <w:right w:w="0" w:type="dxa"/>
            </w:tcMar>
            <w:hideMark/>
          </w:tcPr>
          <w:p w:rsidR="00390395" w:rsidRPr="00390395" w:rsidRDefault="00390395" w:rsidP="00390395">
            <w:pPr>
              <w:pStyle w:val="a7"/>
              <w:jc w:val="center"/>
              <w:rPr>
                <w:rFonts w:ascii="Times New Roman" w:hAnsi="Times New Roman" w:cs="Times New Roman"/>
                <w:b/>
                <w:bCs/>
                <w:sz w:val="20"/>
                <w:szCs w:val="20"/>
                <w:lang w:eastAsia="ru-RU"/>
              </w:rPr>
            </w:pPr>
            <w:proofErr w:type="spellStart"/>
            <w:r w:rsidRPr="00390395">
              <w:rPr>
                <w:rFonts w:ascii="Times New Roman" w:hAnsi="Times New Roman" w:cs="Times New Roman"/>
                <w:b/>
                <w:bCs/>
                <w:sz w:val="20"/>
                <w:szCs w:val="20"/>
                <w:lang w:eastAsia="ru-RU"/>
              </w:rPr>
              <w:t>Ф.и</w:t>
            </w:r>
            <w:proofErr w:type="spellEnd"/>
            <w:r w:rsidRPr="00390395">
              <w:rPr>
                <w:rFonts w:ascii="Times New Roman" w:hAnsi="Times New Roman" w:cs="Times New Roman"/>
                <w:b/>
                <w:bCs/>
                <w:sz w:val="20"/>
                <w:szCs w:val="20"/>
                <w:lang w:eastAsia="ru-RU"/>
              </w:rPr>
              <w:t>. ребенка</w:t>
            </w:r>
          </w:p>
        </w:tc>
        <w:tc>
          <w:tcPr>
            <w:tcW w:w="1654" w:type="dxa"/>
            <w:gridSpan w:val="2"/>
            <w:shd w:val="clear" w:color="auto" w:fill="auto"/>
            <w:tcMar>
              <w:top w:w="0" w:type="dxa"/>
              <w:left w:w="0" w:type="dxa"/>
              <w:bottom w:w="0" w:type="dxa"/>
              <w:right w:w="0" w:type="dxa"/>
            </w:tcMar>
            <w:hideMark/>
          </w:tcPr>
          <w:p w:rsidR="00390395" w:rsidRPr="00390395" w:rsidRDefault="00390395" w:rsidP="00390395">
            <w:pPr>
              <w:pStyle w:val="a7"/>
              <w:jc w:val="center"/>
              <w:rPr>
                <w:rFonts w:ascii="Times New Roman" w:hAnsi="Times New Roman" w:cs="Times New Roman"/>
                <w:b/>
                <w:bCs/>
                <w:sz w:val="20"/>
                <w:szCs w:val="20"/>
                <w:lang w:eastAsia="ru-RU"/>
              </w:rPr>
            </w:pPr>
            <w:r w:rsidRPr="00390395">
              <w:rPr>
                <w:rFonts w:ascii="Times New Roman" w:hAnsi="Times New Roman" w:cs="Times New Roman"/>
                <w:b/>
                <w:bCs/>
                <w:sz w:val="20"/>
                <w:szCs w:val="20"/>
                <w:lang w:eastAsia="ru-RU"/>
              </w:rPr>
              <w:t>Определение характера музыки, темпа, ритма</w:t>
            </w:r>
          </w:p>
        </w:tc>
        <w:tc>
          <w:tcPr>
            <w:tcW w:w="1679" w:type="dxa"/>
            <w:gridSpan w:val="2"/>
            <w:shd w:val="clear" w:color="auto" w:fill="auto"/>
            <w:tcMar>
              <w:top w:w="0" w:type="dxa"/>
              <w:left w:w="0" w:type="dxa"/>
              <w:bottom w:w="0" w:type="dxa"/>
              <w:right w:w="0" w:type="dxa"/>
            </w:tcMar>
            <w:hideMark/>
          </w:tcPr>
          <w:p w:rsidR="00390395" w:rsidRPr="00390395" w:rsidRDefault="00390395" w:rsidP="00390395">
            <w:pPr>
              <w:pStyle w:val="a7"/>
              <w:jc w:val="center"/>
              <w:rPr>
                <w:rFonts w:ascii="Times New Roman" w:hAnsi="Times New Roman" w:cs="Times New Roman"/>
                <w:b/>
                <w:bCs/>
                <w:sz w:val="20"/>
                <w:szCs w:val="20"/>
                <w:lang w:eastAsia="ru-RU"/>
              </w:rPr>
            </w:pPr>
            <w:r w:rsidRPr="00390395">
              <w:rPr>
                <w:rFonts w:ascii="Times New Roman" w:hAnsi="Times New Roman" w:cs="Times New Roman"/>
                <w:b/>
                <w:bCs/>
                <w:sz w:val="20"/>
                <w:szCs w:val="20"/>
                <w:lang w:eastAsia="ru-RU"/>
              </w:rPr>
              <w:t>Знание жанровых особенностей музыки</w:t>
            </w:r>
          </w:p>
        </w:tc>
        <w:tc>
          <w:tcPr>
            <w:tcW w:w="1266" w:type="dxa"/>
            <w:gridSpan w:val="2"/>
            <w:shd w:val="clear" w:color="auto" w:fill="auto"/>
            <w:tcMar>
              <w:top w:w="0" w:type="dxa"/>
              <w:left w:w="0" w:type="dxa"/>
              <w:bottom w:w="0" w:type="dxa"/>
              <w:right w:w="0" w:type="dxa"/>
            </w:tcMar>
            <w:hideMark/>
          </w:tcPr>
          <w:p w:rsidR="00390395" w:rsidRPr="00390395" w:rsidRDefault="00390395" w:rsidP="00390395">
            <w:pPr>
              <w:pStyle w:val="a7"/>
              <w:jc w:val="center"/>
              <w:rPr>
                <w:rFonts w:ascii="Times New Roman" w:hAnsi="Times New Roman" w:cs="Times New Roman"/>
                <w:b/>
                <w:bCs/>
                <w:sz w:val="20"/>
                <w:szCs w:val="20"/>
                <w:lang w:eastAsia="ru-RU"/>
              </w:rPr>
            </w:pPr>
            <w:r w:rsidRPr="00390395">
              <w:rPr>
                <w:rFonts w:ascii="Times New Roman" w:hAnsi="Times New Roman" w:cs="Times New Roman"/>
                <w:b/>
                <w:bCs/>
                <w:sz w:val="20"/>
                <w:szCs w:val="20"/>
                <w:lang w:eastAsia="ru-RU"/>
              </w:rPr>
              <w:t xml:space="preserve">Знание основных видов движений </w:t>
            </w:r>
            <w:proofErr w:type="spellStart"/>
            <w:r w:rsidRPr="00390395">
              <w:rPr>
                <w:rFonts w:ascii="Times New Roman" w:hAnsi="Times New Roman" w:cs="Times New Roman"/>
                <w:b/>
                <w:bCs/>
                <w:sz w:val="20"/>
                <w:szCs w:val="20"/>
                <w:lang w:eastAsia="ru-RU"/>
              </w:rPr>
              <w:t>испол</w:t>
            </w:r>
            <w:proofErr w:type="spellEnd"/>
            <w:r w:rsidRPr="00390395">
              <w:rPr>
                <w:rFonts w:ascii="Times New Roman" w:hAnsi="Times New Roman" w:cs="Times New Roman"/>
                <w:b/>
                <w:bCs/>
                <w:sz w:val="20"/>
                <w:szCs w:val="20"/>
                <w:lang w:eastAsia="ru-RU"/>
              </w:rPr>
              <w:t>. для передачи муз. образа</w:t>
            </w:r>
          </w:p>
        </w:tc>
        <w:tc>
          <w:tcPr>
            <w:tcW w:w="1343" w:type="dxa"/>
            <w:gridSpan w:val="2"/>
            <w:shd w:val="clear" w:color="auto" w:fill="auto"/>
            <w:tcMar>
              <w:top w:w="0" w:type="dxa"/>
              <w:left w:w="0" w:type="dxa"/>
              <w:bottom w:w="0" w:type="dxa"/>
              <w:right w:w="0" w:type="dxa"/>
            </w:tcMar>
            <w:hideMark/>
          </w:tcPr>
          <w:p w:rsidR="00390395" w:rsidRPr="00390395" w:rsidRDefault="00390395" w:rsidP="00390395">
            <w:pPr>
              <w:pStyle w:val="a7"/>
              <w:jc w:val="center"/>
              <w:rPr>
                <w:rFonts w:ascii="Times New Roman" w:hAnsi="Times New Roman" w:cs="Times New Roman"/>
                <w:b/>
                <w:bCs/>
                <w:sz w:val="20"/>
                <w:szCs w:val="20"/>
                <w:lang w:eastAsia="ru-RU"/>
              </w:rPr>
            </w:pPr>
            <w:r w:rsidRPr="00390395">
              <w:rPr>
                <w:rFonts w:ascii="Times New Roman" w:hAnsi="Times New Roman" w:cs="Times New Roman"/>
                <w:b/>
                <w:bCs/>
                <w:sz w:val="20"/>
                <w:szCs w:val="20"/>
                <w:lang w:eastAsia="ru-RU"/>
              </w:rPr>
              <w:t xml:space="preserve">Умение </w:t>
            </w:r>
            <w:proofErr w:type="spellStart"/>
            <w:r w:rsidRPr="00390395">
              <w:rPr>
                <w:rFonts w:ascii="Times New Roman" w:hAnsi="Times New Roman" w:cs="Times New Roman"/>
                <w:b/>
                <w:bCs/>
                <w:sz w:val="20"/>
                <w:szCs w:val="20"/>
                <w:lang w:eastAsia="ru-RU"/>
              </w:rPr>
              <w:t>самост</w:t>
            </w:r>
            <w:proofErr w:type="spellEnd"/>
            <w:r w:rsidRPr="00390395">
              <w:rPr>
                <w:rFonts w:ascii="Times New Roman" w:hAnsi="Times New Roman" w:cs="Times New Roman"/>
                <w:b/>
                <w:bCs/>
                <w:sz w:val="20"/>
                <w:szCs w:val="20"/>
                <w:lang w:eastAsia="ru-RU"/>
              </w:rPr>
              <w:t>. исполнять знакомые плясовые движения</w:t>
            </w:r>
          </w:p>
        </w:tc>
        <w:tc>
          <w:tcPr>
            <w:tcW w:w="1425" w:type="dxa"/>
            <w:gridSpan w:val="2"/>
            <w:shd w:val="clear" w:color="auto" w:fill="auto"/>
            <w:tcMar>
              <w:top w:w="0" w:type="dxa"/>
              <w:left w:w="0" w:type="dxa"/>
              <w:bottom w:w="0" w:type="dxa"/>
              <w:right w:w="0" w:type="dxa"/>
            </w:tcMar>
            <w:hideMark/>
          </w:tcPr>
          <w:p w:rsidR="00390395" w:rsidRPr="00390395" w:rsidRDefault="00390395" w:rsidP="00390395">
            <w:pPr>
              <w:pStyle w:val="a7"/>
              <w:jc w:val="center"/>
              <w:rPr>
                <w:rFonts w:ascii="Times New Roman" w:hAnsi="Times New Roman" w:cs="Times New Roman"/>
                <w:b/>
                <w:bCs/>
                <w:sz w:val="20"/>
                <w:szCs w:val="20"/>
                <w:lang w:eastAsia="ru-RU"/>
              </w:rPr>
            </w:pPr>
            <w:r w:rsidRPr="00390395">
              <w:rPr>
                <w:rFonts w:ascii="Times New Roman" w:hAnsi="Times New Roman" w:cs="Times New Roman"/>
                <w:b/>
                <w:bCs/>
                <w:sz w:val="20"/>
                <w:szCs w:val="20"/>
                <w:lang w:eastAsia="ru-RU"/>
              </w:rPr>
              <w:t>Умение передавать в пластике музык. образ.</w:t>
            </w:r>
          </w:p>
        </w:tc>
        <w:tc>
          <w:tcPr>
            <w:tcW w:w="1528" w:type="dxa"/>
            <w:gridSpan w:val="2"/>
            <w:shd w:val="clear" w:color="auto" w:fill="auto"/>
            <w:tcMar>
              <w:top w:w="0" w:type="dxa"/>
              <w:left w:w="0" w:type="dxa"/>
              <w:bottom w:w="0" w:type="dxa"/>
              <w:right w:w="0" w:type="dxa"/>
            </w:tcMar>
            <w:hideMark/>
          </w:tcPr>
          <w:p w:rsidR="00390395" w:rsidRPr="00390395" w:rsidRDefault="00390395" w:rsidP="00390395">
            <w:pPr>
              <w:pStyle w:val="a7"/>
              <w:jc w:val="center"/>
              <w:rPr>
                <w:rFonts w:ascii="Times New Roman" w:hAnsi="Times New Roman" w:cs="Times New Roman"/>
                <w:b/>
                <w:bCs/>
                <w:sz w:val="20"/>
                <w:szCs w:val="20"/>
                <w:lang w:eastAsia="ru-RU"/>
              </w:rPr>
            </w:pPr>
            <w:r w:rsidRPr="00390395">
              <w:rPr>
                <w:rFonts w:ascii="Times New Roman" w:hAnsi="Times New Roman" w:cs="Times New Roman"/>
                <w:b/>
                <w:bCs/>
                <w:sz w:val="20"/>
                <w:szCs w:val="20"/>
                <w:lang w:eastAsia="ru-RU"/>
              </w:rPr>
              <w:t>Умение выполнять движения с предметами</w:t>
            </w:r>
          </w:p>
        </w:tc>
        <w:tc>
          <w:tcPr>
            <w:tcW w:w="2389" w:type="dxa"/>
            <w:gridSpan w:val="2"/>
            <w:shd w:val="clear" w:color="auto" w:fill="auto"/>
            <w:tcMar>
              <w:top w:w="0" w:type="dxa"/>
              <w:left w:w="0" w:type="dxa"/>
              <w:bottom w:w="0" w:type="dxa"/>
              <w:right w:w="0" w:type="dxa"/>
            </w:tcMar>
            <w:hideMark/>
          </w:tcPr>
          <w:p w:rsidR="00390395" w:rsidRPr="00390395" w:rsidRDefault="00390395" w:rsidP="00390395">
            <w:pPr>
              <w:pStyle w:val="a7"/>
              <w:jc w:val="center"/>
              <w:rPr>
                <w:rFonts w:ascii="Times New Roman" w:hAnsi="Times New Roman" w:cs="Times New Roman"/>
                <w:b/>
                <w:bCs/>
                <w:sz w:val="20"/>
                <w:szCs w:val="20"/>
                <w:lang w:eastAsia="ru-RU"/>
              </w:rPr>
            </w:pPr>
            <w:r w:rsidRPr="00390395">
              <w:rPr>
                <w:rFonts w:ascii="Times New Roman" w:hAnsi="Times New Roman" w:cs="Times New Roman"/>
                <w:b/>
                <w:bCs/>
                <w:sz w:val="20"/>
                <w:szCs w:val="20"/>
                <w:lang w:eastAsia="ru-RU"/>
              </w:rPr>
              <w:t>Знание и определение видов танца (бальный, народный, классический)</w:t>
            </w:r>
          </w:p>
        </w:tc>
        <w:tc>
          <w:tcPr>
            <w:tcW w:w="1701" w:type="dxa"/>
            <w:shd w:val="clear" w:color="auto" w:fill="auto"/>
            <w:tcMar>
              <w:top w:w="0" w:type="dxa"/>
              <w:left w:w="0" w:type="dxa"/>
              <w:bottom w:w="0" w:type="dxa"/>
              <w:right w:w="0" w:type="dxa"/>
            </w:tcMar>
            <w:hideMark/>
          </w:tcPr>
          <w:p w:rsidR="00390395" w:rsidRPr="00390395" w:rsidRDefault="00390395" w:rsidP="00390395">
            <w:pPr>
              <w:pStyle w:val="a7"/>
              <w:jc w:val="center"/>
              <w:rPr>
                <w:rFonts w:ascii="Times New Roman" w:hAnsi="Times New Roman" w:cs="Times New Roman"/>
                <w:b/>
                <w:bCs/>
                <w:sz w:val="20"/>
                <w:szCs w:val="20"/>
                <w:lang w:eastAsia="ru-RU"/>
              </w:rPr>
            </w:pPr>
            <w:r w:rsidRPr="00390395">
              <w:rPr>
                <w:rFonts w:ascii="Times New Roman" w:hAnsi="Times New Roman" w:cs="Times New Roman"/>
                <w:b/>
                <w:bCs/>
                <w:sz w:val="20"/>
                <w:szCs w:val="20"/>
                <w:lang w:eastAsia="ru-RU"/>
              </w:rPr>
              <w:t>Средний уровень</w:t>
            </w:r>
          </w:p>
        </w:tc>
      </w:tr>
      <w:tr w:rsidR="00390395" w:rsidRPr="00C92B3B" w:rsidTr="00390395">
        <w:tc>
          <w:tcPr>
            <w:tcW w:w="0" w:type="auto"/>
            <w:vMerge/>
            <w:shd w:val="clear" w:color="auto" w:fill="auto"/>
            <w:hideMark/>
          </w:tcPr>
          <w:p w:rsidR="00390395" w:rsidRPr="00390395" w:rsidRDefault="00390395" w:rsidP="00390395">
            <w:pPr>
              <w:pStyle w:val="a7"/>
              <w:jc w:val="center"/>
              <w:rPr>
                <w:rFonts w:ascii="Times New Roman" w:hAnsi="Times New Roman" w:cs="Times New Roman"/>
                <w:b/>
                <w:bCs/>
                <w:sz w:val="20"/>
                <w:szCs w:val="20"/>
                <w:lang w:eastAsia="ru-RU"/>
              </w:rPr>
            </w:pPr>
          </w:p>
        </w:tc>
        <w:tc>
          <w:tcPr>
            <w:tcW w:w="0" w:type="auto"/>
            <w:vMerge/>
            <w:shd w:val="clear" w:color="auto" w:fill="auto"/>
            <w:hideMark/>
          </w:tcPr>
          <w:p w:rsidR="00390395" w:rsidRPr="00390395" w:rsidRDefault="00390395" w:rsidP="00390395">
            <w:pPr>
              <w:pStyle w:val="a7"/>
              <w:jc w:val="center"/>
              <w:rPr>
                <w:rFonts w:ascii="Times New Roman" w:hAnsi="Times New Roman" w:cs="Times New Roman"/>
                <w:b/>
                <w:bCs/>
                <w:sz w:val="20"/>
                <w:szCs w:val="20"/>
                <w:lang w:eastAsia="ru-RU"/>
              </w:rPr>
            </w:pPr>
          </w:p>
        </w:tc>
        <w:tc>
          <w:tcPr>
            <w:tcW w:w="734" w:type="dxa"/>
            <w:shd w:val="clear" w:color="auto" w:fill="auto"/>
            <w:tcMar>
              <w:top w:w="0" w:type="dxa"/>
              <w:left w:w="0" w:type="dxa"/>
              <w:bottom w:w="0" w:type="dxa"/>
              <w:right w:w="0" w:type="dxa"/>
            </w:tcMar>
            <w:hideMark/>
          </w:tcPr>
          <w:p w:rsidR="00390395" w:rsidRPr="00390395" w:rsidRDefault="00390395" w:rsidP="00390395">
            <w:pPr>
              <w:pStyle w:val="a7"/>
              <w:jc w:val="center"/>
              <w:rPr>
                <w:rFonts w:ascii="Times New Roman" w:hAnsi="Times New Roman" w:cs="Times New Roman"/>
                <w:sz w:val="20"/>
                <w:szCs w:val="20"/>
                <w:lang w:eastAsia="ru-RU"/>
              </w:rPr>
            </w:pPr>
            <w:proofErr w:type="spellStart"/>
            <w:r w:rsidRPr="00390395">
              <w:rPr>
                <w:rFonts w:ascii="Times New Roman" w:hAnsi="Times New Roman" w:cs="Times New Roman"/>
                <w:b/>
                <w:bCs/>
                <w:sz w:val="20"/>
                <w:szCs w:val="20"/>
                <w:lang w:eastAsia="ru-RU"/>
              </w:rPr>
              <w:t>Н.г</w:t>
            </w:r>
            <w:proofErr w:type="spellEnd"/>
          </w:p>
        </w:tc>
        <w:tc>
          <w:tcPr>
            <w:tcW w:w="920" w:type="dxa"/>
            <w:shd w:val="clear" w:color="auto" w:fill="auto"/>
            <w:tcMar>
              <w:top w:w="0" w:type="dxa"/>
              <w:left w:w="0" w:type="dxa"/>
              <w:bottom w:w="0" w:type="dxa"/>
              <w:right w:w="0" w:type="dxa"/>
            </w:tcMar>
            <w:hideMark/>
          </w:tcPr>
          <w:p w:rsidR="00390395" w:rsidRPr="00390395" w:rsidRDefault="00390395" w:rsidP="00390395">
            <w:pPr>
              <w:pStyle w:val="a7"/>
              <w:jc w:val="center"/>
              <w:rPr>
                <w:rFonts w:ascii="Times New Roman" w:hAnsi="Times New Roman" w:cs="Times New Roman"/>
                <w:sz w:val="20"/>
                <w:szCs w:val="20"/>
                <w:lang w:eastAsia="ru-RU"/>
              </w:rPr>
            </w:pPr>
            <w:proofErr w:type="spellStart"/>
            <w:r w:rsidRPr="00390395">
              <w:rPr>
                <w:rFonts w:ascii="Times New Roman" w:hAnsi="Times New Roman" w:cs="Times New Roman"/>
                <w:b/>
                <w:bCs/>
                <w:sz w:val="20"/>
                <w:szCs w:val="20"/>
                <w:lang w:eastAsia="ru-RU"/>
              </w:rPr>
              <w:t>К.г</w:t>
            </w:r>
            <w:proofErr w:type="spellEnd"/>
            <w:r w:rsidRPr="00390395">
              <w:rPr>
                <w:rFonts w:ascii="Times New Roman" w:hAnsi="Times New Roman" w:cs="Times New Roman"/>
                <w:b/>
                <w:bCs/>
                <w:sz w:val="20"/>
                <w:szCs w:val="20"/>
                <w:lang w:eastAsia="ru-RU"/>
              </w:rPr>
              <w:t>.</w:t>
            </w:r>
          </w:p>
        </w:tc>
        <w:tc>
          <w:tcPr>
            <w:tcW w:w="810" w:type="dxa"/>
            <w:shd w:val="clear" w:color="auto" w:fill="auto"/>
            <w:tcMar>
              <w:top w:w="0" w:type="dxa"/>
              <w:left w:w="0" w:type="dxa"/>
              <w:bottom w:w="0" w:type="dxa"/>
              <w:right w:w="0" w:type="dxa"/>
            </w:tcMar>
            <w:hideMark/>
          </w:tcPr>
          <w:p w:rsidR="00390395" w:rsidRPr="00390395" w:rsidRDefault="00390395" w:rsidP="00390395">
            <w:pPr>
              <w:pStyle w:val="a7"/>
              <w:jc w:val="center"/>
              <w:rPr>
                <w:rFonts w:ascii="Times New Roman" w:hAnsi="Times New Roman" w:cs="Times New Roman"/>
                <w:sz w:val="20"/>
                <w:szCs w:val="20"/>
                <w:lang w:eastAsia="ru-RU"/>
              </w:rPr>
            </w:pPr>
            <w:proofErr w:type="spellStart"/>
            <w:r w:rsidRPr="00390395">
              <w:rPr>
                <w:rFonts w:ascii="Times New Roman" w:hAnsi="Times New Roman" w:cs="Times New Roman"/>
                <w:b/>
                <w:bCs/>
                <w:sz w:val="20"/>
                <w:szCs w:val="20"/>
                <w:lang w:eastAsia="ru-RU"/>
              </w:rPr>
              <w:t>Н.г</w:t>
            </w:r>
            <w:proofErr w:type="spellEnd"/>
            <w:r w:rsidRPr="00390395">
              <w:rPr>
                <w:rFonts w:ascii="Times New Roman" w:hAnsi="Times New Roman" w:cs="Times New Roman"/>
                <w:b/>
                <w:bCs/>
                <w:sz w:val="20"/>
                <w:szCs w:val="20"/>
                <w:lang w:eastAsia="ru-RU"/>
              </w:rPr>
              <w:t>.</w:t>
            </w:r>
          </w:p>
        </w:tc>
        <w:tc>
          <w:tcPr>
            <w:tcW w:w="869" w:type="dxa"/>
            <w:shd w:val="clear" w:color="auto" w:fill="auto"/>
            <w:tcMar>
              <w:top w:w="0" w:type="dxa"/>
              <w:left w:w="0" w:type="dxa"/>
              <w:bottom w:w="0" w:type="dxa"/>
              <w:right w:w="0" w:type="dxa"/>
            </w:tcMar>
            <w:hideMark/>
          </w:tcPr>
          <w:p w:rsidR="00390395" w:rsidRPr="00390395" w:rsidRDefault="00390395" w:rsidP="00390395">
            <w:pPr>
              <w:pStyle w:val="a7"/>
              <w:jc w:val="center"/>
              <w:rPr>
                <w:rFonts w:ascii="Times New Roman" w:hAnsi="Times New Roman" w:cs="Times New Roman"/>
                <w:sz w:val="20"/>
                <w:szCs w:val="20"/>
                <w:lang w:eastAsia="ru-RU"/>
              </w:rPr>
            </w:pPr>
            <w:proofErr w:type="spellStart"/>
            <w:r w:rsidRPr="00390395">
              <w:rPr>
                <w:rFonts w:ascii="Times New Roman" w:hAnsi="Times New Roman" w:cs="Times New Roman"/>
                <w:b/>
                <w:bCs/>
                <w:sz w:val="20"/>
                <w:szCs w:val="20"/>
                <w:lang w:eastAsia="ru-RU"/>
              </w:rPr>
              <w:t>К.г</w:t>
            </w:r>
            <w:proofErr w:type="spellEnd"/>
            <w:r w:rsidRPr="00390395">
              <w:rPr>
                <w:rFonts w:ascii="Times New Roman" w:hAnsi="Times New Roman" w:cs="Times New Roman"/>
                <w:b/>
                <w:bCs/>
                <w:sz w:val="20"/>
                <w:szCs w:val="20"/>
                <w:lang w:eastAsia="ru-RU"/>
              </w:rPr>
              <w:t>.</w:t>
            </w:r>
          </w:p>
        </w:tc>
        <w:tc>
          <w:tcPr>
            <w:tcW w:w="562" w:type="dxa"/>
            <w:shd w:val="clear" w:color="auto" w:fill="auto"/>
            <w:tcMar>
              <w:top w:w="0" w:type="dxa"/>
              <w:left w:w="0" w:type="dxa"/>
              <w:bottom w:w="0" w:type="dxa"/>
              <w:right w:w="0" w:type="dxa"/>
            </w:tcMar>
            <w:hideMark/>
          </w:tcPr>
          <w:p w:rsidR="00390395" w:rsidRPr="00390395" w:rsidRDefault="00390395" w:rsidP="00390395">
            <w:pPr>
              <w:pStyle w:val="a7"/>
              <w:jc w:val="center"/>
              <w:rPr>
                <w:rFonts w:ascii="Times New Roman" w:hAnsi="Times New Roman" w:cs="Times New Roman"/>
                <w:sz w:val="20"/>
                <w:szCs w:val="20"/>
                <w:lang w:eastAsia="ru-RU"/>
              </w:rPr>
            </w:pPr>
            <w:proofErr w:type="spellStart"/>
            <w:r w:rsidRPr="00390395">
              <w:rPr>
                <w:rFonts w:ascii="Times New Roman" w:hAnsi="Times New Roman" w:cs="Times New Roman"/>
                <w:b/>
                <w:bCs/>
                <w:sz w:val="20"/>
                <w:szCs w:val="20"/>
                <w:lang w:eastAsia="ru-RU"/>
              </w:rPr>
              <w:t>Н.г</w:t>
            </w:r>
            <w:proofErr w:type="spellEnd"/>
          </w:p>
        </w:tc>
        <w:tc>
          <w:tcPr>
            <w:tcW w:w="704" w:type="dxa"/>
            <w:shd w:val="clear" w:color="auto" w:fill="auto"/>
            <w:tcMar>
              <w:top w:w="0" w:type="dxa"/>
              <w:left w:w="0" w:type="dxa"/>
              <w:bottom w:w="0" w:type="dxa"/>
              <w:right w:w="0" w:type="dxa"/>
            </w:tcMar>
            <w:hideMark/>
          </w:tcPr>
          <w:p w:rsidR="00390395" w:rsidRPr="00390395" w:rsidRDefault="00390395" w:rsidP="00390395">
            <w:pPr>
              <w:pStyle w:val="a7"/>
              <w:jc w:val="center"/>
              <w:rPr>
                <w:rFonts w:ascii="Times New Roman" w:hAnsi="Times New Roman" w:cs="Times New Roman"/>
                <w:sz w:val="20"/>
                <w:szCs w:val="20"/>
                <w:lang w:eastAsia="ru-RU"/>
              </w:rPr>
            </w:pPr>
            <w:proofErr w:type="spellStart"/>
            <w:r w:rsidRPr="00390395">
              <w:rPr>
                <w:rFonts w:ascii="Times New Roman" w:hAnsi="Times New Roman" w:cs="Times New Roman"/>
                <w:b/>
                <w:bCs/>
                <w:sz w:val="20"/>
                <w:szCs w:val="20"/>
                <w:lang w:eastAsia="ru-RU"/>
              </w:rPr>
              <w:t>К.г</w:t>
            </w:r>
            <w:proofErr w:type="spellEnd"/>
            <w:r w:rsidRPr="00390395">
              <w:rPr>
                <w:rFonts w:ascii="Times New Roman" w:hAnsi="Times New Roman" w:cs="Times New Roman"/>
                <w:b/>
                <w:bCs/>
                <w:sz w:val="20"/>
                <w:szCs w:val="20"/>
                <w:lang w:eastAsia="ru-RU"/>
              </w:rPr>
              <w:t>.</w:t>
            </w:r>
          </w:p>
        </w:tc>
        <w:tc>
          <w:tcPr>
            <w:tcW w:w="596" w:type="dxa"/>
            <w:shd w:val="clear" w:color="auto" w:fill="auto"/>
            <w:tcMar>
              <w:top w:w="0" w:type="dxa"/>
              <w:left w:w="0" w:type="dxa"/>
              <w:bottom w:w="0" w:type="dxa"/>
              <w:right w:w="0" w:type="dxa"/>
            </w:tcMar>
            <w:hideMark/>
          </w:tcPr>
          <w:p w:rsidR="00390395" w:rsidRPr="00390395" w:rsidRDefault="00390395" w:rsidP="00390395">
            <w:pPr>
              <w:pStyle w:val="a7"/>
              <w:jc w:val="center"/>
              <w:rPr>
                <w:rFonts w:ascii="Times New Roman" w:hAnsi="Times New Roman" w:cs="Times New Roman"/>
                <w:sz w:val="20"/>
                <w:szCs w:val="20"/>
                <w:lang w:eastAsia="ru-RU"/>
              </w:rPr>
            </w:pPr>
            <w:proofErr w:type="spellStart"/>
            <w:r w:rsidRPr="00390395">
              <w:rPr>
                <w:rFonts w:ascii="Times New Roman" w:hAnsi="Times New Roman" w:cs="Times New Roman"/>
                <w:b/>
                <w:bCs/>
                <w:sz w:val="20"/>
                <w:szCs w:val="20"/>
                <w:lang w:eastAsia="ru-RU"/>
              </w:rPr>
              <w:t>Н.г</w:t>
            </w:r>
            <w:proofErr w:type="spellEnd"/>
          </w:p>
        </w:tc>
        <w:tc>
          <w:tcPr>
            <w:tcW w:w="747" w:type="dxa"/>
            <w:shd w:val="clear" w:color="auto" w:fill="auto"/>
            <w:tcMar>
              <w:top w:w="0" w:type="dxa"/>
              <w:left w:w="0" w:type="dxa"/>
              <w:bottom w:w="0" w:type="dxa"/>
              <w:right w:w="0" w:type="dxa"/>
            </w:tcMar>
            <w:hideMark/>
          </w:tcPr>
          <w:p w:rsidR="00390395" w:rsidRPr="00390395" w:rsidRDefault="00390395" w:rsidP="00390395">
            <w:pPr>
              <w:pStyle w:val="a7"/>
              <w:jc w:val="center"/>
              <w:rPr>
                <w:rFonts w:ascii="Times New Roman" w:hAnsi="Times New Roman" w:cs="Times New Roman"/>
                <w:sz w:val="20"/>
                <w:szCs w:val="20"/>
                <w:lang w:eastAsia="ru-RU"/>
              </w:rPr>
            </w:pPr>
            <w:proofErr w:type="spellStart"/>
            <w:r w:rsidRPr="00390395">
              <w:rPr>
                <w:rFonts w:ascii="Times New Roman" w:hAnsi="Times New Roman" w:cs="Times New Roman"/>
                <w:b/>
                <w:bCs/>
                <w:sz w:val="20"/>
                <w:szCs w:val="20"/>
                <w:lang w:eastAsia="ru-RU"/>
              </w:rPr>
              <w:t>К.г</w:t>
            </w:r>
            <w:proofErr w:type="spellEnd"/>
            <w:r w:rsidRPr="00390395">
              <w:rPr>
                <w:rFonts w:ascii="Times New Roman" w:hAnsi="Times New Roman" w:cs="Times New Roman"/>
                <w:b/>
                <w:bCs/>
                <w:sz w:val="20"/>
                <w:szCs w:val="20"/>
                <w:lang w:eastAsia="ru-RU"/>
              </w:rPr>
              <w:t>.</w:t>
            </w:r>
          </w:p>
        </w:tc>
        <w:tc>
          <w:tcPr>
            <w:tcW w:w="712" w:type="dxa"/>
            <w:shd w:val="clear" w:color="auto" w:fill="auto"/>
            <w:tcMar>
              <w:top w:w="0" w:type="dxa"/>
              <w:left w:w="0" w:type="dxa"/>
              <w:bottom w:w="0" w:type="dxa"/>
              <w:right w:w="0" w:type="dxa"/>
            </w:tcMar>
            <w:hideMark/>
          </w:tcPr>
          <w:p w:rsidR="00390395" w:rsidRPr="00390395" w:rsidRDefault="00390395" w:rsidP="00390395">
            <w:pPr>
              <w:pStyle w:val="a7"/>
              <w:jc w:val="center"/>
              <w:rPr>
                <w:rFonts w:ascii="Times New Roman" w:hAnsi="Times New Roman" w:cs="Times New Roman"/>
                <w:sz w:val="20"/>
                <w:szCs w:val="20"/>
                <w:lang w:eastAsia="ru-RU"/>
              </w:rPr>
            </w:pPr>
            <w:proofErr w:type="spellStart"/>
            <w:r w:rsidRPr="00390395">
              <w:rPr>
                <w:rFonts w:ascii="Times New Roman" w:hAnsi="Times New Roman" w:cs="Times New Roman"/>
                <w:b/>
                <w:bCs/>
                <w:sz w:val="20"/>
                <w:szCs w:val="20"/>
                <w:lang w:eastAsia="ru-RU"/>
              </w:rPr>
              <w:t>Н.г</w:t>
            </w:r>
            <w:proofErr w:type="spellEnd"/>
            <w:r w:rsidRPr="00390395">
              <w:rPr>
                <w:rFonts w:ascii="Times New Roman" w:hAnsi="Times New Roman" w:cs="Times New Roman"/>
                <w:b/>
                <w:bCs/>
                <w:sz w:val="20"/>
                <w:szCs w:val="20"/>
                <w:lang w:eastAsia="ru-RU"/>
              </w:rPr>
              <w:t>.</w:t>
            </w:r>
          </w:p>
        </w:tc>
        <w:tc>
          <w:tcPr>
            <w:tcW w:w="713" w:type="dxa"/>
            <w:shd w:val="clear" w:color="auto" w:fill="auto"/>
            <w:tcMar>
              <w:top w:w="0" w:type="dxa"/>
              <w:left w:w="0" w:type="dxa"/>
              <w:bottom w:w="0" w:type="dxa"/>
              <w:right w:w="0" w:type="dxa"/>
            </w:tcMar>
            <w:hideMark/>
          </w:tcPr>
          <w:p w:rsidR="00390395" w:rsidRPr="00390395" w:rsidRDefault="00390395" w:rsidP="00390395">
            <w:pPr>
              <w:pStyle w:val="a7"/>
              <w:jc w:val="center"/>
              <w:rPr>
                <w:rFonts w:ascii="Times New Roman" w:hAnsi="Times New Roman" w:cs="Times New Roman"/>
                <w:sz w:val="20"/>
                <w:szCs w:val="20"/>
                <w:lang w:eastAsia="ru-RU"/>
              </w:rPr>
            </w:pPr>
            <w:proofErr w:type="spellStart"/>
            <w:r w:rsidRPr="00390395">
              <w:rPr>
                <w:rFonts w:ascii="Times New Roman" w:hAnsi="Times New Roman" w:cs="Times New Roman"/>
                <w:b/>
                <w:bCs/>
                <w:sz w:val="20"/>
                <w:szCs w:val="20"/>
                <w:lang w:eastAsia="ru-RU"/>
              </w:rPr>
              <w:t>К.г</w:t>
            </w:r>
            <w:proofErr w:type="spellEnd"/>
          </w:p>
        </w:tc>
        <w:tc>
          <w:tcPr>
            <w:tcW w:w="737" w:type="dxa"/>
            <w:shd w:val="clear" w:color="auto" w:fill="auto"/>
            <w:tcMar>
              <w:top w:w="0" w:type="dxa"/>
              <w:left w:w="0" w:type="dxa"/>
              <w:bottom w:w="0" w:type="dxa"/>
              <w:right w:w="0" w:type="dxa"/>
            </w:tcMar>
            <w:hideMark/>
          </w:tcPr>
          <w:p w:rsidR="00390395" w:rsidRPr="00390395" w:rsidRDefault="00390395" w:rsidP="00390395">
            <w:pPr>
              <w:pStyle w:val="a7"/>
              <w:jc w:val="center"/>
              <w:rPr>
                <w:rFonts w:ascii="Times New Roman" w:hAnsi="Times New Roman" w:cs="Times New Roman"/>
                <w:sz w:val="20"/>
                <w:szCs w:val="20"/>
                <w:lang w:eastAsia="ru-RU"/>
              </w:rPr>
            </w:pPr>
            <w:proofErr w:type="spellStart"/>
            <w:r w:rsidRPr="00390395">
              <w:rPr>
                <w:rFonts w:ascii="Times New Roman" w:hAnsi="Times New Roman" w:cs="Times New Roman"/>
                <w:b/>
                <w:bCs/>
                <w:sz w:val="20"/>
                <w:szCs w:val="20"/>
                <w:lang w:eastAsia="ru-RU"/>
              </w:rPr>
              <w:t>Н.г</w:t>
            </w:r>
            <w:proofErr w:type="spellEnd"/>
            <w:r w:rsidRPr="00390395">
              <w:rPr>
                <w:rFonts w:ascii="Times New Roman" w:hAnsi="Times New Roman" w:cs="Times New Roman"/>
                <w:b/>
                <w:bCs/>
                <w:sz w:val="20"/>
                <w:szCs w:val="20"/>
                <w:lang w:eastAsia="ru-RU"/>
              </w:rPr>
              <w:t>.</w:t>
            </w:r>
          </w:p>
        </w:tc>
        <w:tc>
          <w:tcPr>
            <w:tcW w:w="791" w:type="dxa"/>
            <w:shd w:val="clear" w:color="auto" w:fill="auto"/>
            <w:tcMar>
              <w:top w:w="0" w:type="dxa"/>
              <w:left w:w="0" w:type="dxa"/>
              <w:bottom w:w="0" w:type="dxa"/>
              <w:right w:w="0" w:type="dxa"/>
            </w:tcMar>
            <w:hideMark/>
          </w:tcPr>
          <w:p w:rsidR="00390395" w:rsidRPr="00390395" w:rsidRDefault="00390395" w:rsidP="00390395">
            <w:pPr>
              <w:pStyle w:val="a7"/>
              <w:jc w:val="center"/>
              <w:rPr>
                <w:rFonts w:ascii="Times New Roman" w:hAnsi="Times New Roman" w:cs="Times New Roman"/>
                <w:sz w:val="20"/>
                <w:szCs w:val="20"/>
                <w:lang w:eastAsia="ru-RU"/>
              </w:rPr>
            </w:pPr>
            <w:proofErr w:type="spellStart"/>
            <w:r w:rsidRPr="00390395">
              <w:rPr>
                <w:rFonts w:ascii="Times New Roman" w:hAnsi="Times New Roman" w:cs="Times New Roman"/>
                <w:b/>
                <w:bCs/>
                <w:sz w:val="20"/>
                <w:szCs w:val="20"/>
                <w:lang w:eastAsia="ru-RU"/>
              </w:rPr>
              <w:t>К.г</w:t>
            </w:r>
            <w:proofErr w:type="spellEnd"/>
            <w:r w:rsidRPr="00390395">
              <w:rPr>
                <w:rFonts w:ascii="Times New Roman" w:hAnsi="Times New Roman" w:cs="Times New Roman"/>
                <w:b/>
                <w:bCs/>
                <w:sz w:val="20"/>
                <w:szCs w:val="20"/>
                <w:lang w:eastAsia="ru-RU"/>
              </w:rPr>
              <w:t>.</w:t>
            </w:r>
          </w:p>
        </w:tc>
        <w:tc>
          <w:tcPr>
            <w:tcW w:w="854" w:type="dxa"/>
            <w:shd w:val="clear" w:color="auto" w:fill="auto"/>
            <w:tcMar>
              <w:top w:w="0" w:type="dxa"/>
              <w:left w:w="0" w:type="dxa"/>
              <w:bottom w:w="0" w:type="dxa"/>
              <w:right w:w="0" w:type="dxa"/>
            </w:tcMar>
            <w:hideMark/>
          </w:tcPr>
          <w:p w:rsidR="00390395" w:rsidRPr="00390395" w:rsidRDefault="00390395" w:rsidP="00390395">
            <w:pPr>
              <w:pStyle w:val="a7"/>
              <w:jc w:val="center"/>
              <w:rPr>
                <w:rFonts w:ascii="Times New Roman" w:hAnsi="Times New Roman" w:cs="Times New Roman"/>
                <w:sz w:val="20"/>
                <w:szCs w:val="20"/>
                <w:lang w:eastAsia="ru-RU"/>
              </w:rPr>
            </w:pPr>
            <w:proofErr w:type="spellStart"/>
            <w:r w:rsidRPr="00390395">
              <w:rPr>
                <w:rFonts w:ascii="Times New Roman" w:hAnsi="Times New Roman" w:cs="Times New Roman"/>
                <w:b/>
                <w:bCs/>
                <w:sz w:val="20"/>
                <w:szCs w:val="20"/>
                <w:lang w:eastAsia="ru-RU"/>
              </w:rPr>
              <w:t>Н.г</w:t>
            </w:r>
            <w:proofErr w:type="spellEnd"/>
          </w:p>
        </w:tc>
        <w:tc>
          <w:tcPr>
            <w:tcW w:w="1535" w:type="dxa"/>
            <w:shd w:val="clear" w:color="auto" w:fill="auto"/>
            <w:tcMar>
              <w:top w:w="0" w:type="dxa"/>
              <w:left w:w="0" w:type="dxa"/>
              <w:bottom w:w="0" w:type="dxa"/>
              <w:right w:w="0" w:type="dxa"/>
            </w:tcMar>
            <w:hideMark/>
          </w:tcPr>
          <w:p w:rsidR="00390395" w:rsidRPr="00390395" w:rsidRDefault="00390395" w:rsidP="00390395">
            <w:pPr>
              <w:pStyle w:val="a7"/>
              <w:jc w:val="center"/>
              <w:rPr>
                <w:rFonts w:ascii="Times New Roman" w:hAnsi="Times New Roman" w:cs="Times New Roman"/>
                <w:sz w:val="20"/>
                <w:szCs w:val="20"/>
                <w:lang w:eastAsia="ru-RU"/>
              </w:rPr>
            </w:pPr>
            <w:proofErr w:type="spellStart"/>
            <w:r w:rsidRPr="00390395">
              <w:rPr>
                <w:rFonts w:ascii="Times New Roman" w:hAnsi="Times New Roman" w:cs="Times New Roman"/>
                <w:b/>
                <w:bCs/>
                <w:sz w:val="20"/>
                <w:szCs w:val="20"/>
                <w:lang w:eastAsia="ru-RU"/>
              </w:rPr>
              <w:t>К.г</w:t>
            </w:r>
            <w:proofErr w:type="spellEnd"/>
          </w:p>
        </w:tc>
        <w:tc>
          <w:tcPr>
            <w:tcW w:w="1701" w:type="dxa"/>
            <w:shd w:val="clear" w:color="auto" w:fill="auto"/>
            <w:tcMar>
              <w:top w:w="0" w:type="dxa"/>
              <w:left w:w="0" w:type="dxa"/>
              <w:bottom w:w="0" w:type="dxa"/>
              <w:right w:w="0" w:type="dxa"/>
            </w:tcMar>
            <w:hideMark/>
          </w:tcPr>
          <w:p w:rsidR="00390395" w:rsidRPr="00390395" w:rsidRDefault="00390395" w:rsidP="00390395">
            <w:pPr>
              <w:pStyle w:val="a7"/>
              <w:jc w:val="center"/>
              <w:rPr>
                <w:rFonts w:ascii="Times New Roman" w:hAnsi="Times New Roman" w:cs="Times New Roman"/>
                <w:sz w:val="20"/>
                <w:szCs w:val="20"/>
                <w:lang w:eastAsia="ru-RU"/>
              </w:rPr>
            </w:pPr>
          </w:p>
        </w:tc>
      </w:tr>
      <w:tr w:rsidR="00390395" w:rsidRPr="00C92B3B" w:rsidTr="00390395">
        <w:tc>
          <w:tcPr>
            <w:tcW w:w="892" w:type="dxa"/>
            <w:shd w:val="clear" w:color="auto" w:fill="auto"/>
            <w:tcMar>
              <w:top w:w="0" w:type="dxa"/>
              <w:left w:w="0" w:type="dxa"/>
              <w:bottom w:w="0" w:type="dxa"/>
              <w:right w:w="0" w:type="dxa"/>
            </w:tcMar>
            <w:hideMark/>
          </w:tcPr>
          <w:p w:rsidR="00390395" w:rsidRPr="00C92B3B" w:rsidRDefault="00390395" w:rsidP="00390395">
            <w:pPr>
              <w:pStyle w:val="a7"/>
              <w:jc w:val="both"/>
              <w:rPr>
                <w:rFonts w:ascii="Times New Roman" w:hAnsi="Times New Roman" w:cs="Times New Roman"/>
                <w:sz w:val="28"/>
                <w:szCs w:val="28"/>
                <w:lang w:eastAsia="ru-RU"/>
              </w:rPr>
            </w:pPr>
          </w:p>
        </w:tc>
        <w:tc>
          <w:tcPr>
            <w:tcW w:w="1007" w:type="dxa"/>
            <w:shd w:val="clear" w:color="auto" w:fill="auto"/>
            <w:tcMar>
              <w:top w:w="0" w:type="dxa"/>
              <w:left w:w="0" w:type="dxa"/>
              <w:bottom w:w="0" w:type="dxa"/>
              <w:right w:w="0" w:type="dxa"/>
            </w:tcMar>
            <w:hideMark/>
          </w:tcPr>
          <w:p w:rsidR="00390395" w:rsidRPr="00C92B3B" w:rsidRDefault="00390395" w:rsidP="00390395">
            <w:pPr>
              <w:pStyle w:val="a7"/>
              <w:jc w:val="both"/>
              <w:rPr>
                <w:rFonts w:ascii="Times New Roman" w:hAnsi="Times New Roman" w:cs="Times New Roman"/>
                <w:sz w:val="28"/>
                <w:szCs w:val="28"/>
                <w:lang w:eastAsia="ru-RU"/>
              </w:rPr>
            </w:pPr>
          </w:p>
        </w:tc>
        <w:tc>
          <w:tcPr>
            <w:tcW w:w="734" w:type="dxa"/>
            <w:shd w:val="clear" w:color="auto" w:fill="auto"/>
            <w:tcMar>
              <w:top w:w="0" w:type="dxa"/>
              <w:left w:w="0" w:type="dxa"/>
              <w:bottom w:w="0" w:type="dxa"/>
              <w:right w:w="0" w:type="dxa"/>
            </w:tcMar>
            <w:hideMark/>
          </w:tcPr>
          <w:p w:rsidR="00390395" w:rsidRPr="00C92B3B" w:rsidRDefault="00390395" w:rsidP="00390395">
            <w:pPr>
              <w:pStyle w:val="a7"/>
              <w:jc w:val="both"/>
              <w:rPr>
                <w:rFonts w:ascii="Times New Roman" w:hAnsi="Times New Roman" w:cs="Times New Roman"/>
                <w:sz w:val="28"/>
                <w:szCs w:val="28"/>
                <w:lang w:eastAsia="ru-RU"/>
              </w:rPr>
            </w:pPr>
          </w:p>
        </w:tc>
        <w:tc>
          <w:tcPr>
            <w:tcW w:w="920" w:type="dxa"/>
            <w:shd w:val="clear" w:color="auto" w:fill="auto"/>
            <w:tcMar>
              <w:top w:w="0" w:type="dxa"/>
              <w:left w:w="0" w:type="dxa"/>
              <w:bottom w:w="0" w:type="dxa"/>
              <w:right w:w="0" w:type="dxa"/>
            </w:tcMar>
            <w:hideMark/>
          </w:tcPr>
          <w:p w:rsidR="00390395" w:rsidRPr="00C92B3B" w:rsidRDefault="00390395" w:rsidP="00390395">
            <w:pPr>
              <w:pStyle w:val="a7"/>
              <w:jc w:val="both"/>
              <w:rPr>
                <w:rFonts w:ascii="Times New Roman" w:hAnsi="Times New Roman" w:cs="Times New Roman"/>
                <w:sz w:val="28"/>
                <w:szCs w:val="28"/>
                <w:lang w:eastAsia="ru-RU"/>
              </w:rPr>
            </w:pPr>
          </w:p>
        </w:tc>
        <w:tc>
          <w:tcPr>
            <w:tcW w:w="810" w:type="dxa"/>
            <w:shd w:val="clear" w:color="auto" w:fill="auto"/>
            <w:tcMar>
              <w:top w:w="0" w:type="dxa"/>
              <w:left w:w="0" w:type="dxa"/>
              <w:bottom w:w="0" w:type="dxa"/>
              <w:right w:w="0" w:type="dxa"/>
            </w:tcMar>
            <w:hideMark/>
          </w:tcPr>
          <w:p w:rsidR="00390395" w:rsidRPr="00C92B3B" w:rsidRDefault="00390395" w:rsidP="00390395">
            <w:pPr>
              <w:pStyle w:val="a7"/>
              <w:jc w:val="both"/>
              <w:rPr>
                <w:rFonts w:ascii="Times New Roman" w:hAnsi="Times New Roman" w:cs="Times New Roman"/>
                <w:sz w:val="28"/>
                <w:szCs w:val="28"/>
                <w:lang w:eastAsia="ru-RU"/>
              </w:rPr>
            </w:pPr>
          </w:p>
        </w:tc>
        <w:tc>
          <w:tcPr>
            <w:tcW w:w="869" w:type="dxa"/>
            <w:shd w:val="clear" w:color="auto" w:fill="auto"/>
            <w:tcMar>
              <w:top w:w="0" w:type="dxa"/>
              <w:left w:w="0" w:type="dxa"/>
              <w:bottom w:w="0" w:type="dxa"/>
              <w:right w:w="0" w:type="dxa"/>
            </w:tcMar>
            <w:hideMark/>
          </w:tcPr>
          <w:p w:rsidR="00390395" w:rsidRPr="00C92B3B" w:rsidRDefault="00390395" w:rsidP="00390395">
            <w:pPr>
              <w:pStyle w:val="a7"/>
              <w:jc w:val="both"/>
              <w:rPr>
                <w:rFonts w:ascii="Times New Roman" w:hAnsi="Times New Roman" w:cs="Times New Roman"/>
                <w:sz w:val="28"/>
                <w:szCs w:val="28"/>
                <w:lang w:eastAsia="ru-RU"/>
              </w:rPr>
            </w:pPr>
          </w:p>
        </w:tc>
        <w:tc>
          <w:tcPr>
            <w:tcW w:w="562" w:type="dxa"/>
            <w:shd w:val="clear" w:color="auto" w:fill="auto"/>
            <w:tcMar>
              <w:top w:w="0" w:type="dxa"/>
              <w:left w:w="0" w:type="dxa"/>
              <w:bottom w:w="0" w:type="dxa"/>
              <w:right w:w="0" w:type="dxa"/>
            </w:tcMar>
            <w:hideMark/>
          </w:tcPr>
          <w:p w:rsidR="00390395" w:rsidRPr="00C92B3B" w:rsidRDefault="00390395" w:rsidP="00390395">
            <w:pPr>
              <w:pStyle w:val="a7"/>
              <w:jc w:val="both"/>
              <w:rPr>
                <w:rFonts w:ascii="Times New Roman" w:hAnsi="Times New Roman" w:cs="Times New Roman"/>
                <w:sz w:val="28"/>
                <w:szCs w:val="28"/>
                <w:lang w:eastAsia="ru-RU"/>
              </w:rPr>
            </w:pPr>
          </w:p>
        </w:tc>
        <w:tc>
          <w:tcPr>
            <w:tcW w:w="704" w:type="dxa"/>
            <w:shd w:val="clear" w:color="auto" w:fill="auto"/>
            <w:tcMar>
              <w:top w:w="0" w:type="dxa"/>
              <w:left w:w="0" w:type="dxa"/>
              <w:bottom w:w="0" w:type="dxa"/>
              <w:right w:w="0" w:type="dxa"/>
            </w:tcMar>
            <w:hideMark/>
          </w:tcPr>
          <w:p w:rsidR="00390395" w:rsidRPr="00C92B3B" w:rsidRDefault="00390395" w:rsidP="00390395">
            <w:pPr>
              <w:pStyle w:val="a7"/>
              <w:jc w:val="both"/>
              <w:rPr>
                <w:rFonts w:ascii="Times New Roman" w:hAnsi="Times New Roman" w:cs="Times New Roman"/>
                <w:sz w:val="28"/>
                <w:szCs w:val="28"/>
                <w:lang w:eastAsia="ru-RU"/>
              </w:rPr>
            </w:pPr>
          </w:p>
        </w:tc>
        <w:tc>
          <w:tcPr>
            <w:tcW w:w="596" w:type="dxa"/>
            <w:shd w:val="clear" w:color="auto" w:fill="auto"/>
            <w:tcMar>
              <w:top w:w="0" w:type="dxa"/>
              <w:left w:w="0" w:type="dxa"/>
              <w:bottom w:w="0" w:type="dxa"/>
              <w:right w:w="0" w:type="dxa"/>
            </w:tcMar>
            <w:hideMark/>
          </w:tcPr>
          <w:p w:rsidR="00390395" w:rsidRPr="00C92B3B" w:rsidRDefault="00390395" w:rsidP="00390395">
            <w:pPr>
              <w:pStyle w:val="a7"/>
              <w:jc w:val="both"/>
              <w:rPr>
                <w:rFonts w:ascii="Times New Roman" w:hAnsi="Times New Roman" w:cs="Times New Roman"/>
                <w:sz w:val="28"/>
                <w:szCs w:val="28"/>
                <w:lang w:eastAsia="ru-RU"/>
              </w:rPr>
            </w:pPr>
          </w:p>
        </w:tc>
        <w:tc>
          <w:tcPr>
            <w:tcW w:w="747" w:type="dxa"/>
            <w:shd w:val="clear" w:color="auto" w:fill="auto"/>
            <w:tcMar>
              <w:top w:w="0" w:type="dxa"/>
              <w:left w:w="0" w:type="dxa"/>
              <w:bottom w:w="0" w:type="dxa"/>
              <w:right w:w="0" w:type="dxa"/>
            </w:tcMar>
            <w:hideMark/>
          </w:tcPr>
          <w:p w:rsidR="00390395" w:rsidRPr="00C92B3B" w:rsidRDefault="00390395" w:rsidP="00390395">
            <w:pPr>
              <w:pStyle w:val="a7"/>
              <w:jc w:val="both"/>
              <w:rPr>
                <w:rFonts w:ascii="Times New Roman" w:hAnsi="Times New Roman" w:cs="Times New Roman"/>
                <w:sz w:val="28"/>
                <w:szCs w:val="28"/>
                <w:lang w:eastAsia="ru-RU"/>
              </w:rPr>
            </w:pPr>
          </w:p>
        </w:tc>
        <w:tc>
          <w:tcPr>
            <w:tcW w:w="712" w:type="dxa"/>
            <w:shd w:val="clear" w:color="auto" w:fill="auto"/>
            <w:tcMar>
              <w:top w:w="0" w:type="dxa"/>
              <w:left w:w="0" w:type="dxa"/>
              <w:bottom w:w="0" w:type="dxa"/>
              <w:right w:w="0" w:type="dxa"/>
            </w:tcMar>
            <w:hideMark/>
          </w:tcPr>
          <w:p w:rsidR="00390395" w:rsidRPr="00C92B3B" w:rsidRDefault="00390395" w:rsidP="00390395">
            <w:pPr>
              <w:pStyle w:val="a7"/>
              <w:jc w:val="both"/>
              <w:rPr>
                <w:rFonts w:ascii="Times New Roman" w:hAnsi="Times New Roman" w:cs="Times New Roman"/>
                <w:sz w:val="28"/>
                <w:szCs w:val="28"/>
                <w:lang w:eastAsia="ru-RU"/>
              </w:rPr>
            </w:pPr>
          </w:p>
        </w:tc>
        <w:tc>
          <w:tcPr>
            <w:tcW w:w="713" w:type="dxa"/>
            <w:shd w:val="clear" w:color="auto" w:fill="auto"/>
            <w:tcMar>
              <w:top w:w="0" w:type="dxa"/>
              <w:left w:w="0" w:type="dxa"/>
              <w:bottom w:w="0" w:type="dxa"/>
              <w:right w:w="0" w:type="dxa"/>
            </w:tcMar>
            <w:hideMark/>
          </w:tcPr>
          <w:p w:rsidR="00390395" w:rsidRPr="00C92B3B" w:rsidRDefault="00390395" w:rsidP="00390395">
            <w:pPr>
              <w:pStyle w:val="a7"/>
              <w:jc w:val="both"/>
              <w:rPr>
                <w:rFonts w:ascii="Times New Roman" w:hAnsi="Times New Roman" w:cs="Times New Roman"/>
                <w:sz w:val="28"/>
                <w:szCs w:val="28"/>
                <w:lang w:eastAsia="ru-RU"/>
              </w:rPr>
            </w:pPr>
          </w:p>
        </w:tc>
        <w:tc>
          <w:tcPr>
            <w:tcW w:w="737" w:type="dxa"/>
            <w:shd w:val="clear" w:color="auto" w:fill="auto"/>
            <w:tcMar>
              <w:top w:w="0" w:type="dxa"/>
              <w:left w:w="0" w:type="dxa"/>
              <w:bottom w:w="0" w:type="dxa"/>
              <w:right w:w="0" w:type="dxa"/>
            </w:tcMar>
            <w:hideMark/>
          </w:tcPr>
          <w:p w:rsidR="00390395" w:rsidRPr="00C92B3B" w:rsidRDefault="00390395" w:rsidP="00390395">
            <w:pPr>
              <w:pStyle w:val="a7"/>
              <w:jc w:val="both"/>
              <w:rPr>
                <w:rFonts w:ascii="Times New Roman" w:hAnsi="Times New Roman" w:cs="Times New Roman"/>
                <w:sz w:val="28"/>
                <w:szCs w:val="28"/>
                <w:lang w:eastAsia="ru-RU"/>
              </w:rPr>
            </w:pPr>
          </w:p>
        </w:tc>
        <w:tc>
          <w:tcPr>
            <w:tcW w:w="791" w:type="dxa"/>
            <w:shd w:val="clear" w:color="auto" w:fill="auto"/>
            <w:tcMar>
              <w:top w:w="0" w:type="dxa"/>
              <w:left w:w="0" w:type="dxa"/>
              <w:bottom w:w="0" w:type="dxa"/>
              <w:right w:w="0" w:type="dxa"/>
            </w:tcMar>
            <w:hideMark/>
          </w:tcPr>
          <w:p w:rsidR="00390395" w:rsidRPr="00C92B3B" w:rsidRDefault="00390395" w:rsidP="00390395">
            <w:pPr>
              <w:pStyle w:val="a7"/>
              <w:jc w:val="both"/>
              <w:rPr>
                <w:rFonts w:ascii="Times New Roman" w:hAnsi="Times New Roman" w:cs="Times New Roman"/>
                <w:sz w:val="28"/>
                <w:szCs w:val="28"/>
                <w:lang w:eastAsia="ru-RU"/>
              </w:rPr>
            </w:pPr>
          </w:p>
        </w:tc>
        <w:tc>
          <w:tcPr>
            <w:tcW w:w="854" w:type="dxa"/>
            <w:shd w:val="clear" w:color="auto" w:fill="auto"/>
            <w:tcMar>
              <w:top w:w="0" w:type="dxa"/>
              <w:left w:w="0" w:type="dxa"/>
              <w:bottom w:w="0" w:type="dxa"/>
              <w:right w:w="0" w:type="dxa"/>
            </w:tcMar>
            <w:hideMark/>
          </w:tcPr>
          <w:p w:rsidR="00390395" w:rsidRPr="00C92B3B" w:rsidRDefault="00390395" w:rsidP="00390395">
            <w:pPr>
              <w:pStyle w:val="a7"/>
              <w:jc w:val="both"/>
              <w:rPr>
                <w:rFonts w:ascii="Times New Roman" w:hAnsi="Times New Roman" w:cs="Times New Roman"/>
                <w:sz w:val="28"/>
                <w:szCs w:val="28"/>
                <w:lang w:eastAsia="ru-RU"/>
              </w:rPr>
            </w:pPr>
          </w:p>
        </w:tc>
        <w:tc>
          <w:tcPr>
            <w:tcW w:w="1535" w:type="dxa"/>
            <w:shd w:val="clear" w:color="auto" w:fill="auto"/>
            <w:tcMar>
              <w:top w:w="0" w:type="dxa"/>
              <w:left w:w="0" w:type="dxa"/>
              <w:bottom w:w="0" w:type="dxa"/>
              <w:right w:w="0" w:type="dxa"/>
            </w:tcMar>
            <w:hideMark/>
          </w:tcPr>
          <w:p w:rsidR="00390395" w:rsidRPr="00C92B3B" w:rsidRDefault="00390395" w:rsidP="00390395">
            <w:pPr>
              <w:pStyle w:val="a7"/>
              <w:jc w:val="both"/>
              <w:rPr>
                <w:rFonts w:ascii="Times New Roman" w:hAnsi="Times New Roman" w:cs="Times New Roman"/>
                <w:sz w:val="28"/>
                <w:szCs w:val="28"/>
                <w:lang w:eastAsia="ru-RU"/>
              </w:rPr>
            </w:pPr>
          </w:p>
        </w:tc>
        <w:tc>
          <w:tcPr>
            <w:tcW w:w="1701" w:type="dxa"/>
            <w:shd w:val="clear" w:color="auto" w:fill="auto"/>
            <w:tcMar>
              <w:top w:w="0" w:type="dxa"/>
              <w:left w:w="0" w:type="dxa"/>
              <w:bottom w:w="0" w:type="dxa"/>
              <w:right w:w="0" w:type="dxa"/>
            </w:tcMar>
            <w:hideMark/>
          </w:tcPr>
          <w:p w:rsidR="00390395" w:rsidRPr="00C92B3B" w:rsidRDefault="00390395" w:rsidP="00390395">
            <w:pPr>
              <w:pStyle w:val="a7"/>
              <w:jc w:val="both"/>
              <w:rPr>
                <w:rFonts w:ascii="Times New Roman" w:hAnsi="Times New Roman" w:cs="Times New Roman"/>
                <w:sz w:val="28"/>
                <w:szCs w:val="28"/>
                <w:lang w:eastAsia="ru-RU"/>
              </w:rPr>
            </w:pPr>
          </w:p>
        </w:tc>
      </w:tr>
      <w:tr w:rsidR="00390395" w:rsidRPr="00C92B3B" w:rsidTr="00390395">
        <w:tc>
          <w:tcPr>
            <w:tcW w:w="892" w:type="dxa"/>
            <w:shd w:val="clear" w:color="auto" w:fill="auto"/>
            <w:tcMar>
              <w:top w:w="0" w:type="dxa"/>
              <w:left w:w="0" w:type="dxa"/>
              <w:bottom w:w="0" w:type="dxa"/>
              <w:right w:w="0" w:type="dxa"/>
            </w:tcMar>
            <w:hideMark/>
          </w:tcPr>
          <w:p w:rsidR="00390395" w:rsidRPr="00C92B3B" w:rsidRDefault="00390395" w:rsidP="00390395">
            <w:pPr>
              <w:pStyle w:val="a7"/>
              <w:jc w:val="both"/>
              <w:rPr>
                <w:rFonts w:ascii="Times New Roman" w:hAnsi="Times New Roman" w:cs="Times New Roman"/>
                <w:sz w:val="28"/>
                <w:szCs w:val="28"/>
                <w:lang w:eastAsia="ru-RU"/>
              </w:rPr>
            </w:pPr>
          </w:p>
        </w:tc>
        <w:tc>
          <w:tcPr>
            <w:tcW w:w="1007" w:type="dxa"/>
            <w:shd w:val="clear" w:color="auto" w:fill="auto"/>
            <w:tcMar>
              <w:top w:w="0" w:type="dxa"/>
              <w:left w:w="0" w:type="dxa"/>
              <w:bottom w:w="0" w:type="dxa"/>
              <w:right w:w="0" w:type="dxa"/>
            </w:tcMar>
            <w:hideMark/>
          </w:tcPr>
          <w:p w:rsidR="00390395" w:rsidRPr="00C92B3B" w:rsidRDefault="00390395" w:rsidP="00390395">
            <w:pPr>
              <w:pStyle w:val="a7"/>
              <w:jc w:val="both"/>
              <w:rPr>
                <w:rFonts w:ascii="Times New Roman" w:hAnsi="Times New Roman" w:cs="Times New Roman"/>
                <w:sz w:val="28"/>
                <w:szCs w:val="28"/>
                <w:lang w:eastAsia="ru-RU"/>
              </w:rPr>
            </w:pPr>
          </w:p>
        </w:tc>
        <w:tc>
          <w:tcPr>
            <w:tcW w:w="734" w:type="dxa"/>
            <w:shd w:val="clear" w:color="auto" w:fill="auto"/>
            <w:tcMar>
              <w:top w:w="0" w:type="dxa"/>
              <w:left w:w="0" w:type="dxa"/>
              <w:bottom w:w="0" w:type="dxa"/>
              <w:right w:w="0" w:type="dxa"/>
            </w:tcMar>
            <w:hideMark/>
          </w:tcPr>
          <w:p w:rsidR="00390395" w:rsidRPr="00C92B3B" w:rsidRDefault="00390395" w:rsidP="00390395">
            <w:pPr>
              <w:pStyle w:val="a7"/>
              <w:jc w:val="both"/>
              <w:rPr>
                <w:rFonts w:ascii="Times New Roman" w:hAnsi="Times New Roman" w:cs="Times New Roman"/>
                <w:sz w:val="28"/>
                <w:szCs w:val="28"/>
                <w:lang w:eastAsia="ru-RU"/>
              </w:rPr>
            </w:pPr>
          </w:p>
        </w:tc>
        <w:tc>
          <w:tcPr>
            <w:tcW w:w="920" w:type="dxa"/>
            <w:shd w:val="clear" w:color="auto" w:fill="auto"/>
            <w:tcMar>
              <w:top w:w="0" w:type="dxa"/>
              <w:left w:w="0" w:type="dxa"/>
              <w:bottom w:w="0" w:type="dxa"/>
              <w:right w:w="0" w:type="dxa"/>
            </w:tcMar>
            <w:hideMark/>
          </w:tcPr>
          <w:p w:rsidR="00390395" w:rsidRPr="00C92B3B" w:rsidRDefault="00390395" w:rsidP="00390395">
            <w:pPr>
              <w:pStyle w:val="a7"/>
              <w:jc w:val="both"/>
              <w:rPr>
                <w:rFonts w:ascii="Times New Roman" w:hAnsi="Times New Roman" w:cs="Times New Roman"/>
                <w:sz w:val="28"/>
                <w:szCs w:val="28"/>
                <w:lang w:eastAsia="ru-RU"/>
              </w:rPr>
            </w:pPr>
          </w:p>
        </w:tc>
        <w:tc>
          <w:tcPr>
            <w:tcW w:w="810" w:type="dxa"/>
            <w:shd w:val="clear" w:color="auto" w:fill="auto"/>
            <w:tcMar>
              <w:top w:w="0" w:type="dxa"/>
              <w:left w:w="0" w:type="dxa"/>
              <w:bottom w:w="0" w:type="dxa"/>
              <w:right w:w="0" w:type="dxa"/>
            </w:tcMar>
            <w:hideMark/>
          </w:tcPr>
          <w:p w:rsidR="00390395" w:rsidRPr="00C92B3B" w:rsidRDefault="00390395" w:rsidP="00390395">
            <w:pPr>
              <w:pStyle w:val="a7"/>
              <w:jc w:val="both"/>
              <w:rPr>
                <w:rFonts w:ascii="Times New Roman" w:hAnsi="Times New Roman" w:cs="Times New Roman"/>
                <w:sz w:val="28"/>
                <w:szCs w:val="28"/>
                <w:lang w:eastAsia="ru-RU"/>
              </w:rPr>
            </w:pPr>
          </w:p>
        </w:tc>
        <w:tc>
          <w:tcPr>
            <w:tcW w:w="869" w:type="dxa"/>
            <w:shd w:val="clear" w:color="auto" w:fill="auto"/>
            <w:tcMar>
              <w:top w:w="0" w:type="dxa"/>
              <w:left w:w="0" w:type="dxa"/>
              <w:bottom w:w="0" w:type="dxa"/>
              <w:right w:w="0" w:type="dxa"/>
            </w:tcMar>
            <w:hideMark/>
          </w:tcPr>
          <w:p w:rsidR="00390395" w:rsidRPr="00C92B3B" w:rsidRDefault="00390395" w:rsidP="00390395">
            <w:pPr>
              <w:pStyle w:val="a7"/>
              <w:jc w:val="both"/>
              <w:rPr>
                <w:rFonts w:ascii="Times New Roman" w:hAnsi="Times New Roman" w:cs="Times New Roman"/>
                <w:sz w:val="28"/>
                <w:szCs w:val="28"/>
                <w:lang w:eastAsia="ru-RU"/>
              </w:rPr>
            </w:pPr>
          </w:p>
        </w:tc>
        <w:tc>
          <w:tcPr>
            <w:tcW w:w="562" w:type="dxa"/>
            <w:shd w:val="clear" w:color="auto" w:fill="auto"/>
            <w:tcMar>
              <w:top w:w="0" w:type="dxa"/>
              <w:left w:w="0" w:type="dxa"/>
              <w:bottom w:w="0" w:type="dxa"/>
              <w:right w:w="0" w:type="dxa"/>
            </w:tcMar>
            <w:hideMark/>
          </w:tcPr>
          <w:p w:rsidR="00390395" w:rsidRPr="00C92B3B" w:rsidRDefault="00390395" w:rsidP="00390395">
            <w:pPr>
              <w:pStyle w:val="a7"/>
              <w:jc w:val="both"/>
              <w:rPr>
                <w:rFonts w:ascii="Times New Roman" w:hAnsi="Times New Roman" w:cs="Times New Roman"/>
                <w:sz w:val="28"/>
                <w:szCs w:val="28"/>
                <w:lang w:eastAsia="ru-RU"/>
              </w:rPr>
            </w:pPr>
          </w:p>
        </w:tc>
        <w:tc>
          <w:tcPr>
            <w:tcW w:w="704" w:type="dxa"/>
            <w:shd w:val="clear" w:color="auto" w:fill="auto"/>
            <w:tcMar>
              <w:top w:w="0" w:type="dxa"/>
              <w:left w:w="0" w:type="dxa"/>
              <w:bottom w:w="0" w:type="dxa"/>
              <w:right w:w="0" w:type="dxa"/>
            </w:tcMar>
            <w:hideMark/>
          </w:tcPr>
          <w:p w:rsidR="00390395" w:rsidRPr="00C92B3B" w:rsidRDefault="00390395" w:rsidP="00390395">
            <w:pPr>
              <w:pStyle w:val="a7"/>
              <w:jc w:val="both"/>
              <w:rPr>
                <w:rFonts w:ascii="Times New Roman" w:hAnsi="Times New Roman" w:cs="Times New Roman"/>
                <w:sz w:val="28"/>
                <w:szCs w:val="28"/>
                <w:lang w:eastAsia="ru-RU"/>
              </w:rPr>
            </w:pPr>
          </w:p>
        </w:tc>
        <w:tc>
          <w:tcPr>
            <w:tcW w:w="596" w:type="dxa"/>
            <w:shd w:val="clear" w:color="auto" w:fill="auto"/>
            <w:tcMar>
              <w:top w:w="0" w:type="dxa"/>
              <w:left w:w="0" w:type="dxa"/>
              <w:bottom w:w="0" w:type="dxa"/>
              <w:right w:w="0" w:type="dxa"/>
            </w:tcMar>
            <w:hideMark/>
          </w:tcPr>
          <w:p w:rsidR="00390395" w:rsidRPr="00C92B3B" w:rsidRDefault="00390395" w:rsidP="00390395">
            <w:pPr>
              <w:pStyle w:val="a7"/>
              <w:jc w:val="both"/>
              <w:rPr>
                <w:rFonts w:ascii="Times New Roman" w:hAnsi="Times New Roman" w:cs="Times New Roman"/>
                <w:sz w:val="28"/>
                <w:szCs w:val="28"/>
                <w:lang w:eastAsia="ru-RU"/>
              </w:rPr>
            </w:pPr>
          </w:p>
        </w:tc>
        <w:tc>
          <w:tcPr>
            <w:tcW w:w="747" w:type="dxa"/>
            <w:shd w:val="clear" w:color="auto" w:fill="auto"/>
            <w:tcMar>
              <w:top w:w="0" w:type="dxa"/>
              <w:left w:w="0" w:type="dxa"/>
              <w:bottom w:w="0" w:type="dxa"/>
              <w:right w:w="0" w:type="dxa"/>
            </w:tcMar>
            <w:hideMark/>
          </w:tcPr>
          <w:p w:rsidR="00390395" w:rsidRPr="00C92B3B" w:rsidRDefault="00390395" w:rsidP="00390395">
            <w:pPr>
              <w:pStyle w:val="a7"/>
              <w:jc w:val="both"/>
              <w:rPr>
                <w:rFonts w:ascii="Times New Roman" w:hAnsi="Times New Roman" w:cs="Times New Roman"/>
                <w:sz w:val="28"/>
                <w:szCs w:val="28"/>
                <w:lang w:eastAsia="ru-RU"/>
              </w:rPr>
            </w:pPr>
          </w:p>
        </w:tc>
        <w:tc>
          <w:tcPr>
            <w:tcW w:w="712" w:type="dxa"/>
            <w:shd w:val="clear" w:color="auto" w:fill="auto"/>
            <w:tcMar>
              <w:top w:w="0" w:type="dxa"/>
              <w:left w:w="0" w:type="dxa"/>
              <w:bottom w:w="0" w:type="dxa"/>
              <w:right w:w="0" w:type="dxa"/>
            </w:tcMar>
            <w:hideMark/>
          </w:tcPr>
          <w:p w:rsidR="00390395" w:rsidRPr="00C92B3B" w:rsidRDefault="00390395" w:rsidP="00390395">
            <w:pPr>
              <w:pStyle w:val="a7"/>
              <w:jc w:val="both"/>
              <w:rPr>
                <w:rFonts w:ascii="Times New Roman" w:hAnsi="Times New Roman" w:cs="Times New Roman"/>
                <w:sz w:val="28"/>
                <w:szCs w:val="28"/>
                <w:lang w:eastAsia="ru-RU"/>
              </w:rPr>
            </w:pPr>
          </w:p>
        </w:tc>
        <w:tc>
          <w:tcPr>
            <w:tcW w:w="713" w:type="dxa"/>
            <w:shd w:val="clear" w:color="auto" w:fill="auto"/>
            <w:tcMar>
              <w:top w:w="0" w:type="dxa"/>
              <w:left w:w="0" w:type="dxa"/>
              <w:bottom w:w="0" w:type="dxa"/>
              <w:right w:w="0" w:type="dxa"/>
            </w:tcMar>
            <w:hideMark/>
          </w:tcPr>
          <w:p w:rsidR="00390395" w:rsidRPr="00C92B3B" w:rsidRDefault="00390395" w:rsidP="00390395">
            <w:pPr>
              <w:pStyle w:val="a7"/>
              <w:jc w:val="both"/>
              <w:rPr>
                <w:rFonts w:ascii="Times New Roman" w:hAnsi="Times New Roman" w:cs="Times New Roman"/>
                <w:sz w:val="28"/>
                <w:szCs w:val="28"/>
                <w:lang w:eastAsia="ru-RU"/>
              </w:rPr>
            </w:pPr>
          </w:p>
        </w:tc>
        <w:tc>
          <w:tcPr>
            <w:tcW w:w="737" w:type="dxa"/>
            <w:shd w:val="clear" w:color="auto" w:fill="auto"/>
            <w:tcMar>
              <w:top w:w="0" w:type="dxa"/>
              <w:left w:w="0" w:type="dxa"/>
              <w:bottom w:w="0" w:type="dxa"/>
              <w:right w:w="0" w:type="dxa"/>
            </w:tcMar>
            <w:hideMark/>
          </w:tcPr>
          <w:p w:rsidR="00390395" w:rsidRPr="00C92B3B" w:rsidRDefault="00390395" w:rsidP="00390395">
            <w:pPr>
              <w:pStyle w:val="a7"/>
              <w:jc w:val="both"/>
              <w:rPr>
                <w:rFonts w:ascii="Times New Roman" w:hAnsi="Times New Roman" w:cs="Times New Roman"/>
                <w:sz w:val="28"/>
                <w:szCs w:val="28"/>
                <w:lang w:eastAsia="ru-RU"/>
              </w:rPr>
            </w:pPr>
          </w:p>
        </w:tc>
        <w:tc>
          <w:tcPr>
            <w:tcW w:w="791" w:type="dxa"/>
            <w:shd w:val="clear" w:color="auto" w:fill="auto"/>
            <w:tcMar>
              <w:top w:w="0" w:type="dxa"/>
              <w:left w:w="0" w:type="dxa"/>
              <w:bottom w:w="0" w:type="dxa"/>
              <w:right w:w="0" w:type="dxa"/>
            </w:tcMar>
            <w:hideMark/>
          </w:tcPr>
          <w:p w:rsidR="00390395" w:rsidRPr="00C92B3B" w:rsidRDefault="00390395" w:rsidP="00390395">
            <w:pPr>
              <w:pStyle w:val="a7"/>
              <w:jc w:val="both"/>
              <w:rPr>
                <w:rFonts w:ascii="Times New Roman" w:hAnsi="Times New Roman" w:cs="Times New Roman"/>
                <w:sz w:val="28"/>
                <w:szCs w:val="28"/>
                <w:lang w:eastAsia="ru-RU"/>
              </w:rPr>
            </w:pPr>
          </w:p>
        </w:tc>
        <w:tc>
          <w:tcPr>
            <w:tcW w:w="854" w:type="dxa"/>
            <w:shd w:val="clear" w:color="auto" w:fill="auto"/>
            <w:tcMar>
              <w:top w:w="0" w:type="dxa"/>
              <w:left w:w="0" w:type="dxa"/>
              <w:bottom w:w="0" w:type="dxa"/>
              <w:right w:w="0" w:type="dxa"/>
            </w:tcMar>
            <w:hideMark/>
          </w:tcPr>
          <w:p w:rsidR="00390395" w:rsidRPr="00C92B3B" w:rsidRDefault="00390395" w:rsidP="00390395">
            <w:pPr>
              <w:pStyle w:val="a7"/>
              <w:jc w:val="both"/>
              <w:rPr>
                <w:rFonts w:ascii="Times New Roman" w:hAnsi="Times New Roman" w:cs="Times New Roman"/>
                <w:sz w:val="28"/>
                <w:szCs w:val="28"/>
                <w:lang w:eastAsia="ru-RU"/>
              </w:rPr>
            </w:pPr>
          </w:p>
        </w:tc>
        <w:tc>
          <w:tcPr>
            <w:tcW w:w="1535" w:type="dxa"/>
            <w:shd w:val="clear" w:color="auto" w:fill="auto"/>
            <w:tcMar>
              <w:top w:w="0" w:type="dxa"/>
              <w:left w:w="0" w:type="dxa"/>
              <w:bottom w:w="0" w:type="dxa"/>
              <w:right w:w="0" w:type="dxa"/>
            </w:tcMar>
            <w:hideMark/>
          </w:tcPr>
          <w:p w:rsidR="00390395" w:rsidRPr="00C92B3B" w:rsidRDefault="00390395" w:rsidP="00390395">
            <w:pPr>
              <w:pStyle w:val="a7"/>
              <w:jc w:val="both"/>
              <w:rPr>
                <w:rFonts w:ascii="Times New Roman" w:hAnsi="Times New Roman" w:cs="Times New Roman"/>
                <w:sz w:val="28"/>
                <w:szCs w:val="28"/>
                <w:lang w:eastAsia="ru-RU"/>
              </w:rPr>
            </w:pPr>
          </w:p>
        </w:tc>
        <w:tc>
          <w:tcPr>
            <w:tcW w:w="1701" w:type="dxa"/>
            <w:shd w:val="clear" w:color="auto" w:fill="auto"/>
            <w:tcMar>
              <w:top w:w="0" w:type="dxa"/>
              <w:left w:w="0" w:type="dxa"/>
              <w:bottom w:w="0" w:type="dxa"/>
              <w:right w:w="0" w:type="dxa"/>
            </w:tcMar>
            <w:hideMark/>
          </w:tcPr>
          <w:p w:rsidR="00390395" w:rsidRPr="00C92B3B" w:rsidRDefault="00390395" w:rsidP="00390395">
            <w:pPr>
              <w:pStyle w:val="a7"/>
              <w:jc w:val="both"/>
              <w:rPr>
                <w:rFonts w:ascii="Times New Roman" w:hAnsi="Times New Roman" w:cs="Times New Roman"/>
                <w:sz w:val="28"/>
                <w:szCs w:val="28"/>
                <w:lang w:eastAsia="ru-RU"/>
              </w:rPr>
            </w:pPr>
          </w:p>
        </w:tc>
      </w:tr>
      <w:tr w:rsidR="00390395" w:rsidRPr="00C92B3B" w:rsidTr="00390395">
        <w:tc>
          <w:tcPr>
            <w:tcW w:w="892" w:type="dxa"/>
            <w:shd w:val="clear" w:color="auto" w:fill="auto"/>
            <w:tcMar>
              <w:top w:w="0" w:type="dxa"/>
              <w:left w:w="0" w:type="dxa"/>
              <w:bottom w:w="0" w:type="dxa"/>
              <w:right w:w="0" w:type="dxa"/>
            </w:tcMar>
            <w:hideMark/>
          </w:tcPr>
          <w:p w:rsidR="00390395" w:rsidRPr="00C92B3B" w:rsidRDefault="00390395" w:rsidP="00390395">
            <w:pPr>
              <w:pStyle w:val="a7"/>
              <w:jc w:val="both"/>
              <w:rPr>
                <w:rFonts w:ascii="Times New Roman" w:hAnsi="Times New Roman" w:cs="Times New Roman"/>
                <w:sz w:val="28"/>
                <w:szCs w:val="28"/>
                <w:lang w:eastAsia="ru-RU"/>
              </w:rPr>
            </w:pPr>
          </w:p>
        </w:tc>
        <w:tc>
          <w:tcPr>
            <w:tcW w:w="1007" w:type="dxa"/>
            <w:shd w:val="clear" w:color="auto" w:fill="auto"/>
            <w:tcMar>
              <w:top w:w="0" w:type="dxa"/>
              <w:left w:w="0" w:type="dxa"/>
              <w:bottom w:w="0" w:type="dxa"/>
              <w:right w:w="0" w:type="dxa"/>
            </w:tcMar>
            <w:hideMark/>
          </w:tcPr>
          <w:p w:rsidR="00390395" w:rsidRPr="00C92B3B" w:rsidRDefault="00390395" w:rsidP="00390395">
            <w:pPr>
              <w:pStyle w:val="a7"/>
              <w:jc w:val="both"/>
              <w:rPr>
                <w:rFonts w:ascii="Times New Roman" w:hAnsi="Times New Roman" w:cs="Times New Roman"/>
                <w:sz w:val="28"/>
                <w:szCs w:val="28"/>
                <w:lang w:eastAsia="ru-RU"/>
              </w:rPr>
            </w:pPr>
          </w:p>
        </w:tc>
        <w:tc>
          <w:tcPr>
            <w:tcW w:w="734" w:type="dxa"/>
            <w:shd w:val="clear" w:color="auto" w:fill="auto"/>
            <w:tcMar>
              <w:top w:w="0" w:type="dxa"/>
              <w:left w:w="0" w:type="dxa"/>
              <w:bottom w:w="0" w:type="dxa"/>
              <w:right w:w="0" w:type="dxa"/>
            </w:tcMar>
            <w:hideMark/>
          </w:tcPr>
          <w:p w:rsidR="00390395" w:rsidRPr="00C92B3B" w:rsidRDefault="00390395" w:rsidP="00390395">
            <w:pPr>
              <w:pStyle w:val="a7"/>
              <w:jc w:val="both"/>
              <w:rPr>
                <w:rFonts w:ascii="Times New Roman" w:hAnsi="Times New Roman" w:cs="Times New Roman"/>
                <w:sz w:val="28"/>
                <w:szCs w:val="28"/>
                <w:lang w:eastAsia="ru-RU"/>
              </w:rPr>
            </w:pPr>
          </w:p>
        </w:tc>
        <w:tc>
          <w:tcPr>
            <w:tcW w:w="920" w:type="dxa"/>
            <w:shd w:val="clear" w:color="auto" w:fill="auto"/>
            <w:tcMar>
              <w:top w:w="0" w:type="dxa"/>
              <w:left w:w="0" w:type="dxa"/>
              <w:bottom w:w="0" w:type="dxa"/>
              <w:right w:w="0" w:type="dxa"/>
            </w:tcMar>
            <w:hideMark/>
          </w:tcPr>
          <w:p w:rsidR="00390395" w:rsidRPr="00C92B3B" w:rsidRDefault="00390395" w:rsidP="00390395">
            <w:pPr>
              <w:pStyle w:val="a7"/>
              <w:jc w:val="both"/>
              <w:rPr>
                <w:rFonts w:ascii="Times New Roman" w:hAnsi="Times New Roman" w:cs="Times New Roman"/>
                <w:sz w:val="28"/>
                <w:szCs w:val="28"/>
                <w:lang w:eastAsia="ru-RU"/>
              </w:rPr>
            </w:pPr>
          </w:p>
        </w:tc>
        <w:tc>
          <w:tcPr>
            <w:tcW w:w="810" w:type="dxa"/>
            <w:shd w:val="clear" w:color="auto" w:fill="auto"/>
            <w:tcMar>
              <w:top w:w="0" w:type="dxa"/>
              <w:left w:w="0" w:type="dxa"/>
              <w:bottom w:w="0" w:type="dxa"/>
              <w:right w:w="0" w:type="dxa"/>
            </w:tcMar>
            <w:hideMark/>
          </w:tcPr>
          <w:p w:rsidR="00390395" w:rsidRPr="00C92B3B" w:rsidRDefault="00390395" w:rsidP="00390395">
            <w:pPr>
              <w:pStyle w:val="a7"/>
              <w:jc w:val="both"/>
              <w:rPr>
                <w:rFonts w:ascii="Times New Roman" w:hAnsi="Times New Roman" w:cs="Times New Roman"/>
                <w:sz w:val="28"/>
                <w:szCs w:val="28"/>
                <w:lang w:eastAsia="ru-RU"/>
              </w:rPr>
            </w:pPr>
          </w:p>
        </w:tc>
        <w:tc>
          <w:tcPr>
            <w:tcW w:w="869" w:type="dxa"/>
            <w:shd w:val="clear" w:color="auto" w:fill="auto"/>
            <w:tcMar>
              <w:top w:w="0" w:type="dxa"/>
              <w:left w:w="0" w:type="dxa"/>
              <w:bottom w:w="0" w:type="dxa"/>
              <w:right w:w="0" w:type="dxa"/>
            </w:tcMar>
            <w:hideMark/>
          </w:tcPr>
          <w:p w:rsidR="00390395" w:rsidRPr="00C92B3B" w:rsidRDefault="00390395" w:rsidP="00390395">
            <w:pPr>
              <w:pStyle w:val="a7"/>
              <w:jc w:val="both"/>
              <w:rPr>
                <w:rFonts w:ascii="Times New Roman" w:hAnsi="Times New Roman" w:cs="Times New Roman"/>
                <w:sz w:val="28"/>
                <w:szCs w:val="28"/>
                <w:lang w:eastAsia="ru-RU"/>
              </w:rPr>
            </w:pPr>
          </w:p>
        </w:tc>
        <w:tc>
          <w:tcPr>
            <w:tcW w:w="562" w:type="dxa"/>
            <w:shd w:val="clear" w:color="auto" w:fill="auto"/>
            <w:tcMar>
              <w:top w:w="0" w:type="dxa"/>
              <w:left w:w="0" w:type="dxa"/>
              <w:bottom w:w="0" w:type="dxa"/>
              <w:right w:w="0" w:type="dxa"/>
            </w:tcMar>
            <w:hideMark/>
          </w:tcPr>
          <w:p w:rsidR="00390395" w:rsidRPr="00C92B3B" w:rsidRDefault="00390395" w:rsidP="00390395">
            <w:pPr>
              <w:pStyle w:val="a7"/>
              <w:jc w:val="both"/>
              <w:rPr>
                <w:rFonts w:ascii="Times New Roman" w:hAnsi="Times New Roman" w:cs="Times New Roman"/>
                <w:sz w:val="28"/>
                <w:szCs w:val="28"/>
                <w:lang w:eastAsia="ru-RU"/>
              </w:rPr>
            </w:pPr>
          </w:p>
        </w:tc>
        <w:tc>
          <w:tcPr>
            <w:tcW w:w="704" w:type="dxa"/>
            <w:shd w:val="clear" w:color="auto" w:fill="auto"/>
            <w:tcMar>
              <w:top w:w="0" w:type="dxa"/>
              <w:left w:w="0" w:type="dxa"/>
              <w:bottom w:w="0" w:type="dxa"/>
              <w:right w:w="0" w:type="dxa"/>
            </w:tcMar>
            <w:hideMark/>
          </w:tcPr>
          <w:p w:rsidR="00390395" w:rsidRPr="00C92B3B" w:rsidRDefault="00390395" w:rsidP="00390395">
            <w:pPr>
              <w:pStyle w:val="a7"/>
              <w:jc w:val="both"/>
              <w:rPr>
                <w:rFonts w:ascii="Times New Roman" w:hAnsi="Times New Roman" w:cs="Times New Roman"/>
                <w:sz w:val="28"/>
                <w:szCs w:val="28"/>
                <w:lang w:eastAsia="ru-RU"/>
              </w:rPr>
            </w:pPr>
          </w:p>
        </w:tc>
        <w:tc>
          <w:tcPr>
            <w:tcW w:w="596" w:type="dxa"/>
            <w:shd w:val="clear" w:color="auto" w:fill="auto"/>
            <w:tcMar>
              <w:top w:w="0" w:type="dxa"/>
              <w:left w:w="0" w:type="dxa"/>
              <w:bottom w:w="0" w:type="dxa"/>
              <w:right w:w="0" w:type="dxa"/>
            </w:tcMar>
            <w:hideMark/>
          </w:tcPr>
          <w:p w:rsidR="00390395" w:rsidRPr="00C92B3B" w:rsidRDefault="00390395" w:rsidP="00390395">
            <w:pPr>
              <w:pStyle w:val="a7"/>
              <w:jc w:val="both"/>
              <w:rPr>
                <w:rFonts w:ascii="Times New Roman" w:hAnsi="Times New Roman" w:cs="Times New Roman"/>
                <w:sz w:val="28"/>
                <w:szCs w:val="28"/>
                <w:lang w:eastAsia="ru-RU"/>
              </w:rPr>
            </w:pPr>
          </w:p>
        </w:tc>
        <w:tc>
          <w:tcPr>
            <w:tcW w:w="747" w:type="dxa"/>
            <w:shd w:val="clear" w:color="auto" w:fill="auto"/>
            <w:tcMar>
              <w:top w:w="0" w:type="dxa"/>
              <w:left w:w="0" w:type="dxa"/>
              <w:bottom w:w="0" w:type="dxa"/>
              <w:right w:w="0" w:type="dxa"/>
            </w:tcMar>
            <w:hideMark/>
          </w:tcPr>
          <w:p w:rsidR="00390395" w:rsidRPr="00C92B3B" w:rsidRDefault="00390395" w:rsidP="00390395">
            <w:pPr>
              <w:pStyle w:val="a7"/>
              <w:jc w:val="both"/>
              <w:rPr>
                <w:rFonts w:ascii="Times New Roman" w:hAnsi="Times New Roman" w:cs="Times New Roman"/>
                <w:sz w:val="28"/>
                <w:szCs w:val="28"/>
                <w:lang w:eastAsia="ru-RU"/>
              </w:rPr>
            </w:pPr>
          </w:p>
        </w:tc>
        <w:tc>
          <w:tcPr>
            <w:tcW w:w="712" w:type="dxa"/>
            <w:shd w:val="clear" w:color="auto" w:fill="auto"/>
            <w:tcMar>
              <w:top w:w="0" w:type="dxa"/>
              <w:left w:w="0" w:type="dxa"/>
              <w:bottom w:w="0" w:type="dxa"/>
              <w:right w:w="0" w:type="dxa"/>
            </w:tcMar>
            <w:hideMark/>
          </w:tcPr>
          <w:p w:rsidR="00390395" w:rsidRPr="00C92B3B" w:rsidRDefault="00390395" w:rsidP="00390395">
            <w:pPr>
              <w:pStyle w:val="a7"/>
              <w:jc w:val="both"/>
              <w:rPr>
                <w:rFonts w:ascii="Times New Roman" w:hAnsi="Times New Roman" w:cs="Times New Roman"/>
                <w:sz w:val="28"/>
                <w:szCs w:val="28"/>
                <w:lang w:eastAsia="ru-RU"/>
              </w:rPr>
            </w:pPr>
          </w:p>
        </w:tc>
        <w:tc>
          <w:tcPr>
            <w:tcW w:w="713" w:type="dxa"/>
            <w:shd w:val="clear" w:color="auto" w:fill="auto"/>
            <w:tcMar>
              <w:top w:w="0" w:type="dxa"/>
              <w:left w:w="0" w:type="dxa"/>
              <w:bottom w:w="0" w:type="dxa"/>
              <w:right w:w="0" w:type="dxa"/>
            </w:tcMar>
            <w:hideMark/>
          </w:tcPr>
          <w:p w:rsidR="00390395" w:rsidRPr="00C92B3B" w:rsidRDefault="00390395" w:rsidP="00390395">
            <w:pPr>
              <w:pStyle w:val="a7"/>
              <w:jc w:val="both"/>
              <w:rPr>
                <w:rFonts w:ascii="Times New Roman" w:hAnsi="Times New Roman" w:cs="Times New Roman"/>
                <w:sz w:val="28"/>
                <w:szCs w:val="28"/>
                <w:lang w:eastAsia="ru-RU"/>
              </w:rPr>
            </w:pPr>
          </w:p>
        </w:tc>
        <w:tc>
          <w:tcPr>
            <w:tcW w:w="737" w:type="dxa"/>
            <w:shd w:val="clear" w:color="auto" w:fill="auto"/>
            <w:tcMar>
              <w:top w:w="0" w:type="dxa"/>
              <w:left w:w="0" w:type="dxa"/>
              <w:bottom w:w="0" w:type="dxa"/>
              <w:right w:w="0" w:type="dxa"/>
            </w:tcMar>
            <w:hideMark/>
          </w:tcPr>
          <w:p w:rsidR="00390395" w:rsidRPr="00C92B3B" w:rsidRDefault="00390395" w:rsidP="00390395">
            <w:pPr>
              <w:pStyle w:val="a7"/>
              <w:jc w:val="both"/>
              <w:rPr>
                <w:rFonts w:ascii="Times New Roman" w:hAnsi="Times New Roman" w:cs="Times New Roman"/>
                <w:sz w:val="28"/>
                <w:szCs w:val="28"/>
                <w:lang w:eastAsia="ru-RU"/>
              </w:rPr>
            </w:pPr>
          </w:p>
        </w:tc>
        <w:tc>
          <w:tcPr>
            <w:tcW w:w="791" w:type="dxa"/>
            <w:shd w:val="clear" w:color="auto" w:fill="auto"/>
            <w:tcMar>
              <w:top w:w="0" w:type="dxa"/>
              <w:left w:w="0" w:type="dxa"/>
              <w:bottom w:w="0" w:type="dxa"/>
              <w:right w:w="0" w:type="dxa"/>
            </w:tcMar>
            <w:hideMark/>
          </w:tcPr>
          <w:p w:rsidR="00390395" w:rsidRPr="00C92B3B" w:rsidRDefault="00390395" w:rsidP="00390395">
            <w:pPr>
              <w:pStyle w:val="a7"/>
              <w:jc w:val="both"/>
              <w:rPr>
                <w:rFonts w:ascii="Times New Roman" w:hAnsi="Times New Roman" w:cs="Times New Roman"/>
                <w:sz w:val="28"/>
                <w:szCs w:val="28"/>
                <w:lang w:eastAsia="ru-RU"/>
              </w:rPr>
            </w:pPr>
          </w:p>
        </w:tc>
        <w:tc>
          <w:tcPr>
            <w:tcW w:w="854" w:type="dxa"/>
            <w:shd w:val="clear" w:color="auto" w:fill="auto"/>
            <w:tcMar>
              <w:top w:w="0" w:type="dxa"/>
              <w:left w:w="0" w:type="dxa"/>
              <w:bottom w:w="0" w:type="dxa"/>
              <w:right w:w="0" w:type="dxa"/>
            </w:tcMar>
            <w:hideMark/>
          </w:tcPr>
          <w:p w:rsidR="00390395" w:rsidRPr="00C92B3B" w:rsidRDefault="00390395" w:rsidP="00390395">
            <w:pPr>
              <w:pStyle w:val="a7"/>
              <w:jc w:val="both"/>
              <w:rPr>
                <w:rFonts w:ascii="Times New Roman" w:hAnsi="Times New Roman" w:cs="Times New Roman"/>
                <w:sz w:val="28"/>
                <w:szCs w:val="28"/>
                <w:lang w:eastAsia="ru-RU"/>
              </w:rPr>
            </w:pPr>
          </w:p>
        </w:tc>
        <w:tc>
          <w:tcPr>
            <w:tcW w:w="1535" w:type="dxa"/>
            <w:shd w:val="clear" w:color="auto" w:fill="auto"/>
            <w:tcMar>
              <w:top w:w="0" w:type="dxa"/>
              <w:left w:w="0" w:type="dxa"/>
              <w:bottom w:w="0" w:type="dxa"/>
              <w:right w:w="0" w:type="dxa"/>
            </w:tcMar>
            <w:hideMark/>
          </w:tcPr>
          <w:p w:rsidR="00390395" w:rsidRPr="00C92B3B" w:rsidRDefault="00390395" w:rsidP="00390395">
            <w:pPr>
              <w:pStyle w:val="a7"/>
              <w:jc w:val="both"/>
              <w:rPr>
                <w:rFonts w:ascii="Times New Roman" w:hAnsi="Times New Roman" w:cs="Times New Roman"/>
                <w:sz w:val="28"/>
                <w:szCs w:val="28"/>
                <w:lang w:eastAsia="ru-RU"/>
              </w:rPr>
            </w:pPr>
          </w:p>
        </w:tc>
        <w:tc>
          <w:tcPr>
            <w:tcW w:w="1701" w:type="dxa"/>
            <w:shd w:val="clear" w:color="auto" w:fill="auto"/>
            <w:tcMar>
              <w:top w:w="0" w:type="dxa"/>
              <w:left w:w="0" w:type="dxa"/>
              <w:bottom w:w="0" w:type="dxa"/>
              <w:right w:w="0" w:type="dxa"/>
            </w:tcMar>
            <w:hideMark/>
          </w:tcPr>
          <w:p w:rsidR="00390395" w:rsidRPr="00C92B3B" w:rsidRDefault="00390395" w:rsidP="00390395">
            <w:pPr>
              <w:pStyle w:val="a7"/>
              <w:jc w:val="both"/>
              <w:rPr>
                <w:rFonts w:ascii="Times New Roman" w:hAnsi="Times New Roman" w:cs="Times New Roman"/>
                <w:sz w:val="28"/>
                <w:szCs w:val="28"/>
                <w:lang w:eastAsia="ru-RU"/>
              </w:rPr>
            </w:pPr>
          </w:p>
        </w:tc>
      </w:tr>
      <w:tr w:rsidR="00390395" w:rsidRPr="00C92B3B" w:rsidTr="00390395">
        <w:tc>
          <w:tcPr>
            <w:tcW w:w="892" w:type="dxa"/>
            <w:shd w:val="clear" w:color="auto" w:fill="auto"/>
            <w:tcMar>
              <w:top w:w="0" w:type="dxa"/>
              <w:left w:w="0" w:type="dxa"/>
              <w:bottom w:w="0" w:type="dxa"/>
              <w:right w:w="0" w:type="dxa"/>
            </w:tcMar>
            <w:hideMark/>
          </w:tcPr>
          <w:p w:rsidR="00390395" w:rsidRPr="00C92B3B" w:rsidRDefault="00390395" w:rsidP="00390395">
            <w:pPr>
              <w:pStyle w:val="a7"/>
              <w:jc w:val="both"/>
              <w:rPr>
                <w:rFonts w:ascii="Times New Roman" w:hAnsi="Times New Roman" w:cs="Times New Roman"/>
                <w:sz w:val="28"/>
                <w:szCs w:val="28"/>
                <w:lang w:eastAsia="ru-RU"/>
              </w:rPr>
            </w:pPr>
          </w:p>
        </w:tc>
        <w:tc>
          <w:tcPr>
            <w:tcW w:w="1007" w:type="dxa"/>
            <w:shd w:val="clear" w:color="auto" w:fill="auto"/>
            <w:tcMar>
              <w:top w:w="0" w:type="dxa"/>
              <w:left w:w="0" w:type="dxa"/>
              <w:bottom w:w="0" w:type="dxa"/>
              <w:right w:w="0" w:type="dxa"/>
            </w:tcMar>
            <w:hideMark/>
          </w:tcPr>
          <w:p w:rsidR="00390395" w:rsidRPr="00C92B3B" w:rsidRDefault="00390395" w:rsidP="00390395">
            <w:pPr>
              <w:pStyle w:val="a7"/>
              <w:jc w:val="both"/>
              <w:rPr>
                <w:rFonts w:ascii="Times New Roman" w:hAnsi="Times New Roman" w:cs="Times New Roman"/>
                <w:sz w:val="28"/>
                <w:szCs w:val="28"/>
                <w:lang w:eastAsia="ru-RU"/>
              </w:rPr>
            </w:pPr>
          </w:p>
        </w:tc>
        <w:tc>
          <w:tcPr>
            <w:tcW w:w="734" w:type="dxa"/>
            <w:shd w:val="clear" w:color="auto" w:fill="auto"/>
            <w:tcMar>
              <w:top w:w="0" w:type="dxa"/>
              <w:left w:w="0" w:type="dxa"/>
              <w:bottom w:w="0" w:type="dxa"/>
              <w:right w:w="0" w:type="dxa"/>
            </w:tcMar>
            <w:hideMark/>
          </w:tcPr>
          <w:p w:rsidR="00390395" w:rsidRPr="00C92B3B" w:rsidRDefault="00390395" w:rsidP="00390395">
            <w:pPr>
              <w:pStyle w:val="a7"/>
              <w:jc w:val="both"/>
              <w:rPr>
                <w:rFonts w:ascii="Times New Roman" w:hAnsi="Times New Roman" w:cs="Times New Roman"/>
                <w:sz w:val="28"/>
                <w:szCs w:val="28"/>
                <w:lang w:eastAsia="ru-RU"/>
              </w:rPr>
            </w:pPr>
          </w:p>
        </w:tc>
        <w:tc>
          <w:tcPr>
            <w:tcW w:w="920" w:type="dxa"/>
            <w:shd w:val="clear" w:color="auto" w:fill="auto"/>
            <w:tcMar>
              <w:top w:w="0" w:type="dxa"/>
              <w:left w:w="0" w:type="dxa"/>
              <w:bottom w:w="0" w:type="dxa"/>
              <w:right w:w="0" w:type="dxa"/>
            </w:tcMar>
            <w:hideMark/>
          </w:tcPr>
          <w:p w:rsidR="00390395" w:rsidRPr="00C92B3B" w:rsidRDefault="00390395" w:rsidP="00390395">
            <w:pPr>
              <w:pStyle w:val="a7"/>
              <w:jc w:val="both"/>
              <w:rPr>
                <w:rFonts w:ascii="Times New Roman" w:hAnsi="Times New Roman" w:cs="Times New Roman"/>
                <w:sz w:val="28"/>
                <w:szCs w:val="28"/>
                <w:lang w:eastAsia="ru-RU"/>
              </w:rPr>
            </w:pPr>
          </w:p>
        </w:tc>
        <w:tc>
          <w:tcPr>
            <w:tcW w:w="810" w:type="dxa"/>
            <w:shd w:val="clear" w:color="auto" w:fill="auto"/>
            <w:tcMar>
              <w:top w:w="0" w:type="dxa"/>
              <w:left w:w="0" w:type="dxa"/>
              <w:bottom w:w="0" w:type="dxa"/>
              <w:right w:w="0" w:type="dxa"/>
            </w:tcMar>
            <w:hideMark/>
          </w:tcPr>
          <w:p w:rsidR="00390395" w:rsidRPr="00C92B3B" w:rsidRDefault="00390395" w:rsidP="00390395">
            <w:pPr>
              <w:pStyle w:val="a7"/>
              <w:jc w:val="both"/>
              <w:rPr>
                <w:rFonts w:ascii="Times New Roman" w:hAnsi="Times New Roman" w:cs="Times New Roman"/>
                <w:sz w:val="28"/>
                <w:szCs w:val="28"/>
                <w:lang w:eastAsia="ru-RU"/>
              </w:rPr>
            </w:pPr>
          </w:p>
        </w:tc>
        <w:tc>
          <w:tcPr>
            <w:tcW w:w="869" w:type="dxa"/>
            <w:shd w:val="clear" w:color="auto" w:fill="auto"/>
            <w:tcMar>
              <w:top w:w="0" w:type="dxa"/>
              <w:left w:w="0" w:type="dxa"/>
              <w:bottom w:w="0" w:type="dxa"/>
              <w:right w:w="0" w:type="dxa"/>
            </w:tcMar>
            <w:hideMark/>
          </w:tcPr>
          <w:p w:rsidR="00390395" w:rsidRPr="00C92B3B" w:rsidRDefault="00390395" w:rsidP="00390395">
            <w:pPr>
              <w:pStyle w:val="a7"/>
              <w:jc w:val="both"/>
              <w:rPr>
                <w:rFonts w:ascii="Times New Roman" w:hAnsi="Times New Roman" w:cs="Times New Roman"/>
                <w:sz w:val="28"/>
                <w:szCs w:val="28"/>
                <w:lang w:eastAsia="ru-RU"/>
              </w:rPr>
            </w:pPr>
          </w:p>
        </w:tc>
        <w:tc>
          <w:tcPr>
            <w:tcW w:w="562" w:type="dxa"/>
            <w:shd w:val="clear" w:color="auto" w:fill="auto"/>
            <w:tcMar>
              <w:top w:w="0" w:type="dxa"/>
              <w:left w:w="0" w:type="dxa"/>
              <w:bottom w:w="0" w:type="dxa"/>
              <w:right w:w="0" w:type="dxa"/>
            </w:tcMar>
            <w:hideMark/>
          </w:tcPr>
          <w:p w:rsidR="00390395" w:rsidRPr="00C92B3B" w:rsidRDefault="00390395" w:rsidP="00390395">
            <w:pPr>
              <w:pStyle w:val="a7"/>
              <w:jc w:val="both"/>
              <w:rPr>
                <w:rFonts w:ascii="Times New Roman" w:hAnsi="Times New Roman" w:cs="Times New Roman"/>
                <w:sz w:val="28"/>
                <w:szCs w:val="28"/>
                <w:lang w:eastAsia="ru-RU"/>
              </w:rPr>
            </w:pPr>
          </w:p>
        </w:tc>
        <w:tc>
          <w:tcPr>
            <w:tcW w:w="704" w:type="dxa"/>
            <w:shd w:val="clear" w:color="auto" w:fill="auto"/>
            <w:tcMar>
              <w:top w:w="0" w:type="dxa"/>
              <w:left w:w="0" w:type="dxa"/>
              <w:bottom w:w="0" w:type="dxa"/>
              <w:right w:w="0" w:type="dxa"/>
            </w:tcMar>
            <w:hideMark/>
          </w:tcPr>
          <w:p w:rsidR="00390395" w:rsidRPr="00C92B3B" w:rsidRDefault="00390395" w:rsidP="00390395">
            <w:pPr>
              <w:pStyle w:val="a7"/>
              <w:jc w:val="both"/>
              <w:rPr>
                <w:rFonts w:ascii="Times New Roman" w:hAnsi="Times New Roman" w:cs="Times New Roman"/>
                <w:sz w:val="28"/>
                <w:szCs w:val="28"/>
                <w:lang w:eastAsia="ru-RU"/>
              </w:rPr>
            </w:pPr>
          </w:p>
        </w:tc>
        <w:tc>
          <w:tcPr>
            <w:tcW w:w="596" w:type="dxa"/>
            <w:shd w:val="clear" w:color="auto" w:fill="auto"/>
            <w:tcMar>
              <w:top w:w="0" w:type="dxa"/>
              <w:left w:w="0" w:type="dxa"/>
              <w:bottom w:w="0" w:type="dxa"/>
              <w:right w:w="0" w:type="dxa"/>
            </w:tcMar>
            <w:hideMark/>
          </w:tcPr>
          <w:p w:rsidR="00390395" w:rsidRPr="00C92B3B" w:rsidRDefault="00390395" w:rsidP="00390395">
            <w:pPr>
              <w:pStyle w:val="a7"/>
              <w:jc w:val="both"/>
              <w:rPr>
                <w:rFonts w:ascii="Times New Roman" w:hAnsi="Times New Roman" w:cs="Times New Roman"/>
                <w:sz w:val="28"/>
                <w:szCs w:val="28"/>
                <w:lang w:eastAsia="ru-RU"/>
              </w:rPr>
            </w:pPr>
          </w:p>
        </w:tc>
        <w:tc>
          <w:tcPr>
            <w:tcW w:w="747" w:type="dxa"/>
            <w:shd w:val="clear" w:color="auto" w:fill="auto"/>
            <w:tcMar>
              <w:top w:w="0" w:type="dxa"/>
              <w:left w:w="0" w:type="dxa"/>
              <w:bottom w:w="0" w:type="dxa"/>
              <w:right w:w="0" w:type="dxa"/>
            </w:tcMar>
            <w:hideMark/>
          </w:tcPr>
          <w:p w:rsidR="00390395" w:rsidRPr="00C92B3B" w:rsidRDefault="00390395" w:rsidP="00390395">
            <w:pPr>
              <w:pStyle w:val="a7"/>
              <w:jc w:val="both"/>
              <w:rPr>
                <w:rFonts w:ascii="Times New Roman" w:hAnsi="Times New Roman" w:cs="Times New Roman"/>
                <w:sz w:val="28"/>
                <w:szCs w:val="28"/>
                <w:lang w:eastAsia="ru-RU"/>
              </w:rPr>
            </w:pPr>
          </w:p>
        </w:tc>
        <w:tc>
          <w:tcPr>
            <w:tcW w:w="712" w:type="dxa"/>
            <w:shd w:val="clear" w:color="auto" w:fill="auto"/>
            <w:tcMar>
              <w:top w:w="0" w:type="dxa"/>
              <w:left w:w="0" w:type="dxa"/>
              <w:bottom w:w="0" w:type="dxa"/>
              <w:right w:w="0" w:type="dxa"/>
            </w:tcMar>
            <w:hideMark/>
          </w:tcPr>
          <w:p w:rsidR="00390395" w:rsidRPr="00C92B3B" w:rsidRDefault="00390395" w:rsidP="00390395">
            <w:pPr>
              <w:pStyle w:val="a7"/>
              <w:jc w:val="both"/>
              <w:rPr>
                <w:rFonts w:ascii="Times New Roman" w:hAnsi="Times New Roman" w:cs="Times New Roman"/>
                <w:sz w:val="28"/>
                <w:szCs w:val="28"/>
                <w:lang w:eastAsia="ru-RU"/>
              </w:rPr>
            </w:pPr>
          </w:p>
        </w:tc>
        <w:tc>
          <w:tcPr>
            <w:tcW w:w="713" w:type="dxa"/>
            <w:shd w:val="clear" w:color="auto" w:fill="auto"/>
            <w:tcMar>
              <w:top w:w="0" w:type="dxa"/>
              <w:left w:w="0" w:type="dxa"/>
              <w:bottom w:w="0" w:type="dxa"/>
              <w:right w:w="0" w:type="dxa"/>
            </w:tcMar>
            <w:hideMark/>
          </w:tcPr>
          <w:p w:rsidR="00390395" w:rsidRPr="00C92B3B" w:rsidRDefault="00390395" w:rsidP="00390395">
            <w:pPr>
              <w:pStyle w:val="a7"/>
              <w:jc w:val="both"/>
              <w:rPr>
                <w:rFonts w:ascii="Times New Roman" w:hAnsi="Times New Roman" w:cs="Times New Roman"/>
                <w:sz w:val="28"/>
                <w:szCs w:val="28"/>
                <w:lang w:eastAsia="ru-RU"/>
              </w:rPr>
            </w:pPr>
          </w:p>
        </w:tc>
        <w:tc>
          <w:tcPr>
            <w:tcW w:w="737" w:type="dxa"/>
            <w:shd w:val="clear" w:color="auto" w:fill="auto"/>
            <w:tcMar>
              <w:top w:w="0" w:type="dxa"/>
              <w:left w:w="0" w:type="dxa"/>
              <w:bottom w:w="0" w:type="dxa"/>
              <w:right w:w="0" w:type="dxa"/>
            </w:tcMar>
            <w:hideMark/>
          </w:tcPr>
          <w:p w:rsidR="00390395" w:rsidRPr="00C92B3B" w:rsidRDefault="00390395" w:rsidP="00390395">
            <w:pPr>
              <w:pStyle w:val="a7"/>
              <w:jc w:val="both"/>
              <w:rPr>
                <w:rFonts w:ascii="Times New Roman" w:hAnsi="Times New Roman" w:cs="Times New Roman"/>
                <w:sz w:val="28"/>
                <w:szCs w:val="28"/>
                <w:lang w:eastAsia="ru-RU"/>
              </w:rPr>
            </w:pPr>
          </w:p>
        </w:tc>
        <w:tc>
          <w:tcPr>
            <w:tcW w:w="791" w:type="dxa"/>
            <w:shd w:val="clear" w:color="auto" w:fill="auto"/>
            <w:tcMar>
              <w:top w:w="0" w:type="dxa"/>
              <w:left w:w="0" w:type="dxa"/>
              <w:bottom w:w="0" w:type="dxa"/>
              <w:right w:w="0" w:type="dxa"/>
            </w:tcMar>
            <w:hideMark/>
          </w:tcPr>
          <w:p w:rsidR="00390395" w:rsidRPr="00C92B3B" w:rsidRDefault="00390395" w:rsidP="00390395">
            <w:pPr>
              <w:pStyle w:val="a7"/>
              <w:jc w:val="both"/>
              <w:rPr>
                <w:rFonts w:ascii="Times New Roman" w:hAnsi="Times New Roman" w:cs="Times New Roman"/>
                <w:sz w:val="28"/>
                <w:szCs w:val="28"/>
                <w:lang w:eastAsia="ru-RU"/>
              </w:rPr>
            </w:pPr>
          </w:p>
        </w:tc>
        <w:tc>
          <w:tcPr>
            <w:tcW w:w="854" w:type="dxa"/>
            <w:shd w:val="clear" w:color="auto" w:fill="auto"/>
            <w:tcMar>
              <w:top w:w="0" w:type="dxa"/>
              <w:left w:w="0" w:type="dxa"/>
              <w:bottom w:w="0" w:type="dxa"/>
              <w:right w:w="0" w:type="dxa"/>
            </w:tcMar>
            <w:hideMark/>
          </w:tcPr>
          <w:p w:rsidR="00390395" w:rsidRPr="00C92B3B" w:rsidRDefault="00390395" w:rsidP="00390395">
            <w:pPr>
              <w:pStyle w:val="a7"/>
              <w:jc w:val="both"/>
              <w:rPr>
                <w:rFonts w:ascii="Times New Roman" w:hAnsi="Times New Roman" w:cs="Times New Roman"/>
                <w:sz w:val="28"/>
                <w:szCs w:val="28"/>
                <w:lang w:eastAsia="ru-RU"/>
              </w:rPr>
            </w:pPr>
          </w:p>
        </w:tc>
        <w:tc>
          <w:tcPr>
            <w:tcW w:w="1535" w:type="dxa"/>
            <w:shd w:val="clear" w:color="auto" w:fill="auto"/>
            <w:tcMar>
              <w:top w:w="0" w:type="dxa"/>
              <w:left w:w="0" w:type="dxa"/>
              <w:bottom w:w="0" w:type="dxa"/>
              <w:right w:w="0" w:type="dxa"/>
            </w:tcMar>
            <w:hideMark/>
          </w:tcPr>
          <w:p w:rsidR="00390395" w:rsidRPr="00C92B3B" w:rsidRDefault="00390395" w:rsidP="00390395">
            <w:pPr>
              <w:pStyle w:val="a7"/>
              <w:jc w:val="both"/>
              <w:rPr>
                <w:rFonts w:ascii="Times New Roman" w:hAnsi="Times New Roman" w:cs="Times New Roman"/>
                <w:sz w:val="28"/>
                <w:szCs w:val="28"/>
                <w:lang w:eastAsia="ru-RU"/>
              </w:rPr>
            </w:pPr>
          </w:p>
        </w:tc>
        <w:tc>
          <w:tcPr>
            <w:tcW w:w="1701" w:type="dxa"/>
            <w:shd w:val="clear" w:color="auto" w:fill="auto"/>
            <w:tcMar>
              <w:top w:w="0" w:type="dxa"/>
              <w:left w:w="0" w:type="dxa"/>
              <w:bottom w:w="0" w:type="dxa"/>
              <w:right w:w="0" w:type="dxa"/>
            </w:tcMar>
            <w:hideMark/>
          </w:tcPr>
          <w:p w:rsidR="00390395" w:rsidRPr="00C92B3B" w:rsidRDefault="00390395" w:rsidP="00390395">
            <w:pPr>
              <w:pStyle w:val="a7"/>
              <w:jc w:val="both"/>
              <w:rPr>
                <w:rFonts w:ascii="Times New Roman" w:hAnsi="Times New Roman" w:cs="Times New Roman"/>
                <w:sz w:val="28"/>
                <w:szCs w:val="28"/>
                <w:lang w:eastAsia="ru-RU"/>
              </w:rPr>
            </w:pPr>
          </w:p>
        </w:tc>
      </w:tr>
    </w:tbl>
    <w:p w:rsidR="00390395" w:rsidRDefault="00390395" w:rsidP="00390395">
      <w:pPr>
        <w:pStyle w:val="a7"/>
        <w:jc w:val="both"/>
        <w:rPr>
          <w:rFonts w:ascii="Times New Roman" w:hAnsi="Times New Roman" w:cs="Times New Roman"/>
          <w:b/>
          <w:bCs/>
          <w:sz w:val="28"/>
          <w:szCs w:val="28"/>
          <w:lang w:eastAsia="ru-RU"/>
        </w:rPr>
        <w:sectPr w:rsidR="00390395" w:rsidSect="00390395">
          <w:pgSz w:w="16838" w:h="11906" w:orient="landscape"/>
          <w:pgMar w:top="1701" w:right="1134" w:bottom="850" w:left="1134" w:header="708" w:footer="708" w:gutter="0"/>
          <w:cols w:space="708"/>
          <w:docGrid w:linePitch="360"/>
        </w:sectPr>
      </w:pPr>
    </w:p>
    <w:p w:rsidR="00390395" w:rsidRPr="00C92B3B" w:rsidRDefault="00390395" w:rsidP="00390395">
      <w:pPr>
        <w:pStyle w:val="a7"/>
        <w:jc w:val="both"/>
        <w:rPr>
          <w:rFonts w:ascii="Times New Roman" w:hAnsi="Times New Roman" w:cs="Times New Roman"/>
          <w:sz w:val="28"/>
          <w:szCs w:val="28"/>
          <w:lang w:eastAsia="ru-RU"/>
        </w:rPr>
      </w:pPr>
      <w:r w:rsidRPr="00C92B3B">
        <w:rPr>
          <w:rFonts w:ascii="Times New Roman" w:hAnsi="Times New Roman" w:cs="Times New Roman"/>
          <w:b/>
          <w:bCs/>
          <w:sz w:val="28"/>
          <w:szCs w:val="28"/>
          <w:lang w:eastAsia="ru-RU"/>
        </w:rPr>
        <w:lastRenderedPageBreak/>
        <w:t>Критерии показателей:</w:t>
      </w:r>
    </w:p>
    <w:p w:rsidR="00390395" w:rsidRPr="00C92B3B" w:rsidRDefault="00390395" w:rsidP="00390395">
      <w:pPr>
        <w:pStyle w:val="a7"/>
        <w:jc w:val="both"/>
        <w:rPr>
          <w:rFonts w:ascii="Times New Roman" w:hAnsi="Times New Roman" w:cs="Times New Roman"/>
          <w:sz w:val="28"/>
          <w:szCs w:val="28"/>
          <w:lang w:eastAsia="ru-RU"/>
        </w:rPr>
      </w:pPr>
      <w:r w:rsidRPr="00C92B3B">
        <w:rPr>
          <w:rFonts w:ascii="Times New Roman" w:hAnsi="Times New Roman" w:cs="Times New Roman"/>
          <w:b/>
          <w:bCs/>
          <w:sz w:val="28"/>
          <w:szCs w:val="28"/>
          <w:lang w:eastAsia="ru-RU"/>
        </w:rPr>
        <w:t>Высокий уровень – 3 балла;</w:t>
      </w:r>
    </w:p>
    <w:p w:rsidR="00390395" w:rsidRPr="00C92B3B" w:rsidRDefault="00390395" w:rsidP="00390395">
      <w:pPr>
        <w:pStyle w:val="a7"/>
        <w:jc w:val="both"/>
        <w:rPr>
          <w:rFonts w:ascii="Times New Roman" w:hAnsi="Times New Roman" w:cs="Times New Roman"/>
          <w:sz w:val="28"/>
          <w:szCs w:val="28"/>
          <w:lang w:eastAsia="ru-RU"/>
        </w:rPr>
      </w:pPr>
      <w:r w:rsidRPr="00C92B3B">
        <w:rPr>
          <w:rFonts w:ascii="Times New Roman" w:hAnsi="Times New Roman" w:cs="Times New Roman"/>
          <w:b/>
          <w:bCs/>
          <w:sz w:val="28"/>
          <w:szCs w:val="28"/>
          <w:lang w:eastAsia="ru-RU"/>
        </w:rPr>
        <w:t>Средний уровень – 2 балла;</w:t>
      </w:r>
    </w:p>
    <w:p w:rsidR="00390395" w:rsidRDefault="00390395" w:rsidP="00390395">
      <w:pPr>
        <w:pStyle w:val="a7"/>
        <w:jc w:val="both"/>
        <w:rPr>
          <w:rFonts w:ascii="Times New Roman" w:hAnsi="Times New Roman" w:cs="Times New Roman"/>
          <w:b/>
          <w:bCs/>
          <w:sz w:val="28"/>
          <w:szCs w:val="28"/>
          <w:lang w:eastAsia="ru-RU"/>
        </w:rPr>
      </w:pPr>
      <w:r w:rsidRPr="00C92B3B">
        <w:rPr>
          <w:rFonts w:ascii="Times New Roman" w:hAnsi="Times New Roman" w:cs="Times New Roman"/>
          <w:b/>
          <w:bCs/>
          <w:sz w:val="28"/>
          <w:szCs w:val="28"/>
          <w:lang w:eastAsia="ru-RU"/>
        </w:rPr>
        <w:t>Низкий уровень — 1 балл.</w:t>
      </w:r>
    </w:p>
    <w:p w:rsidR="00390395" w:rsidRPr="00C92B3B" w:rsidRDefault="00390395" w:rsidP="00390395">
      <w:pPr>
        <w:pStyle w:val="a7"/>
        <w:jc w:val="both"/>
        <w:rPr>
          <w:rFonts w:ascii="Times New Roman" w:hAnsi="Times New Roman" w:cs="Times New Roman"/>
          <w:sz w:val="28"/>
          <w:szCs w:val="28"/>
          <w:lang w:eastAsia="ru-RU"/>
        </w:rPr>
      </w:pPr>
      <w:r w:rsidRPr="00C92B3B">
        <w:rPr>
          <w:rFonts w:ascii="Times New Roman" w:hAnsi="Times New Roman" w:cs="Times New Roman"/>
          <w:b/>
          <w:bCs/>
          <w:sz w:val="28"/>
          <w:szCs w:val="28"/>
          <w:lang w:eastAsia="ru-RU"/>
        </w:rPr>
        <w:t>Высокий уровень: </w:t>
      </w:r>
      <w:r w:rsidRPr="00C92B3B">
        <w:rPr>
          <w:rFonts w:ascii="Times New Roman" w:hAnsi="Times New Roman" w:cs="Times New Roman"/>
          <w:sz w:val="28"/>
          <w:szCs w:val="28"/>
          <w:lang w:eastAsia="ru-RU"/>
        </w:rPr>
        <w:t>Ребенок знает и называет жанры музыкальных произведений, умеет выполнять знакомые плясовые движения, правильно выполняет перестроения на площадке. Правильно определяет характер музыки, темп, ритм, умеет передавать в пластике движений музыкальный образ. Умеет сочинять несложные плясовые движения. Умеет определять вид танца.</w:t>
      </w:r>
    </w:p>
    <w:p w:rsidR="00390395" w:rsidRPr="00C92B3B" w:rsidRDefault="00390395" w:rsidP="00390395">
      <w:pPr>
        <w:pStyle w:val="a7"/>
        <w:jc w:val="both"/>
        <w:rPr>
          <w:rFonts w:ascii="Times New Roman" w:hAnsi="Times New Roman" w:cs="Times New Roman"/>
          <w:sz w:val="28"/>
          <w:szCs w:val="28"/>
          <w:lang w:eastAsia="ru-RU"/>
        </w:rPr>
      </w:pPr>
      <w:r w:rsidRPr="00C92B3B">
        <w:rPr>
          <w:rFonts w:ascii="Times New Roman" w:hAnsi="Times New Roman" w:cs="Times New Roman"/>
          <w:b/>
          <w:bCs/>
          <w:sz w:val="28"/>
          <w:szCs w:val="28"/>
          <w:lang w:eastAsia="ru-RU"/>
        </w:rPr>
        <w:t>Средний уровень: </w:t>
      </w:r>
      <w:r w:rsidRPr="00C92B3B">
        <w:rPr>
          <w:rFonts w:ascii="Times New Roman" w:hAnsi="Times New Roman" w:cs="Times New Roman"/>
          <w:sz w:val="28"/>
          <w:szCs w:val="28"/>
          <w:lang w:eastAsia="ru-RU"/>
        </w:rPr>
        <w:t>Ребенок определяет темп, ритм, характер музыки, знает, но допускает ошибки при определении жанров музыки, умеет передать в пластике музыкальный образ, выполняет несложные плясовые движения при участии взрослого. С небольшой помощью взрослого определяет вид танца.</w:t>
      </w:r>
    </w:p>
    <w:p w:rsidR="00390395" w:rsidRDefault="00390395" w:rsidP="00390395">
      <w:pPr>
        <w:pStyle w:val="a7"/>
        <w:jc w:val="both"/>
        <w:rPr>
          <w:rFonts w:ascii="Times New Roman" w:hAnsi="Times New Roman" w:cs="Times New Roman"/>
          <w:sz w:val="28"/>
          <w:szCs w:val="28"/>
          <w:lang w:eastAsia="ru-RU"/>
        </w:rPr>
      </w:pPr>
      <w:r w:rsidRPr="00C92B3B">
        <w:rPr>
          <w:rFonts w:ascii="Times New Roman" w:hAnsi="Times New Roman" w:cs="Times New Roman"/>
          <w:b/>
          <w:bCs/>
          <w:sz w:val="28"/>
          <w:szCs w:val="28"/>
          <w:lang w:eastAsia="ru-RU"/>
        </w:rPr>
        <w:t>Низкий уровень: </w:t>
      </w:r>
      <w:r w:rsidRPr="00C92B3B">
        <w:rPr>
          <w:rFonts w:ascii="Times New Roman" w:hAnsi="Times New Roman" w:cs="Times New Roman"/>
          <w:sz w:val="28"/>
          <w:szCs w:val="28"/>
          <w:lang w:eastAsia="ru-RU"/>
        </w:rPr>
        <w:t>Ребенок допускает ошибки при выполнении плясовых движений, не знает и не умеет определить темп, ритм, характер музыки, не выполняет самостоятельно плясовые движения, не умеет передавать музыкальный образ в пластике, не умеет перестраиваться на площадке, не выполняет правильно упражнения с предметами.</w:t>
      </w:r>
    </w:p>
    <w:p w:rsidR="00390395" w:rsidRPr="00C92B3B" w:rsidRDefault="00390395" w:rsidP="00390395">
      <w:pPr>
        <w:pStyle w:val="a7"/>
        <w:jc w:val="both"/>
        <w:rPr>
          <w:rFonts w:ascii="Times New Roman" w:hAnsi="Times New Roman" w:cs="Times New Roman"/>
          <w:sz w:val="28"/>
          <w:szCs w:val="28"/>
          <w:lang w:eastAsia="ru-RU"/>
        </w:rPr>
      </w:pPr>
    </w:p>
    <w:p w:rsidR="00390395" w:rsidRPr="00C92B3B" w:rsidRDefault="00390395" w:rsidP="00390395">
      <w:pPr>
        <w:pStyle w:val="a7"/>
        <w:jc w:val="both"/>
        <w:rPr>
          <w:rFonts w:ascii="Times New Roman" w:hAnsi="Times New Roman" w:cs="Times New Roman"/>
          <w:sz w:val="28"/>
          <w:szCs w:val="28"/>
          <w:lang w:eastAsia="ru-RU"/>
        </w:rPr>
      </w:pPr>
      <w:proofErr w:type="spellStart"/>
      <w:r w:rsidRPr="00C92B3B">
        <w:rPr>
          <w:rFonts w:ascii="Times New Roman" w:hAnsi="Times New Roman" w:cs="Times New Roman"/>
          <w:b/>
          <w:bCs/>
          <w:sz w:val="28"/>
          <w:szCs w:val="28"/>
          <w:lang w:eastAsia="ru-RU"/>
        </w:rPr>
        <w:t>Учебно</w:t>
      </w:r>
      <w:proofErr w:type="spellEnd"/>
      <w:r w:rsidRPr="00C92B3B">
        <w:rPr>
          <w:rFonts w:ascii="Times New Roman" w:hAnsi="Times New Roman" w:cs="Times New Roman"/>
          <w:b/>
          <w:bCs/>
          <w:sz w:val="28"/>
          <w:szCs w:val="28"/>
          <w:lang w:eastAsia="ru-RU"/>
        </w:rPr>
        <w:t xml:space="preserve"> – методическое обеспечение:</w:t>
      </w:r>
    </w:p>
    <w:p w:rsidR="00390395" w:rsidRPr="00C92B3B" w:rsidRDefault="00390395" w:rsidP="00390395">
      <w:pPr>
        <w:pStyle w:val="a7"/>
        <w:jc w:val="both"/>
        <w:rPr>
          <w:rFonts w:ascii="Times New Roman" w:hAnsi="Times New Roman" w:cs="Times New Roman"/>
          <w:sz w:val="28"/>
          <w:szCs w:val="28"/>
          <w:lang w:eastAsia="ru-RU"/>
        </w:rPr>
      </w:pPr>
      <w:r w:rsidRPr="00C92B3B">
        <w:rPr>
          <w:rFonts w:ascii="Times New Roman" w:hAnsi="Times New Roman" w:cs="Times New Roman"/>
          <w:sz w:val="28"/>
          <w:szCs w:val="28"/>
          <w:lang w:eastAsia="ru-RU"/>
        </w:rPr>
        <w:t>1.Технические средства обучения (звуковые):</w:t>
      </w:r>
    </w:p>
    <w:p w:rsidR="00390395" w:rsidRPr="00C92B3B" w:rsidRDefault="00390395" w:rsidP="00390395">
      <w:pPr>
        <w:pStyle w:val="a7"/>
        <w:jc w:val="both"/>
        <w:rPr>
          <w:rFonts w:ascii="Times New Roman" w:hAnsi="Times New Roman" w:cs="Times New Roman"/>
          <w:sz w:val="28"/>
          <w:szCs w:val="28"/>
          <w:lang w:eastAsia="ru-RU"/>
        </w:rPr>
      </w:pPr>
      <w:r w:rsidRPr="00C92B3B">
        <w:rPr>
          <w:rFonts w:ascii="Times New Roman" w:hAnsi="Times New Roman" w:cs="Times New Roman"/>
          <w:sz w:val="28"/>
          <w:szCs w:val="28"/>
          <w:lang w:eastAsia="ru-RU"/>
        </w:rPr>
        <w:t>Видеоаппаратура;</w:t>
      </w:r>
    </w:p>
    <w:p w:rsidR="00390395" w:rsidRPr="00C92B3B" w:rsidRDefault="00390395" w:rsidP="00390395">
      <w:pPr>
        <w:pStyle w:val="a7"/>
        <w:jc w:val="both"/>
        <w:rPr>
          <w:rFonts w:ascii="Times New Roman" w:hAnsi="Times New Roman" w:cs="Times New Roman"/>
          <w:sz w:val="28"/>
          <w:szCs w:val="28"/>
          <w:lang w:eastAsia="ru-RU"/>
        </w:rPr>
      </w:pPr>
      <w:r w:rsidRPr="00C92B3B">
        <w:rPr>
          <w:rFonts w:ascii="Times New Roman" w:hAnsi="Times New Roman" w:cs="Times New Roman"/>
          <w:sz w:val="28"/>
          <w:szCs w:val="28"/>
          <w:lang w:eastAsia="ru-RU"/>
        </w:rPr>
        <w:t>Мультимедийная система;</w:t>
      </w:r>
    </w:p>
    <w:p w:rsidR="00390395" w:rsidRPr="00C92B3B" w:rsidRDefault="00390395" w:rsidP="00390395">
      <w:pPr>
        <w:pStyle w:val="a7"/>
        <w:jc w:val="both"/>
        <w:rPr>
          <w:rFonts w:ascii="Times New Roman" w:hAnsi="Times New Roman" w:cs="Times New Roman"/>
          <w:sz w:val="28"/>
          <w:szCs w:val="28"/>
          <w:lang w:eastAsia="ru-RU"/>
        </w:rPr>
      </w:pPr>
      <w:r w:rsidRPr="00C92B3B">
        <w:rPr>
          <w:rFonts w:ascii="Times New Roman" w:hAnsi="Times New Roman" w:cs="Times New Roman"/>
          <w:sz w:val="28"/>
          <w:szCs w:val="28"/>
          <w:lang w:eastAsia="ru-RU"/>
        </w:rPr>
        <w:t>Пианино.</w:t>
      </w:r>
    </w:p>
    <w:p w:rsidR="00390395" w:rsidRPr="00C92B3B" w:rsidRDefault="00390395" w:rsidP="00390395">
      <w:pPr>
        <w:pStyle w:val="a7"/>
        <w:jc w:val="both"/>
        <w:rPr>
          <w:rFonts w:ascii="Times New Roman" w:hAnsi="Times New Roman" w:cs="Times New Roman"/>
          <w:sz w:val="28"/>
          <w:szCs w:val="28"/>
          <w:lang w:eastAsia="ru-RU"/>
        </w:rPr>
      </w:pPr>
      <w:r w:rsidRPr="00C92B3B">
        <w:rPr>
          <w:rFonts w:ascii="Times New Roman" w:hAnsi="Times New Roman" w:cs="Times New Roman"/>
          <w:sz w:val="28"/>
          <w:szCs w:val="28"/>
          <w:lang w:eastAsia="ru-RU"/>
        </w:rPr>
        <w:t>2.Учебно-наглядные пособия:</w:t>
      </w:r>
    </w:p>
    <w:p w:rsidR="00390395" w:rsidRPr="00C92B3B" w:rsidRDefault="00390395" w:rsidP="00390395">
      <w:pPr>
        <w:pStyle w:val="a7"/>
        <w:jc w:val="both"/>
        <w:rPr>
          <w:rFonts w:ascii="Times New Roman" w:hAnsi="Times New Roman" w:cs="Times New Roman"/>
          <w:sz w:val="28"/>
          <w:szCs w:val="28"/>
          <w:lang w:eastAsia="ru-RU"/>
        </w:rPr>
      </w:pPr>
      <w:r w:rsidRPr="00C92B3B">
        <w:rPr>
          <w:rFonts w:ascii="Times New Roman" w:hAnsi="Times New Roman" w:cs="Times New Roman"/>
          <w:sz w:val="28"/>
          <w:szCs w:val="28"/>
          <w:lang w:eastAsia="ru-RU"/>
        </w:rPr>
        <w:t>Детские музыкальные инструменты.</w:t>
      </w:r>
    </w:p>
    <w:p w:rsidR="00390395" w:rsidRPr="00C92B3B" w:rsidRDefault="00390395" w:rsidP="00390395">
      <w:pPr>
        <w:pStyle w:val="a7"/>
        <w:jc w:val="both"/>
        <w:rPr>
          <w:rFonts w:ascii="Times New Roman" w:hAnsi="Times New Roman" w:cs="Times New Roman"/>
          <w:sz w:val="28"/>
          <w:szCs w:val="28"/>
          <w:lang w:eastAsia="ru-RU"/>
        </w:rPr>
      </w:pPr>
      <w:r w:rsidRPr="00C92B3B">
        <w:rPr>
          <w:rFonts w:ascii="Times New Roman" w:hAnsi="Times New Roman" w:cs="Times New Roman"/>
          <w:sz w:val="28"/>
          <w:szCs w:val="28"/>
          <w:lang w:eastAsia="ru-RU"/>
        </w:rPr>
        <w:t>3.Музыкальные игры:</w:t>
      </w:r>
    </w:p>
    <w:p w:rsidR="00390395" w:rsidRPr="00C92B3B" w:rsidRDefault="00390395" w:rsidP="00390395">
      <w:pPr>
        <w:pStyle w:val="a7"/>
        <w:jc w:val="both"/>
        <w:rPr>
          <w:rFonts w:ascii="Times New Roman" w:hAnsi="Times New Roman" w:cs="Times New Roman"/>
          <w:sz w:val="28"/>
          <w:szCs w:val="28"/>
          <w:lang w:eastAsia="ru-RU"/>
        </w:rPr>
      </w:pPr>
      <w:r w:rsidRPr="00C92B3B">
        <w:rPr>
          <w:rFonts w:ascii="Times New Roman" w:hAnsi="Times New Roman" w:cs="Times New Roman"/>
          <w:sz w:val="28"/>
          <w:szCs w:val="28"/>
          <w:lang w:eastAsia="ru-RU"/>
        </w:rPr>
        <w:t>«Определи по ритму», «Тихо, громко», «Музыкальное лото», «Веселые ладошки», «Ну- ка, повторяйте», «Стирка», «Зайцы», «Три поросенка», «Волшебный цветок», «Мельница», «Цирковые лошадки», «</w:t>
      </w:r>
      <w:proofErr w:type="spellStart"/>
      <w:r w:rsidRPr="00C92B3B">
        <w:rPr>
          <w:rFonts w:ascii="Times New Roman" w:hAnsi="Times New Roman" w:cs="Times New Roman"/>
          <w:sz w:val="28"/>
          <w:szCs w:val="28"/>
          <w:lang w:eastAsia="ru-RU"/>
        </w:rPr>
        <w:t>Кукляндия</w:t>
      </w:r>
      <w:proofErr w:type="spellEnd"/>
      <w:r w:rsidRPr="00C92B3B">
        <w:rPr>
          <w:rFonts w:ascii="Times New Roman" w:hAnsi="Times New Roman" w:cs="Times New Roman"/>
          <w:sz w:val="28"/>
          <w:szCs w:val="28"/>
          <w:lang w:eastAsia="ru-RU"/>
        </w:rPr>
        <w:t>», «Цветок», «Ленточки», «Снежинки», «Сладкий апельсин» и др.</w:t>
      </w:r>
    </w:p>
    <w:p w:rsidR="00390395" w:rsidRPr="00C92B3B" w:rsidRDefault="00390395" w:rsidP="00390395">
      <w:pPr>
        <w:pStyle w:val="a7"/>
        <w:jc w:val="both"/>
        <w:rPr>
          <w:rFonts w:ascii="Times New Roman" w:hAnsi="Times New Roman" w:cs="Times New Roman"/>
          <w:sz w:val="28"/>
          <w:szCs w:val="28"/>
          <w:lang w:eastAsia="ru-RU"/>
        </w:rPr>
      </w:pPr>
      <w:r w:rsidRPr="00C92B3B">
        <w:rPr>
          <w:rFonts w:ascii="Times New Roman" w:hAnsi="Times New Roman" w:cs="Times New Roman"/>
          <w:sz w:val="28"/>
          <w:szCs w:val="28"/>
          <w:lang w:eastAsia="ru-RU"/>
        </w:rPr>
        <w:t>4.Набор СД – дисков с записями мелодий.</w:t>
      </w:r>
    </w:p>
    <w:p w:rsidR="00390395" w:rsidRDefault="00390395" w:rsidP="00390395">
      <w:pPr>
        <w:pStyle w:val="a7"/>
        <w:jc w:val="both"/>
        <w:rPr>
          <w:rFonts w:ascii="Times New Roman" w:hAnsi="Times New Roman" w:cs="Times New Roman"/>
          <w:sz w:val="28"/>
          <w:szCs w:val="28"/>
          <w:lang w:eastAsia="ru-RU"/>
        </w:rPr>
      </w:pPr>
      <w:r w:rsidRPr="00C92B3B">
        <w:rPr>
          <w:rFonts w:ascii="Times New Roman" w:hAnsi="Times New Roman" w:cs="Times New Roman"/>
          <w:sz w:val="28"/>
          <w:szCs w:val="28"/>
          <w:lang w:eastAsia="ru-RU"/>
        </w:rPr>
        <w:t>5.Нотное приложение.</w:t>
      </w:r>
    </w:p>
    <w:p w:rsidR="00390395" w:rsidRPr="00C92B3B" w:rsidRDefault="00390395" w:rsidP="00390395">
      <w:pPr>
        <w:pStyle w:val="a7"/>
        <w:jc w:val="both"/>
        <w:rPr>
          <w:rFonts w:ascii="Times New Roman" w:hAnsi="Times New Roman" w:cs="Times New Roman"/>
          <w:sz w:val="28"/>
          <w:szCs w:val="28"/>
          <w:lang w:eastAsia="ru-RU"/>
        </w:rPr>
      </w:pPr>
    </w:p>
    <w:p w:rsidR="00390395" w:rsidRPr="00C92B3B" w:rsidRDefault="00390395" w:rsidP="00390395">
      <w:pPr>
        <w:pStyle w:val="a7"/>
        <w:jc w:val="both"/>
        <w:rPr>
          <w:rFonts w:ascii="Times New Roman" w:hAnsi="Times New Roman" w:cs="Times New Roman"/>
          <w:sz w:val="28"/>
          <w:szCs w:val="28"/>
          <w:lang w:eastAsia="ru-RU"/>
        </w:rPr>
      </w:pPr>
      <w:r w:rsidRPr="00C92B3B">
        <w:rPr>
          <w:rFonts w:ascii="Times New Roman" w:hAnsi="Times New Roman" w:cs="Times New Roman"/>
          <w:b/>
          <w:bCs/>
          <w:sz w:val="28"/>
          <w:szCs w:val="28"/>
          <w:lang w:eastAsia="ru-RU"/>
        </w:rPr>
        <w:t>Список литературы</w:t>
      </w:r>
    </w:p>
    <w:p w:rsidR="00390395" w:rsidRPr="00C92B3B" w:rsidRDefault="002C68F7" w:rsidP="00390395">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1. Буренина А.И. «Ритмическая мозаика» (</w:t>
      </w:r>
      <w:r w:rsidR="00390395" w:rsidRPr="00C92B3B">
        <w:rPr>
          <w:rFonts w:ascii="Times New Roman" w:hAnsi="Times New Roman" w:cs="Times New Roman"/>
          <w:sz w:val="28"/>
          <w:szCs w:val="28"/>
          <w:lang w:eastAsia="ru-RU"/>
        </w:rPr>
        <w:t>Программа по ритмической пластике для детей</w:t>
      </w:r>
      <w:r>
        <w:rPr>
          <w:rFonts w:ascii="Times New Roman" w:hAnsi="Times New Roman" w:cs="Times New Roman"/>
          <w:sz w:val="28"/>
          <w:szCs w:val="28"/>
          <w:lang w:eastAsia="ru-RU"/>
        </w:rPr>
        <w:t xml:space="preserve">)- 2-е </w:t>
      </w:r>
      <w:proofErr w:type="spellStart"/>
      <w:r>
        <w:rPr>
          <w:rFonts w:ascii="Times New Roman" w:hAnsi="Times New Roman" w:cs="Times New Roman"/>
          <w:sz w:val="28"/>
          <w:szCs w:val="28"/>
          <w:lang w:eastAsia="ru-RU"/>
        </w:rPr>
        <w:t>испр</w:t>
      </w:r>
      <w:proofErr w:type="spellEnd"/>
      <w:proofErr w:type="gramStart"/>
      <w:r>
        <w:rPr>
          <w:rFonts w:ascii="Times New Roman" w:hAnsi="Times New Roman" w:cs="Times New Roman"/>
          <w:sz w:val="28"/>
          <w:szCs w:val="28"/>
          <w:lang w:eastAsia="ru-RU"/>
        </w:rPr>
        <w:t>.</w:t>
      </w:r>
      <w:proofErr w:type="gramEnd"/>
      <w:r>
        <w:rPr>
          <w:rFonts w:ascii="Times New Roman" w:hAnsi="Times New Roman" w:cs="Times New Roman"/>
          <w:sz w:val="28"/>
          <w:szCs w:val="28"/>
          <w:lang w:eastAsia="ru-RU"/>
        </w:rPr>
        <w:t xml:space="preserve"> и доп.- СПб.: ЛОИРО, 2000г.</w:t>
      </w:r>
      <w:r w:rsidR="00390395" w:rsidRPr="00C92B3B">
        <w:rPr>
          <w:rFonts w:ascii="Times New Roman" w:hAnsi="Times New Roman" w:cs="Times New Roman"/>
          <w:sz w:val="28"/>
          <w:szCs w:val="28"/>
          <w:lang w:eastAsia="ru-RU"/>
        </w:rPr>
        <w:t xml:space="preserve"> </w:t>
      </w:r>
    </w:p>
    <w:p w:rsidR="00390395" w:rsidRDefault="002C68F7" w:rsidP="00390395">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2. </w:t>
      </w:r>
      <w:r w:rsidR="00390395" w:rsidRPr="00C92B3B">
        <w:rPr>
          <w:rFonts w:ascii="Times New Roman" w:hAnsi="Times New Roman" w:cs="Times New Roman"/>
          <w:sz w:val="28"/>
          <w:szCs w:val="28"/>
          <w:lang w:eastAsia="ru-RU"/>
        </w:rPr>
        <w:t>Т. Барышникова «Азбука хореографии» Москва</w:t>
      </w:r>
      <w:r w:rsidR="00702317">
        <w:rPr>
          <w:rFonts w:ascii="Times New Roman" w:hAnsi="Times New Roman" w:cs="Times New Roman"/>
          <w:sz w:val="28"/>
          <w:szCs w:val="28"/>
          <w:lang w:eastAsia="ru-RU"/>
        </w:rPr>
        <w:t>,</w:t>
      </w:r>
      <w:r w:rsidR="00390395" w:rsidRPr="00C92B3B">
        <w:rPr>
          <w:rFonts w:ascii="Times New Roman" w:hAnsi="Times New Roman" w:cs="Times New Roman"/>
          <w:sz w:val="28"/>
          <w:szCs w:val="28"/>
          <w:lang w:eastAsia="ru-RU"/>
        </w:rPr>
        <w:t xml:space="preserve"> 2001г.</w:t>
      </w:r>
    </w:p>
    <w:p w:rsidR="00E62B41" w:rsidRDefault="002C68F7" w:rsidP="00390395">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3. Горшкова Е.В., «От жеста к танцу» Методика и конспекты занятий по развитию у детей 5-7 лет творчества в танце. М.: Гном и Д, 2004г.</w:t>
      </w:r>
    </w:p>
    <w:p w:rsidR="002C68F7" w:rsidRPr="00390395" w:rsidRDefault="002C68F7" w:rsidP="00390395">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4.  Образцова Т.Н. «Музыкальные игры для детей», ИКТЦ «Лада», Гамма-Пресс 2000, 2005г.</w:t>
      </w:r>
    </w:p>
    <w:sectPr w:rsidR="002C68F7" w:rsidRPr="00390395" w:rsidSect="0039039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010A" w:rsidRDefault="00D9010A" w:rsidP="00702317">
      <w:pPr>
        <w:spacing w:after="0" w:line="240" w:lineRule="auto"/>
      </w:pPr>
      <w:r>
        <w:separator/>
      </w:r>
    </w:p>
  </w:endnote>
  <w:endnote w:type="continuationSeparator" w:id="0">
    <w:p w:rsidR="00D9010A" w:rsidRDefault="00D9010A" w:rsidP="007023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010A" w:rsidRDefault="00D9010A" w:rsidP="00702317">
      <w:pPr>
        <w:spacing w:after="0" w:line="240" w:lineRule="auto"/>
      </w:pPr>
      <w:r>
        <w:separator/>
      </w:r>
    </w:p>
  </w:footnote>
  <w:footnote w:type="continuationSeparator" w:id="0">
    <w:p w:rsidR="00D9010A" w:rsidRDefault="00D9010A" w:rsidP="007023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7798021"/>
      <w:docPartObj>
        <w:docPartGallery w:val="Page Numbers (Top of Page)"/>
        <w:docPartUnique/>
      </w:docPartObj>
    </w:sdtPr>
    <w:sdtEndPr/>
    <w:sdtContent>
      <w:p w:rsidR="00447248" w:rsidRDefault="00447248">
        <w:pPr>
          <w:pStyle w:val="a9"/>
          <w:jc w:val="right"/>
        </w:pPr>
        <w:r>
          <w:fldChar w:fldCharType="begin"/>
        </w:r>
        <w:r>
          <w:instrText>PAGE   \* MERGEFORMAT</w:instrText>
        </w:r>
        <w:r>
          <w:fldChar w:fldCharType="separate"/>
        </w:r>
        <w:r w:rsidR="00D80D0B">
          <w:rPr>
            <w:noProof/>
          </w:rPr>
          <w:t>2</w:t>
        </w:r>
        <w:r>
          <w:fldChar w:fldCharType="end"/>
        </w:r>
      </w:p>
    </w:sdtContent>
  </w:sdt>
  <w:p w:rsidR="00447248" w:rsidRDefault="00447248">
    <w:pPr>
      <w:pStyle w:val="a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99193F"/>
    <w:multiLevelType w:val="hybridMultilevel"/>
    <w:tmpl w:val="640E09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2D4B"/>
    <w:rsid w:val="0008562D"/>
    <w:rsid w:val="000D5D28"/>
    <w:rsid w:val="001511B2"/>
    <w:rsid w:val="001C12C8"/>
    <w:rsid w:val="001C7993"/>
    <w:rsid w:val="002C68F7"/>
    <w:rsid w:val="002F2D4B"/>
    <w:rsid w:val="003243A1"/>
    <w:rsid w:val="00390395"/>
    <w:rsid w:val="003A0194"/>
    <w:rsid w:val="003A521E"/>
    <w:rsid w:val="003D2F10"/>
    <w:rsid w:val="00447248"/>
    <w:rsid w:val="00462A5C"/>
    <w:rsid w:val="004C19C4"/>
    <w:rsid w:val="0060389C"/>
    <w:rsid w:val="00665E34"/>
    <w:rsid w:val="00702317"/>
    <w:rsid w:val="00796D02"/>
    <w:rsid w:val="008711AF"/>
    <w:rsid w:val="00965694"/>
    <w:rsid w:val="00B03709"/>
    <w:rsid w:val="00B064A3"/>
    <w:rsid w:val="00B30A52"/>
    <w:rsid w:val="00B64213"/>
    <w:rsid w:val="00B840BE"/>
    <w:rsid w:val="00B9396B"/>
    <w:rsid w:val="00C02FBA"/>
    <w:rsid w:val="00C42639"/>
    <w:rsid w:val="00C61520"/>
    <w:rsid w:val="00D701A1"/>
    <w:rsid w:val="00D80D0B"/>
    <w:rsid w:val="00D9010A"/>
    <w:rsid w:val="00DD01CD"/>
    <w:rsid w:val="00E62B41"/>
    <w:rsid w:val="00EB75BE"/>
    <w:rsid w:val="00FB27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7B2228"/>
  <w15:chartTrackingRefBased/>
  <w15:docId w15:val="{B275C6D7-41C9-4790-A49D-BC664B7A1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90395"/>
  </w:style>
  <w:style w:type="paragraph" w:styleId="2">
    <w:name w:val="heading 2"/>
    <w:basedOn w:val="a"/>
    <w:next w:val="a"/>
    <w:link w:val="20"/>
    <w:semiHidden/>
    <w:unhideWhenUsed/>
    <w:qFormat/>
    <w:rsid w:val="00D701A1"/>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semiHidden/>
    <w:unhideWhenUsed/>
    <w:qFormat/>
    <w:rsid w:val="00D701A1"/>
    <w:pPr>
      <w:keepNext/>
      <w:spacing w:after="0" w:line="240" w:lineRule="auto"/>
      <w:outlineLvl w:val="2"/>
    </w:pPr>
    <w:rPr>
      <w:rFonts w:ascii="Times New Roman" w:eastAsia="Times New Roman" w:hAnsi="Times New Roman" w:cs="Times New Roman"/>
      <w:b/>
      <w:bCs/>
      <w:color w:val="000000"/>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semiHidden/>
    <w:rsid w:val="00D701A1"/>
    <w:rPr>
      <w:rFonts w:ascii="Arial" w:eastAsia="Times New Roman" w:hAnsi="Arial" w:cs="Arial"/>
      <w:b/>
      <w:bCs/>
      <w:i/>
      <w:iCs/>
      <w:sz w:val="28"/>
      <w:szCs w:val="28"/>
      <w:lang w:eastAsia="ru-RU"/>
    </w:rPr>
  </w:style>
  <w:style w:type="character" w:customStyle="1" w:styleId="30">
    <w:name w:val="Заголовок 3 Знак"/>
    <w:basedOn w:val="a0"/>
    <w:link w:val="3"/>
    <w:semiHidden/>
    <w:rsid w:val="00D701A1"/>
    <w:rPr>
      <w:rFonts w:ascii="Times New Roman" w:eastAsia="Times New Roman" w:hAnsi="Times New Roman" w:cs="Times New Roman"/>
      <w:b/>
      <w:bCs/>
      <w:color w:val="000000"/>
      <w:sz w:val="28"/>
      <w:szCs w:val="20"/>
      <w:lang w:eastAsia="ru-RU"/>
    </w:rPr>
  </w:style>
  <w:style w:type="numbering" w:customStyle="1" w:styleId="1">
    <w:name w:val="Нет списка1"/>
    <w:next w:val="a2"/>
    <w:uiPriority w:val="99"/>
    <w:semiHidden/>
    <w:unhideWhenUsed/>
    <w:rsid w:val="00D701A1"/>
  </w:style>
  <w:style w:type="paragraph" w:customStyle="1" w:styleId="msonormal0">
    <w:name w:val="msonormal"/>
    <w:basedOn w:val="a"/>
    <w:rsid w:val="00D701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footer"/>
    <w:basedOn w:val="a"/>
    <w:link w:val="a4"/>
    <w:unhideWhenUsed/>
    <w:rsid w:val="00D701A1"/>
    <w:pPr>
      <w:tabs>
        <w:tab w:val="center" w:pos="4677"/>
        <w:tab w:val="right" w:pos="9355"/>
      </w:tabs>
      <w:spacing w:after="0" w:line="240" w:lineRule="auto"/>
    </w:pPr>
    <w:rPr>
      <w:rFonts w:ascii="Times New Roman" w:eastAsia="Times New Roman" w:hAnsi="Times New Roman" w:cs="Times New Roman"/>
      <w:color w:val="000000"/>
      <w:sz w:val="24"/>
      <w:szCs w:val="20"/>
      <w:lang w:eastAsia="ru-RU"/>
    </w:rPr>
  </w:style>
  <w:style w:type="character" w:customStyle="1" w:styleId="a4">
    <w:name w:val="Нижний колонтитул Знак"/>
    <w:basedOn w:val="a0"/>
    <w:link w:val="a3"/>
    <w:rsid w:val="00D701A1"/>
    <w:rPr>
      <w:rFonts w:ascii="Times New Roman" w:eastAsia="Times New Roman" w:hAnsi="Times New Roman" w:cs="Times New Roman"/>
      <w:color w:val="000000"/>
      <w:sz w:val="24"/>
      <w:szCs w:val="20"/>
      <w:lang w:eastAsia="ru-RU"/>
    </w:rPr>
  </w:style>
  <w:style w:type="paragraph" w:styleId="a5">
    <w:name w:val="List Paragraph"/>
    <w:basedOn w:val="a"/>
    <w:qFormat/>
    <w:rsid w:val="00D701A1"/>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table" w:styleId="a6">
    <w:name w:val="Table Grid"/>
    <w:basedOn w:val="a1"/>
    <w:rsid w:val="00D701A1"/>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 Spacing"/>
    <w:uiPriority w:val="1"/>
    <w:qFormat/>
    <w:rsid w:val="00D701A1"/>
    <w:pPr>
      <w:spacing w:after="0" w:line="240" w:lineRule="auto"/>
    </w:pPr>
  </w:style>
  <w:style w:type="character" w:styleId="a8">
    <w:name w:val="line number"/>
    <w:basedOn w:val="a0"/>
    <w:uiPriority w:val="99"/>
    <w:semiHidden/>
    <w:unhideWhenUsed/>
    <w:rsid w:val="00B03709"/>
  </w:style>
  <w:style w:type="paragraph" w:styleId="a9">
    <w:name w:val="header"/>
    <w:basedOn w:val="a"/>
    <w:link w:val="aa"/>
    <w:uiPriority w:val="99"/>
    <w:unhideWhenUsed/>
    <w:rsid w:val="00702317"/>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702317"/>
  </w:style>
  <w:style w:type="paragraph" w:styleId="ab">
    <w:name w:val="Balloon Text"/>
    <w:basedOn w:val="a"/>
    <w:link w:val="ac"/>
    <w:uiPriority w:val="99"/>
    <w:semiHidden/>
    <w:unhideWhenUsed/>
    <w:rsid w:val="003243A1"/>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3243A1"/>
    <w:rPr>
      <w:rFonts w:ascii="Segoe UI" w:hAnsi="Segoe UI" w:cs="Segoe UI"/>
      <w:sz w:val="18"/>
      <w:szCs w:val="18"/>
    </w:rPr>
  </w:style>
  <w:style w:type="table" w:customStyle="1" w:styleId="10">
    <w:name w:val="Сетка таблицы1"/>
    <w:basedOn w:val="a1"/>
    <w:next w:val="a6"/>
    <w:uiPriority w:val="39"/>
    <w:rsid w:val="00665E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794071">
      <w:bodyDiv w:val="1"/>
      <w:marLeft w:val="0"/>
      <w:marRight w:val="0"/>
      <w:marTop w:val="0"/>
      <w:marBottom w:val="0"/>
      <w:divBdr>
        <w:top w:val="none" w:sz="0" w:space="0" w:color="auto"/>
        <w:left w:val="none" w:sz="0" w:space="0" w:color="auto"/>
        <w:bottom w:val="none" w:sz="0" w:space="0" w:color="auto"/>
        <w:right w:val="none" w:sz="0" w:space="0" w:color="auto"/>
      </w:divBdr>
    </w:div>
    <w:div w:id="646711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0AEC78-A739-4C1B-B2F4-6C0E9A558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230</TotalTime>
  <Pages>1</Pages>
  <Words>8957</Words>
  <Characters>51059</Characters>
  <Application>Microsoft Office Word</Application>
  <DocSecurity>0</DocSecurity>
  <Lines>425</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dc:creator>
  <cp:keywords/>
  <dc:description/>
  <cp:lastModifiedBy>Марина</cp:lastModifiedBy>
  <cp:revision>24</cp:revision>
  <cp:lastPrinted>2020-02-04T09:34:00Z</cp:lastPrinted>
  <dcterms:created xsi:type="dcterms:W3CDTF">2019-05-27T09:10:00Z</dcterms:created>
  <dcterms:modified xsi:type="dcterms:W3CDTF">2021-02-06T10:16:00Z</dcterms:modified>
</cp:coreProperties>
</file>